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0"/>
        <w:gridCol w:w="4500"/>
      </w:tblGrid>
      <w:tr w:rsidR="0028164E" w:rsidRPr="00617026" w:rsidTr="00637F92">
        <w:tc>
          <w:tcPr>
            <w:tcW w:w="4860" w:type="dxa"/>
          </w:tcPr>
          <w:p w:rsidR="0028164E" w:rsidRDefault="0028164E" w:rsidP="006129CF">
            <w:r>
              <w:rPr>
                <w:noProof/>
              </w:rPr>
              <w:drawing>
                <wp:inline distT="0" distB="0" distL="0" distR="0">
                  <wp:extent cx="2913797" cy="648335"/>
                  <wp:effectExtent l="0" t="0" r="1270" b="0"/>
                  <wp:docPr id="1" name="Picture 1" descr="Modified A-1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fied A-1 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2685" cy="652538"/>
                          </a:xfrm>
                          <a:prstGeom prst="rect">
                            <a:avLst/>
                          </a:prstGeom>
                          <a:noFill/>
                          <a:ln>
                            <a:noFill/>
                          </a:ln>
                        </pic:spPr>
                      </pic:pic>
                    </a:graphicData>
                  </a:graphic>
                </wp:inline>
              </w:drawing>
            </w:r>
          </w:p>
        </w:tc>
        <w:tc>
          <w:tcPr>
            <w:tcW w:w="4500" w:type="dxa"/>
            <w:vAlign w:val="center"/>
          </w:tcPr>
          <w:p w:rsidR="0028164E" w:rsidRPr="00617026" w:rsidRDefault="0028164E" w:rsidP="006129CF">
            <w:pPr>
              <w:jc w:val="right"/>
              <w:rPr>
                <w:rFonts w:ascii="Arial" w:hAnsi="Arial" w:cs="Arial"/>
                <w:sz w:val="52"/>
                <w:szCs w:val="52"/>
              </w:rPr>
            </w:pPr>
            <w:r w:rsidRPr="00617026">
              <w:rPr>
                <w:rFonts w:ascii="Arial" w:hAnsi="Arial" w:cs="Arial"/>
                <w:sz w:val="52"/>
                <w:szCs w:val="52"/>
              </w:rPr>
              <w:t>Safety Data Sheet</w:t>
            </w:r>
          </w:p>
        </w:tc>
      </w:tr>
    </w:tbl>
    <w:p w:rsidR="0081081A" w:rsidRDefault="0081081A"/>
    <w:tbl>
      <w:tblPr>
        <w:tblStyle w:val="TableGrid"/>
        <w:tblW w:w="9370" w:type="dxa"/>
        <w:tblInd w:w="-1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39"/>
        <w:gridCol w:w="1171"/>
        <w:gridCol w:w="1024"/>
        <w:gridCol w:w="4836"/>
      </w:tblGrid>
      <w:tr w:rsidR="0028164E" w:rsidRPr="00617026" w:rsidTr="0028164E">
        <w:tc>
          <w:tcPr>
            <w:tcW w:w="9370" w:type="dxa"/>
            <w:gridSpan w:val="4"/>
            <w:tcBorders>
              <w:top w:val="single" w:sz="4" w:space="0" w:color="auto"/>
              <w:left w:val="single" w:sz="4" w:space="0" w:color="auto"/>
              <w:bottom w:val="single" w:sz="4" w:space="0" w:color="auto"/>
              <w:right w:val="single" w:sz="4" w:space="0" w:color="auto"/>
            </w:tcBorders>
            <w:shd w:val="clear" w:color="auto" w:fill="FFFF99"/>
          </w:tcPr>
          <w:p w:rsidR="0028164E" w:rsidRPr="00617026" w:rsidRDefault="0028164E" w:rsidP="006129CF">
            <w:pPr>
              <w:jc w:val="center"/>
              <w:rPr>
                <w:rFonts w:ascii="Arial" w:hAnsi="Arial" w:cs="Arial"/>
                <w:b/>
              </w:rPr>
            </w:pPr>
            <w:r w:rsidRPr="009B0BD0">
              <w:rPr>
                <w:rFonts w:ascii="Arial" w:hAnsi="Arial" w:cs="Arial"/>
                <w:b/>
              </w:rPr>
              <w:t xml:space="preserve">Section 1. </w:t>
            </w:r>
            <w:r>
              <w:rPr>
                <w:rFonts w:ascii="Arial" w:hAnsi="Arial" w:cs="Arial"/>
                <w:b/>
              </w:rPr>
              <w:t>Identification of the Substance or Mixture and of the Supplier</w:t>
            </w:r>
          </w:p>
        </w:tc>
      </w:tr>
      <w:tr w:rsidR="0028164E" w:rsidRPr="00B10DB2" w:rsidTr="0028164E">
        <w:tc>
          <w:tcPr>
            <w:tcW w:w="9370" w:type="dxa"/>
            <w:gridSpan w:val="4"/>
            <w:tcBorders>
              <w:top w:val="single" w:sz="4" w:space="0" w:color="auto"/>
            </w:tcBorders>
          </w:tcPr>
          <w:p w:rsidR="0028164E" w:rsidRPr="00B10DB2" w:rsidRDefault="0028164E" w:rsidP="006129CF">
            <w:pPr>
              <w:rPr>
                <w:rFonts w:ascii="Arial" w:hAnsi="Arial" w:cs="Arial"/>
                <w:b/>
                <w:sz w:val="16"/>
                <w:szCs w:val="16"/>
              </w:rPr>
            </w:pPr>
          </w:p>
        </w:tc>
      </w:tr>
      <w:tr w:rsidR="0028164E" w:rsidRPr="002D1A2F" w:rsidTr="0028164E">
        <w:tc>
          <w:tcPr>
            <w:tcW w:w="2339" w:type="dxa"/>
            <w:tcBorders>
              <w:right w:val="nil"/>
            </w:tcBorders>
          </w:tcPr>
          <w:p w:rsidR="0028164E" w:rsidRPr="00A24FE5" w:rsidRDefault="0028164E" w:rsidP="006129CF">
            <w:pPr>
              <w:rPr>
                <w:rFonts w:ascii="Arial" w:hAnsi="Arial" w:cs="Arial"/>
                <w:b/>
                <w:color w:val="0000FF"/>
                <w:sz w:val="20"/>
                <w:szCs w:val="20"/>
              </w:rPr>
            </w:pPr>
            <w:r w:rsidRPr="00A24FE5">
              <w:rPr>
                <w:rFonts w:ascii="Arial" w:hAnsi="Arial" w:cs="Arial"/>
                <w:b/>
                <w:color w:val="0000FF"/>
                <w:sz w:val="20"/>
                <w:szCs w:val="20"/>
              </w:rPr>
              <w:t>Product Name</w:t>
            </w:r>
          </w:p>
        </w:tc>
        <w:tc>
          <w:tcPr>
            <w:tcW w:w="7031" w:type="dxa"/>
            <w:gridSpan w:val="3"/>
            <w:tcBorders>
              <w:left w:val="nil"/>
            </w:tcBorders>
          </w:tcPr>
          <w:p w:rsidR="0028164E" w:rsidRPr="002D1A2F" w:rsidRDefault="00383768" w:rsidP="006129CF">
            <w:pPr>
              <w:rPr>
                <w:rFonts w:ascii="Arial" w:hAnsi="Arial" w:cs="Arial"/>
                <w:b/>
              </w:rPr>
            </w:pPr>
            <w:r>
              <w:rPr>
                <w:rFonts w:ascii="Arial" w:hAnsi="Arial" w:cs="Arial"/>
                <w:b/>
              </w:rPr>
              <w:t>BRITE-O-WHITE</w:t>
            </w:r>
          </w:p>
        </w:tc>
      </w:tr>
      <w:tr w:rsidR="0028164E" w:rsidRPr="002D1A2F" w:rsidTr="0028164E">
        <w:tc>
          <w:tcPr>
            <w:tcW w:w="2339" w:type="dxa"/>
            <w:tcBorders>
              <w:right w:val="nil"/>
            </w:tcBorders>
          </w:tcPr>
          <w:p w:rsidR="0028164E" w:rsidRPr="00A24FE5" w:rsidRDefault="0028164E" w:rsidP="006129CF">
            <w:pPr>
              <w:rPr>
                <w:rFonts w:ascii="Arial" w:hAnsi="Arial" w:cs="Arial"/>
                <w:b/>
                <w:color w:val="0000FF"/>
                <w:sz w:val="20"/>
                <w:szCs w:val="20"/>
              </w:rPr>
            </w:pPr>
            <w:r w:rsidRPr="00A24FE5">
              <w:rPr>
                <w:rFonts w:ascii="Arial" w:hAnsi="Arial" w:cs="Arial"/>
                <w:b/>
                <w:color w:val="0000FF"/>
                <w:sz w:val="20"/>
                <w:szCs w:val="20"/>
              </w:rPr>
              <w:t>Product Number</w:t>
            </w:r>
          </w:p>
        </w:tc>
        <w:tc>
          <w:tcPr>
            <w:tcW w:w="7031" w:type="dxa"/>
            <w:gridSpan w:val="3"/>
            <w:tcBorders>
              <w:left w:val="nil"/>
            </w:tcBorders>
          </w:tcPr>
          <w:p w:rsidR="0028164E" w:rsidRPr="002D1A2F" w:rsidRDefault="0028164E" w:rsidP="006129CF">
            <w:pPr>
              <w:rPr>
                <w:rFonts w:ascii="Arial" w:hAnsi="Arial" w:cs="Arial"/>
                <w:sz w:val="16"/>
                <w:szCs w:val="16"/>
              </w:rPr>
            </w:pPr>
            <w:r w:rsidRPr="002D1A2F">
              <w:rPr>
                <w:rFonts w:ascii="Arial" w:hAnsi="Arial" w:cs="Arial"/>
                <w:sz w:val="16"/>
                <w:szCs w:val="16"/>
              </w:rPr>
              <w:t>N/A</w:t>
            </w:r>
          </w:p>
        </w:tc>
      </w:tr>
      <w:tr w:rsidR="0028164E" w:rsidRPr="002D1A2F" w:rsidTr="0028164E">
        <w:tc>
          <w:tcPr>
            <w:tcW w:w="2339" w:type="dxa"/>
            <w:tcBorders>
              <w:right w:val="nil"/>
            </w:tcBorders>
          </w:tcPr>
          <w:p w:rsidR="0028164E" w:rsidRPr="00A24FE5" w:rsidRDefault="0028164E" w:rsidP="006129CF">
            <w:pPr>
              <w:rPr>
                <w:rFonts w:ascii="Arial" w:hAnsi="Arial" w:cs="Arial"/>
                <w:b/>
                <w:color w:val="0000FF"/>
                <w:sz w:val="20"/>
                <w:szCs w:val="20"/>
              </w:rPr>
            </w:pPr>
            <w:r w:rsidRPr="00A24FE5">
              <w:rPr>
                <w:rFonts w:ascii="Arial" w:hAnsi="Arial" w:cs="Arial"/>
                <w:b/>
                <w:color w:val="0000FF"/>
                <w:sz w:val="20"/>
                <w:szCs w:val="20"/>
              </w:rPr>
              <w:t>C.A.S #</w:t>
            </w:r>
          </w:p>
        </w:tc>
        <w:tc>
          <w:tcPr>
            <w:tcW w:w="7031" w:type="dxa"/>
            <w:gridSpan w:val="3"/>
            <w:tcBorders>
              <w:left w:val="nil"/>
            </w:tcBorders>
          </w:tcPr>
          <w:p w:rsidR="0028164E" w:rsidRPr="002D1A2F" w:rsidRDefault="0028164E" w:rsidP="006129CF">
            <w:pPr>
              <w:rPr>
                <w:rFonts w:ascii="Arial" w:hAnsi="Arial" w:cs="Arial"/>
                <w:sz w:val="16"/>
                <w:szCs w:val="16"/>
              </w:rPr>
            </w:pPr>
            <w:r>
              <w:rPr>
                <w:rFonts w:ascii="Arial" w:hAnsi="Arial" w:cs="Arial"/>
                <w:sz w:val="16"/>
                <w:szCs w:val="16"/>
              </w:rPr>
              <w:t>Mixture</w:t>
            </w:r>
          </w:p>
        </w:tc>
      </w:tr>
      <w:tr w:rsidR="0028164E" w:rsidRPr="002D1A2F" w:rsidTr="0028164E">
        <w:tc>
          <w:tcPr>
            <w:tcW w:w="2339" w:type="dxa"/>
            <w:tcBorders>
              <w:right w:val="nil"/>
            </w:tcBorders>
          </w:tcPr>
          <w:p w:rsidR="0028164E" w:rsidRPr="00A24FE5" w:rsidRDefault="0028164E" w:rsidP="006129CF">
            <w:pPr>
              <w:rPr>
                <w:rFonts w:ascii="Arial" w:hAnsi="Arial" w:cs="Arial"/>
                <w:b/>
                <w:color w:val="0000FF"/>
                <w:sz w:val="20"/>
                <w:szCs w:val="20"/>
              </w:rPr>
            </w:pPr>
            <w:r w:rsidRPr="00A24FE5">
              <w:rPr>
                <w:rFonts w:ascii="Arial" w:hAnsi="Arial" w:cs="Arial"/>
                <w:b/>
                <w:color w:val="0000FF"/>
                <w:sz w:val="20"/>
                <w:szCs w:val="20"/>
              </w:rPr>
              <w:t>Material Uses</w:t>
            </w:r>
          </w:p>
        </w:tc>
        <w:tc>
          <w:tcPr>
            <w:tcW w:w="7031" w:type="dxa"/>
            <w:gridSpan w:val="3"/>
            <w:tcBorders>
              <w:left w:val="nil"/>
            </w:tcBorders>
          </w:tcPr>
          <w:p w:rsidR="0028164E" w:rsidRPr="002D1A2F" w:rsidRDefault="0028164E" w:rsidP="006129CF">
            <w:pPr>
              <w:rPr>
                <w:rFonts w:ascii="Arial" w:hAnsi="Arial" w:cs="Arial"/>
                <w:sz w:val="16"/>
                <w:szCs w:val="16"/>
              </w:rPr>
            </w:pPr>
            <w:r>
              <w:rPr>
                <w:rFonts w:ascii="Arial" w:hAnsi="Arial" w:cs="Arial"/>
                <w:sz w:val="16"/>
                <w:szCs w:val="16"/>
              </w:rPr>
              <w:t>Cleaning agent</w:t>
            </w:r>
          </w:p>
        </w:tc>
      </w:tr>
      <w:tr w:rsidR="0028164E" w:rsidRPr="002D1A2F" w:rsidTr="0028164E">
        <w:tc>
          <w:tcPr>
            <w:tcW w:w="2339" w:type="dxa"/>
            <w:tcBorders>
              <w:right w:val="nil"/>
            </w:tcBorders>
          </w:tcPr>
          <w:p w:rsidR="0028164E" w:rsidRPr="00A24FE5" w:rsidRDefault="0028164E" w:rsidP="006129CF">
            <w:pPr>
              <w:rPr>
                <w:rFonts w:ascii="Arial" w:hAnsi="Arial" w:cs="Arial"/>
                <w:color w:val="0000FF"/>
                <w:sz w:val="20"/>
                <w:szCs w:val="20"/>
              </w:rPr>
            </w:pPr>
          </w:p>
        </w:tc>
        <w:tc>
          <w:tcPr>
            <w:tcW w:w="7031" w:type="dxa"/>
            <w:gridSpan w:val="3"/>
            <w:tcBorders>
              <w:left w:val="nil"/>
              <w:bottom w:val="nil"/>
            </w:tcBorders>
          </w:tcPr>
          <w:p w:rsidR="0028164E" w:rsidRPr="002D1A2F" w:rsidRDefault="0028164E" w:rsidP="006129CF">
            <w:pPr>
              <w:rPr>
                <w:rFonts w:ascii="Arial" w:hAnsi="Arial" w:cs="Arial"/>
                <w:b/>
                <w:sz w:val="16"/>
                <w:szCs w:val="16"/>
              </w:rPr>
            </w:pPr>
          </w:p>
        </w:tc>
      </w:tr>
      <w:tr w:rsidR="0028164E" w:rsidRPr="00244A9F" w:rsidTr="0028164E">
        <w:tc>
          <w:tcPr>
            <w:tcW w:w="2339" w:type="dxa"/>
            <w:tcBorders>
              <w:right w:val="nil"/>
            </w:tcBorders>
          </w:tcPr>
          <w:p w:rsidR="0028164E" w:rsidRPr="00A24FE5" w:rsidRDefault="0028164E" w:rsidP="006129CF">
            <w:pPr>
              <w:rPr>
                <w:rFonts w:ascii="Arial" w:hAnsi="Arial" w:cs="Arial"/>
                <w:b/>
                <w:color w:val="0000FF"/>
                <w:sz w:val="20"/>
                <w:szCs w:val="20"/>
              </w:rPr>
            </w:pPr>
            <w:r w:rsidRPr="00A24FE5">
              <w:rPr>
                <w:rFonts w:ascii="Arial" w:hAnsi="Arial" w:cs="Arial"/>
                <w:b/>
                <w:color w:val="0000FF"/>
                <w:sz w:val="20"/>
                <w:szCs w:val="20"/>
              </w:rPr>
              <w:t>Supplier/Manufacturer</w:t>
            </w:r>
          </w:p>
        </w:tc>
        <w:tc>
          <w:tcPr>
            <w:tcW w:w="2195" w:type="dxa"/>
            <w:gridSpan w:val="2"/>
            <w:tcBorders>
              <w:left w:val="nil"/>
              <w:right w:val="nil"/>
            </w:tcBorders>
          </w:tcPr>
          <w:p w:rsidR="0028164E" w:rsidRPr="00244A9F" w:rsidRDefault="0028164E" w:rsidP="006129CF">
            <w:pPr>
              <w:rPr>
                <w:rFonts w:ascii="Arial" w:hAnsi="Arial" w:cs="Arial"/>
                <w:b/>
              </w:rPr>
            </w:pPr>
            <w:r>
              <w:rPr>
                <w:rFonts w:ascii="Arial" w:hAnsi="Arial" w:cs="Arial"/>
                <w:b/>
              </w:rPr>
              <w:t>A-1 Products</w:t>
            </w:r>
          </w:p>
          <w:p w:rsidR="0028164E" w:rsidRPr="00D25108" w:rsidRDefault="0028164E" w:rsidP="006129CF">
            <w:pPr>
              <w:rPr>
                <w:rFonts w:ascii="Arial" w:hAnsi="Arial" w:cs="Arial"/>
                <w:sz w:val="16"/>
                <w:szCs w:val="16"/>
              </w:rPr>
            </w:pPr>
            <w:r w:rsidRPr="00D25108">
              <w:rPr>
                <w:rFonts w:ascii="Arial" w:hAnsi="Arial" w:cs="Arial"/>
                <w:sz w:val="16"/>
                <w:szCs w:val="16"/>
              </w:rPr>
              <w:t xml:space="preserve">1235 E.  </w:t>
            </w:r>
            <w:proofErr w:type="spellStart"/>
            <w:r w:rsidRPr="00D25108">
              <w:rPr>
                <w:rFonts w:ascii="Arial" w:hAnsi="Arial" w:cs="Arial"/>
                <w:sz w:val="16"/>
                <w:szCs w:val="16"/>
              </w:rPr>
              <w:t>Kennestone</w:t>
            </w:r>
            <w:proofErr w:type="spellEnd"/>
            <w:r w:rsidRPr="00D25108">
              <w:rPr>
                <w:rFonts w:ascii="Arial" w:hAnsi="Arial" w:cs="Arial"/>
                <w:sz w:val="16"/>
                <w:szCs w:val="16"/>
              </w:rPr>
              <w:t xml:space="preserve"> Cir.</w:t>
            </w:r>
          </w:p>
          <w:p w:rsidR="0028164E" w:rsidRPr="00D25108" w:rsidRDefault="0028164E" w:rsidP="006129CF">
            <w:pPr>
              <w:rPr>
                <w:rFonts w:ascii="Arial" w:hAnsi="Arial" w:cs="Arial"/>
                <w:sz w:val="16"/>
                <w:szCs w:val="16"/>
              </w:rPr>
            </w:pPr>
            <w:smartTag w:uri="urn:schemas-microsoft-com:office:smarttags" w:element="place">
              <w:smartTag w:uri="urn:schemas-microsoft-com:office:smarttags" w:element="City">
                <w:r w:rsidRPr="00D25108">
                  <w:rPr>
                    <w:rFonts w:ascii="Arial" w:hAnsi="Arial" w:cs="Arial"/>
                    <w:sz w:val="16"/>
                    <w:szCs w:val="16"/>
                  </w:rPr>
                  <w:t>Marietta</w:t>
                </w:r>
              </w:smartTag>
              <w:r w:rsidRPr="00D25108">
                <w:rPr>
                  <w:rFonts w:ascii="Arial" w:hAnsi="Arial" w:cs="Arial"/>
                  <w:sz w:val="16"/>
                  <w:szCs w:val="16"/>
                </w:rPr>
                <w:t xml:space="preserve">, </w:t>
              </w:r>
              <w:smartTag w:uri="urn:schemas-microsoft-com:office:smarttags" w:element="State">
                <w:r w:rsidRPr="00D25108">
                  <w:rPr>
                    <w:rFonts w:ascii="Arial" w:hAnsi="Arial" w:cs="Arial"/>
                    <w:sz w:val="16"/>
                    <w:szCs w:val="16"/>
                  </w:rPr>
                  <w:t>GA</w:t>
                </w:r>
              </w:smartTag>
              <w:r w:rsidRPr="00D25108">
                <w:rPr>
                  <w:rFonts w:ascii="Arial" w:hAnsi="Arial" w:cs="Arial"/>
                  <w:sz w:val="16"/>
                  <w:szCs w:val="16"/>
                </w:rPr>
                <w:t xml:space="preserve"> </w:t>
              </w:r>
              <w:smartTag w:uri="urn:schemas-microsoft-com:office:smarttags" w:element="PostalCode">
                <w:r w:rsidRPr="00D25108">
                  <w:rPr>
                    <w:rFonts w:ascii="Arial" w:hAnsi="Arial" w:cs="Arial"/>
                    <w:sz w:val="16"/>
                    <w:szCs w:val="16"/>
                  </w:rPr>
                  <w:t>30066</w:t>
                </w:r>
              </w:smartTag>
            </w:smartTag>
          </w:p>
          <w:p w:rsidR="0028164E" w:rsidRPr="00D25108" w:rsidRDefault="0028164E" w:rsidP="006129CF">
            <w:pPr>
              <w:rPr>
                <w:rFonts w:ascii="Arial" w:hAnsi="Arial" w:cs="Arial"/>
                <w:sz w:val="16"/>
                <w:szCs w:val="16"/>
              </w:rPr>
            </w:pPr>
            <w:r w:rsidRPr="00D25108">
              <w:rPr>
                <w:rFonts w:ascii="Arial" w:hAnsi="Arial" w:cs="Arial"/>
                <w:sz w:val="16"/>
                <w:szCs w:val="16"/>
              </w:rPr>
              <w:t>(770) 428-5545</w:t>
            </w:r>
          </w:p>
          <w:p w:rsidR="0028164E" w:rsidRPr="00244A9F" w:rsidRDefault="0028164E" w:rsidP="006129CF">
            <w:pPr>
              <w:rPr>
                <w:rFonts w:ascii="Arial" w:hAnsi="Arial" w:cs="Arial"/>
                <w:sz w:val="18"/>
                <w:szCs w:val="18"/>
              </w:rPr>
            </w:pPr>
            <w:r w:rsidRPr="00D25108">
              <w:rPr>
                <w:rFonts w:ascii="Arial" w:hAnsi="Arial" w:cs="Arial"/>
                <w:sz w:val="16"/>
                <w:szCs w:val="16"/>
              </w:rPr>
              <w:t>Toll Free:  (800) 969-7659</w:t>
            </w:r>
          </w:p>
        </w:tc>
        <w:tc>
          <w:tcPr>
            <w:tcW w:w="4836" w:type="dxa"/>
            <w:tcBorders>
              <w:left w:val="nil"/>
            </w:tcBorders>
          </w:tcPr>
          <w:p w:rsidR="0028164E" w:rsidRPr="00D25108" w:rsidRDefault="0028164E" w:rsidP="006129CF">
            <w:pPr>
              <w:rPr>
                <w:rFonts w:ascii="Arial" w:hAnsi="Arial" w:cs="Arial"/>
                <w:sz w:val="16"/>
                <w:szCs w:val="16"/>
              </w:rPr>
            </w:pPr>
            <w:r w:rsidRPr="00D25108">
              <w:rPr>
                <w:rFonts w:ascii="Arial" w:hAnsi="Arial" w:cs="Arial"/>
                <w:sz w:val="16"/>
                <w:szCs w:val="16"/>
              </w:rPr>
              <w:t>2020 Avenue F, Ensley</w:t>
            </w:r>
          </w:p>
          <w:p w:rsidR="0028164E" w:rsidRPr="00D25108" w:rsidRDefault="0028164E" w:rsidP="006129CF">
            <w:pPr>
              <w:rPr>
                <w:rFonts w:ascii="Arial" w:hAnsi="Arial" w:cs="Arial"/>
                <w:sz w:val="16"/>
                <w:szCs w:val="16"/>
              </w:rPr>
            </w:pPr>
            <w:smartTag w:uri="urn:schemas-microsoft-com:office:smarttags" w:element="place">
              <w:smartTag w:uri="urn:schemas-microsoft-com:office:smarttags" w:element="City">
                <w:r w:rsidRPr="00D25108">
                  <w:rPr>
                    <w:rFonts w:ascii="Arial" w:hAnsi="Arial" w:cs="Arial"/>
                    <w:sz w:val="16"/>
                    <w:szCs w:val="16"/>
                  </w:rPr>
                  <w:t>Birmingham</w:t>
                </w:r>
              </w:smartTag>
              <w:r w:rsidRPr="00D25108">
                <w:rPr>
                  <w:rFonts w:ascii="Arial" w:hAnsi="Arial" w:cs="Arial"/>
                  <w:sz w:val="16"/>
                  <w:szCs w:val="16"/>
                </w:rPr>
                <w:t xml:space="preserve">, </w:t>
              </w:r>
              <w:smartTag w:uri="urn:schemas-microsoft-com:office:smarttags" w:element="State">
                <w:r w:rsidRPr="00D25108">
                  <w:rPr>
                    <w:rFonts w:ascii="Arial" w:hAnsi="Arial" w:cs="Arial"/>
                    <w:sz w:val="16"/>
                    <w:szCs w:val="16"/>
                  </w:rPr>
                  <w:t>AL</w:t>
                </w:r>
              </w:smartTag>
              <w:r w:rsidRPr="00D25108">
                <w:rPr>
                  <w:rFonts w:ascii="Arial" w:hAnsi="Arial" w:cs="Arial"/>
                  <w:sz w:val="16"/>
                  <w:szCs w:val="16"/>
                </w:rPr>
                <w:t xml:space="preserve"> </w:t>
              </w:r>
              <w:smartTag w:uri="urn:schemas-microsoft-com:office:smarttags" w:element="PostalCode">
                <w:r w:rsidRPr="00D25108">
                  <w:rPr>
                    <w:rFonts w:ascii="Arial" w:hAnsi="Arial" w:cs="Arial"/>
                    <w:sz w:val="16"/>
                    <w:szCs w:val="16"/>
                  </w:rPr>
                  <w:t>35218</w:t>
                </w:r>
              </w:smartTag>
            </w:smartTag>
          </w:p>
          <w:p w:rsidR="0028164E" w:rsidRPr="00244A9F" w:rsidRDefault="0028164E" w:rsidP="006129CF">
            <w:pPr>
              <w:rPr>
                <w:sz w:val="18"/>
                <w:szCs w:val="18"/>
              </w:rPr>
            </w:pPr>
            <w:r w:rsidRPr="00D25108">
              <w:rPr>
                <w:rFonts w:ascii="Arial" w:hAnsi="Arial" w:cs="Arial"/>
                <w:sz w:val="16"/>
                <w:szCs w:val="16"/>
              </w:rPr>
              <w:t>(205)-787-1403</w:t>
            </w:r>
          </w:p>
        </w:tc>
      </w:tr>
      <w:tr w:rsidR="0028164E" w:rsidRPr="00A24FE5" w:rsidTr="0028164E">
        <w:tc>
          <w:tcPr>
            <w:tcW w:w="9370" w:type="dxa"/>
            <w:gridSpan w:val="4"/>
            <w:tcBorders>
              <w:bottom w:val="nil"/>
            </w:tcBorders>
          </w:tcPr>
          <w:p w:rsidR="0028164E" w:rsidRPr="00A24FE5" w:rsidRDefault="0028164E" w:rsidP="006129CF">
            <w:pPr>
              <w:rPr>
                <w:rFonts w:ascii="Arial" w:hAnsi="Arial" w:cs="Arial"/>
                <w:color w:val="0000FF"/>
                <w:sz w:val="20"/>
                <w:szCs w:val="20"/>
              </w:rPr>
            </w:pPr>
          </w:p>
        </w:tc>
      </w:tr>
      <w:tr w:rsidR="0028164E" w:rsidRPr="00105BB2" w:rsidTr="0028164E">
        <w:tc>
          <w:tcPr>
            <w:tcW w:w="3510" w:type="dxa"/>
            <w:gridSpan w:val="2"/>
            <w:tcBorders>
              <w:right w:val="nil"/>
            </w:tcBorders>
          </w:tcPr>
          <w:p w:rsidR="0028164E" w:rsidRPr="00A24FE5" w:rsidRDefault="0028164E" w:rsidP="006129CF">
            <w:pPr>
              <w:rPr>
                <w:rFonts w:ascii="Arial" w:hAnsi="Arial" w:cs="Arial"/>
                <w:b/>
                <w:color w:val="0000FF"/>
                <w:sz w:val="20"/>
                <w:szCs w:val="20"/>
              </w:rPr>
            </w:pPr>
            <w:r w:rsidRPr="00A24FE5">
              <w:rPr>
                <w:rFonts w:ascii="Arial" w:hAnsi="Arial" w:cs="Arial"/>
                <w:b/>
                <w:color w:val="0000FF"/>
                <w:sz w:val="20"/>
                <w:szCs w:val="20"/>
              </w:rPr>
              <w:t>In case of emergency (24h/7 day)</w:t>
            </w:r>
          </w:p>
        </w:tc>
        <w:tc>
          <w:tcPr>
            <w:tcW w:w="5860" w:type="dxa"/>
            <w:gridSpan w:val="2"/>
            <w:tcBorders>
              <w:left w:val="nil"/>
            </w:tcBorders>
          </w:tcPr>
          <w:p w:rsidR="0028164E" w:rsidRPr="00105BB2" w:rsidRDefault="0028164E" w:rsidP="006129CF">
            <w:pPr>
              <w:rPr>
                <w:rFonts w:ascii="Arial" w:hAnsi="Arial" w:cs="Arial"/>
                <w:sz w:val="16"/>
                <w:szCs w:val="16"/>
              </w:rPr>
            </w:pPr>
            <w:r w:rsidRPr="00105BB2">
              <w:rPr>
                <w:rFonts w:ascii="Arial" w:hAnsi="Arial" w:cs="Arial"/>
                <w:sz w:val="16"/>
                <w:szCs w:val="16"/>
              </w:rPr>
              <w:t>(800)-535-5053  (</w:t>
            </w:r>
            <w:proofErr w:type="spellStart"/>
            <w:r w:rsidRPr="00105BB2">
              <w:rPr>
                <w:rFonts w:ascii="Arial" w:hAnsi="Arial" w:cs="Arial"/>
                <w:sz w:val="16"/>
                <w:szCs w:val="16"/>
              </w:rPr>
              <w:t>Infotrac</w:t>
            </w:r>
            <w:proofErr w:type="spellEnd"/>
            <w:r w:rsidRPr="00105BB2">
              <w:rPr>
                <w:rFonts w:ascii="Arial" w:hAnsi="Arial" w:cs="Arial"/>
                <w:sz w:val="16"/>
                <w:szCs w:val="16"/>
              </w:rPr>
              <w:t>)</w:t>
            </w:r>
          </w:p>
        </w:tc>
      </w:tr>
    </w:tbl>
    <w:p w:rsidR="0028164E" w:rsidRDefault="0028164E"/>
    <w:tbl>
      <w:tblPr>
        <w:tblStyle w:val="TableGrid"/>
        <w:tblW w:w="9365" w:type="dxa"/>
        <w:tblInd w:w="-75" w:type="dxa"/>
        <w:shd w:val="clear" w:color="auto" w:fill="FFFF99"/>
        <w:tblLayout w:type="fixed"/>
        <w:tblLook w:val="01E0" w:firstRow="1" w:lastRow="1" w:firstColumn="1" w:lastColumn="1" w:noHBand="0" w:noVBand="0"/>
      </w:tblPr>
      <w:tblGrid>
        <w:gridCol w:w="1548"/>
        <w:gridCol w:w="360"/>
        <w:gridCol w:w="180"/>
        <w:gridCol w:w="1260"/>
        <w:gridCol w:w="360"/>
        <w:gridCol w:w="900"/>
        <w:gridCol w:w="540"/>
        <w:gridCol w:w="360"/>
        <w:gridCol w:w="90"/>
        <w:gridCol w:w="450"/>
        <w:gridCol w:w="3317"/>
      </w:tblGrid>
      <w:tr w:rsidR="0028164E" w:rsidRPr="009B0BD0" w:rsidTr="009E0228">
        <w:tc>
          <w:tcPr>
            <w:tcW w:w="9365" w:type="dxa"/>
            <w:gridSpan w:val="11"/>
            <w:tcBorders>
              <w:bottom w:val="single" w:sz="4" w:space="0" w:color="auto"/>
            </w:tcBorders>
            <w:shd w:val="clear" w:color="auto" w:fill="FFFF99"/>
            <w:vAlign w:val="center"/>
          </w:tcPr>
          <w:p w:rsidR="0028164E" w:rsidRPr="009B0BD0" w:rsidRDefault="0028164E" w:rsidP="006129CF">
            <w:pPr>
              <w:jc w:val="center"/>
              <w:rPr>
                <w:rFonts w:ascii="Arial" w:hAnsi="Arial" w:cs="Arial"/>
                <w:b/>
              </w:rPr>
            </w:pPr>
            <w:r w:rsidRPr="009B0BD0">
              <w:rPr>
                <w:rFonts w:ascii="Arial" w:hAnsi="Arial" w:cs="Arial"/>
                <w:b/>
              </w:rPr>
              <w:t>Section 2.  Hazards Identification</w:t>
            </w:r>
          </w:p>
        </w:tc>
      </w:tr>
      <w:tr w:rsidR="0028164E" w:rsidRPr="00497123" w:rsidTr="009E0228">
        <w:tblPrEx>
          <w:shd w:val="clear" w:color="auto" w:fill="auto"/>
        </w:tblPrEx>
        <w:tc>
          <w:tcPr>
            <w:tcW w:w="4608" w:type="dxa"/>
            <w:gridSpan w:val="6"/>
            <w:tcBorders>
              <w:top w:val="single" w:sz="4" w:space="0" w:color="auto"/>
              <w:left w:val="nil"/>
              <w:bottom w:val="nil"/>
              <w:right w:val="nil"/>
            </w:tcBorders>
            <w:vAlign w:val="center"/>
          </w:tcPr>
          <w:p w:rsidR="0028164E" w:rsidRPr="00F851F1" w:rsidRDefault="0028164E" w:rsidP="006129CF">
            <w:pPr>
              <w:rPr>
                <w:rFonts w:ascii="Arial" w:hAnsi="Arial" w:cs="Arial"/>
                <w:b/>
                <w:color w:val="0000FF"/>
                <w:sz w:val="20"/>
                <w:szCs w:val="20"/>
              </w:rPr>
            </w:pPr>
            <w:r w:rsidRPr="00F851F1">
              <w:rPr>
                <w:rFonts w:ascii="Arial" w:hAnsi="Arial" w:cs="Arial"/>
                <w:b/>
                <w:color w:val="0000FF"/>
                <w:sz w:val="20"/>
                <w:szCs w:val="20"/>
              </w:rPr>
              <w:t>Emergency Overview</w:t>
            </w:r>
          </w:p>
        </w:tc>
        <w:tc>
          <w:tcPr>
            <w:tcW w:w="4757" w:type="dxa"/>
            <w:gridSpan w:val="5"/>
            <w:tcBorders>
              <w:top w:val="single" w:sz="4" w:space="0" w:color="auto"/>
              <w:left w:val="nil"/>
              <w:bottom w:val="nil"/>
              <w:right w:val="nil"/>
            </w:tcBorders>
            <w:vAlign w:val="bottom"/>
          </w:tcPr>
          <w:p w:rsidR="0028164E" w:rsidRPr="00497123" w:rsidRDefault="0028164E" w:rsidP="006129CF">
            <w:pPr>
              <w:rPr>
                <w:rFonts w:ascii="Arial" w:hAnsi="Arial" w:cs="Arial"/>
                <w:b/>
                <w:color w:val="0000FF"/>
                <w:sz w:val="12"/>
                <w:szCs w:val="12"/>
              </w:rPr>
            </w:pPr>
          </w:p>
        </w:tc>
      </w:tr>
      <w:tr w:rsidR="0028164E" w:rsidRPr="00497123" w:rsidTr="009E0228">
        <w:tblPrEx>
          <w:shd w:val="clear" w:color="auto" w:fill="auto"/>
        </w:tblPrEx>
        <w:tc>
          <w:tcPr>
            <w:tcW w:w="4608" w:type="dxa"/>
            <w:gridSpan w:val="6"/>
            <w:tcBorders>
              <w:top w:val="nil"/>
              <w:left w:val="nil"/>
              <w:bottom w:val="nil"/>
              <w:right w:val="nil"/>
            </w:tcBorders>
            <w:vAlign w:val="center"/>
          </w:tcPr>
          <w:p w:rsidR="0028164E" w:rsidRPr="00F851F1" w:rsidRDefault="0028164E" w:rsidP="006129CF">
            <w:pPr>
              <w:rPr>
                <w:rFonts w:ascii="Arial" w:hAnsi="Arial" w:cs="Arial"/>
                <w:b/>
                <w:color w:val="0000FF"/>
                <w:sz w:val="20"/>
                <w:szCs w:val="20"/>
              </w:rPr>
            </w:pPr>
          </w:p>
        </w:tc>
        <w:tc>
          <w:tcPr>
            <w:tcW w:w="4757" w:type="dxa"/>
            <w:gridSpan w:val="5"/>
            <w:tcBorders>
              <w:top w:val="nil"/>
              <w:left w:val="nil"/>
              <w:bottom w:val="nil"/>
              <w:right w:val="nil"/>
            </w:tcBorders>
            <w:vAlign w:val="bottom"/>
          </w:tcPr>
          <w:p w:rsidR="0028164E" w:rsidRPr="00497123" w:rsidRDefault="0028164E" w:rsidP="006129CF">
            <w:pPr>
              <w:rPr>
                <w:rFonts w:ascii="Arial" w:hAnsi="Arial" w:cs="Arial"/>
                <w:b/>
                <w:color w:val="0000FF"/>
                <w:sz w:val="12"/>
                <w:szCs w:val="12"/>
              </w:rPr>
            </w:pPr>
          </w:p>
        </w:tc>
      </w:tr>
      <w:tr w:rsidR="0028164E" w:rsidRPr="00497123" w:rsidTr="009E0228">
        <w:tblPrEx>
          <w:shd w:val="clear" w:color="auto" w:fill="auto"/>
        </w:tblPrEx>
        <w:tc>
          <w:tcPr>
            <w:tcW w:w="4608" w:type="dxa"/>
            <w:gridSpan w:val="6"/>
            <w:tcBorders>
              <w:top w:val="nil"/>
              <w:left w:val="nil"/>
              <w:bottom w:val="nil"/>
              <w:right w:val="nil"/>
            </w:tcBorders>
            <w:vAlign w:val="center"/>
          </w:tcPr>
          <w:p w:rsidR="0028164E" w:rsidRPr="00F851F1" w:rsidRDefault="0028164E" w:rsidP="006129CF">
            <w:pPr>
              <w:rPr>
                <w:rFonts w:ascii="Arial" w:hAnsi="Arial" w:cs="Arial"/>
                <w:b/>
                <w:color w:val="0000FF"/>
                <w:sz w:val="20"/>
                <w:szCs w:val="20"/>
              </w:rPr>
            </w:pPr>
            <w:r>
              <w:rPr>
                <w:rFonts w:ascii="Arial" w:hAnsi="Arial" w:cs="Arial"/>
                <w:b/>
                <w:color w:val="0000FF"/>
                <w:sz w:val="20"/>
                <w:szCs w:val="20"/>
              </w:rPr>
              <w:t>GHS Classification</w:t>
            </w:r>
          </w:p>
        </w:tc>
        <w:tc>
          <w:tcPr>
            <w:tcW w:w="4757" w:type="dxa"/>
            <w:gridSpan w:val="5"/>
            <w:tcBorders>
              <w:top w:val="nil"/>
              <w:left w:val="nil"/>
              <w:bottom w:val="nil"/>
              <w:right w:val="nil"/>
            </w:tcBorders>
            <w:vAlign w:val="bottom"/>
          </w:tcPr>
          <w:p w:rsidR="0028164E" w:rsidRPr="00497123" w:rsidRDefault="0028164E" w:rsidP="006129CF">
            <w:pPr>
              <w:rPr>
                <w:rFonts w:ascii="Arial" w:hAnsi="Arial" w:cs="Arial"/>
                <w:b/>
                <w:color w:val="0000FF"/>
                <w:sz w:val="12"/>
                <w:szCs w:val="12"/>
              </w:rPr>
            </w:pPr>
          </w:p>
        </w:tc>
      </w:tr>
      <w:tr w:rsidR="00D17E37" w:rsidTr="009E0228">
        <w:tblPrEx>
          <w:shd w:val="clear" w:color="auto" w:fill="auto"/>
        </w:tblPrEx>
        <w:tc>
          <w:tcPr>
            <w:tcW w:w="2088" w:type="dxa"/>
            <w:gridSpan w:val="3"/>
            <w:tcBorders>
              <w:top w:val="nil"/>
              <w:left w:val="nil"/>
              <w:bottom w:val="nil"/>
              <w:right w:val="nil"/>
            </w:tcBorders>
            <w:vAlign w:val="center"/>
          </w:tcPr>
          <w:p w:rsidR="00D17E37" w:rsidRPr="00A4126F" w:rsidRDefault="00D17E37" w:rsidP="00D17E37">
            <w:pPr>
              <w:rPr>
                <w:rFonts w:ascii="Arial" w:hAnsi="Arial" w:cs="Arial"/>
                <w:sz w:val="16"/>
                <w:szCs w:val="16"/>
              </w:rPr>
            </w:pPr>
            <w:r>
              <w:rPr>
                <w:rFonts w:ascii="Arial" w:hAnsi="Arial" w:cs="Arial"/>
                <w:sz w:val="16"/>
                <w:szCs w:val="16"/>
              </w:rPr>
              <w:t>Oxidizing solids</w:t>
            </w:r>
          </w:p>
        </w:tc>
        <w:tc>
          <w:tcPr>
            <w:tcW w:w="7277" w:type="dxa"/>
            <w:gridSpan w:val="8"/>
            <w:tcBorders>
              <w:top w:val="nil"/>
              <w:left w:val="nil"/>
              <w:bottom w:val="nil"/>
              <w:right w:val="nil"/>
            </w:tcBorders>
            <w:vAlign w:val="bottom"/>
          </w:tcPr>
          <w:p w:rsidR="00D17E37" w:rsidRPr="00A4126F" w:rsidRDefault="00D17E37" w:rsidP="00D17E37">
            <w:pPr>
              <w:rPr>
                <w:rFonts w:ascii="Arial" w:hAnsi="Arial" w:cs="Arial"/>
                <w:sz w:val="16"/>
                <w:szCs w:val="16"/>
              </w:rPr>
            </w:pPr>
            <w:r>
              <w:rPr>
                <w:rFonts w:ascii="Arial" w:hAnsi="Arial" w:cs="Arial"/>
                <w:sz w:val="16"/>
                <w:szCs w:val="16"/>
              </w:rPr>
              <w:t>Category 2</w:t>
            </w:r>
          </w:p>
        </w:tc>
      </w:tr>
      <w:tr w:rsidR="00D17E37" w:rsidTr="009E0228">
        <w:tblPrEx>
          <w:shd w:val="clear" w:color="auto" w:fill="auto"/>
        </w:tblPrEx>
        <w:tc>
          <w:tcPr>
            <w:tcW w:w="2088" w:type="dxa"/>
            <w:gridSpan w:val="3"/>
            <w:tcBorders>
              <w:top w:val="nil"/>
              <w:left w:val="nil"/>
              <w:bottom w:val="nil"/>
              <w:right w:val="nil"/>
            </w:tcBorders>
            <w:vAlign w:val="center"/>
          </w:tcPr>
          <w:p w:rsidR="00D17E37" w:rsidRPr="00A4126F" w:rsidRDefault="00D17E37" w:rsidP="00D17E37">
            <w:pPr>
              <w:rPr>
                <w:rFonts w:ascii="Arial" w:hAnsi="Arial" w:cs="Arial"/>
                <w:sz w:val="16"/>
                <w:szCs w:val="16"/>
              </w:rPr>
            </w:pPr>
            <w:r>
              <w:rPr>
                <w:rFonts w:ascii="Arial" w:hAnsi="Arial" w:cs="Arial"/>
                <w:sz w:val="16"/>
                <w:szCs w:val="16"/>
              </w:rPr>
              <w:t>Acute toxicity, Oral</w:t>
            </w:r>
          </w:p>
        </w:tc>
        <w:tc>
          <w:tcPr>
            <w:tcW w:w="7277" w:type="dxa"/>
            <w:gridSpan w:val="8"/>
            <w:tcBorders>
              <w:top w:val="nil"/>
              <w:left w:val="nil"/>
              <w:bottom w:val="nil"/>
              <w:right w:val="nil"/>
            </w:tcBorders>
            <w:vAlign w:val="bottom"/>
          </w:tcPr>
          <w:p w:rsidR="00D17E37" w:rsidRPr="00A4126F" w:rsidRDefault="00D17E37" w:rsidP="00D17E37">
            <w:pPr>
              <w:rPr>
                <w:rFonts w:ascii="Arial" w:hAnsi="Arial" w:cs="Arial"/>
                <w:sz w:val="16"/>
                <w:szCs w:val="16"/>
              </w:rPr>
            </w:pPr>
            <w:r>
              <w:rPr>
                <w:rFonts w:ascii="Arial" w:hAnsi="Arial" w:cs="Arial"/>
                <w:sz w:val="16"/>
                <w:szCs w:val="16"/>
              </w:rPr>
              <w:t>Category 4</w:t>
            </w:r>
          </w:p>
        </w:tc>
      </w:tr>
      <w:tr w:rsidR="00D17E37" w:rsidTr="009E0228">
        <w:tblPrEx>
          <w:shd w:val="clear" w:color="auto" w:fill="auto"/>
        </w:tblPrEx>
        <w:tc>
          <w:tcPr>
            <w:tcW w:w="2088" w:type="dxa"/>
            <w:gridSpan w:val="3"/>
            <w:tcBorders>
              <w:top w:val="nil"/>
              <w:left w:val="nil"/>
              <w:bottom w:val="nil"/>
              <w:right w:val="nil"/>
            </w:tcBorders>
            <w:vAlign w:val="center"/>
          </w:tcPr>
          <w:p w:rsidR="00D17E37" w:rsidRDefault="00D17E37" w:rsidP="00D17E37">
            <w:pPr>
              <w:rPr>
                <w:rFonts w:ascii="Arial" w:hAnsi="Arial" w:cs="Arial"/>
                <w:sz w:val="16"/>
                <w:szCs w:val="16"/>
              </w:rPr>
            </w:pPr>
            <w:r>
              <w:rPr>
                <w:rFonts w:ascii="Arial" w:hAnsi="Arial" w:cs="Arial"/>
                <w:sz w:val="16"/>
                <w:szCs w:val="16"/>
              </w:rPr>
              <w:t>Serious eye damage</w:t>
            </w:r>
          </w:p>
        </w:tc>
        <w:tc>
          <w:tcPr>
            <w:tcW w:w="7277" w:type="dxa"/>
            <w:gridSpan w:val="8"/>
            <w:tcBorders>
              <w:top w:val="nil"/>
              <w:left w:val="nil"/>
              <w:bottom w:val="nil"/>
              <w:right w:val="nil"/>
            </w:tcBorders>
            <w:vAlign w:val="bottom"/>
          </w:tcPr>
          <w:p w:rsidR="00D17E37" w:rsidRDefault="00D17E37" w:rsidP="00D17E37">
            <w:pPr>
              <w:rPr>
                <w:rFonts w:ascii="Arial" w:hAnsi="Arial" w:cs="Arial"/>
                <w:sz w:val="16"/>
                <w:szCs w:val="16"/>
              </w:rPr>
            </w:pPr>
            <w:r>
              <w:rPr>
                <w:rFonts w:ascii="Arial" w:hAnsi="Arial" w:cs="Arial"/>
                <w:sz w:val="16"/>
                <w:szCs w:val="16"/>
              </w:rPr>
              <w:t>Category 1</w:t>
            </w:r>
          </w:p>
        </w:tc>
      </w:tr>
      <w:tr w:rsidR="00383768" w:rsidTr="009E0228">
        <w:tblPrEx>
          <w:shd w:val="clear" w:color="auto" w:fill="auto"/>
        </w:tblPrEx>
        <w:tc>
          <w:tcPr>
            <w:tcW w:w="2088" w:type="dxa"/>
            <w:gridSpan w:val="3"/>
            <w:tcBorders>
              <w:top w:val="nil"/>
              <w:left w:val="nil"/>
              <w:bottom w:val="nil"/>
              <w:right w:val="nil"/>
            </w:tcBorders>
            <w:vAlign w:val="center"/>
          </w:tcPr>
          <w:p w:rsidR="00383768" w:rsidRDefault="00383768" w:rsidP="00383768">
            <w:pPr>
              <w:rPr>
                <w:rFonts w:ascii="Arial" w:hAnsi="Arial" w:cs="Arial"/>
                <w:sz w:val="16"/>
                <w:szCs w:val="16"/>
              </w:rPr>
            </w:pPr>
            <w:r>
              <w:rPr>
                <w:rFonts w:ascii="Arial" w:hAnsi="Arial" w:cs="Arial"/>
                <w:sz w:val="16"/>
                <w:szCs w:val="16"/>
              </w:rPr>
              <w:t>Skin corrosion</w:t>
            </w:r>
          </w:p>
        </w:tc>
        <w:tc>
          <w:tcPr>
            <w:tcW w:w="7277" w:type="dxa"/>
            <w:gridSpan w:val="8"/>
            <w:tcBorders>
              <w:top w:val="nil"/>
              <w:left w:val="nil"/>
              <w:bottom w:val="nil"/>
              <w:right w:val="nil"/>
            </w:tcBorders>
            <w:vAlign w:val="bottom"/>
          </w:tcPr>
          <w:p w:rsidR="00383768" w:rsidRDefault="00383768" w:rsidP="00D17E37">
            <w:pPr>
              <w:rPr>
                <w:rFonts w:ascii="Arial" w:hAnsi="Arial" w:cs="Arial"/>
                <w:sz w:val="16"/>
                <w:szCs w:val="16"/>
              </w:rPr>
            </w:pPr>
            <w:r>
              <w:rPr>
                <w:rFonts w:ascii="Arial" w:hAnsi="Arial" w:cs="Arial"/>
                <w:sz w:val="16"/>
                <w:szCs w:val="16"/>
              </w:rPr>
              <w:t>Category 1A</w:t>
            </w:r>
          </w:p>
        </w:tc>
      </w:tr>
      <w:tr w:rsidR="00D17E37" w:rsidTr="009E0228">
        <w:tblPrEx>
          <w:shd w:val="clear" w:color="auto" w:fill="auto"/>
        </w:tblPrEx>
        <w:tc>
          <w:tcPr>
            <w:tcW w:w="2088" w:type="dxa"/>
            <w:gridSpan w:val="3"/>
            <w:tcBorders>
              <w:top w:val="nil"/>
              <w:left w:val="nil"/>
              <w:bottom w:val="nil"/>
              <w:right w:val="nil"/>
            </w:tcBorders>
            <w:vAlign w:val="center"/>
          </w:tcPr>
          <w:p w:rsidR="00D17E37" w:rsidRDefault="00D17E37" w:rsidP="00D17E37">
            <w:pPr>
              <w:rPr>
                <w:rFonts w:ascii="Arial" w:hAnsi="Arial" w:cs="Arial"/>
                <w:sz w:val="16"/>
                <w:szCs w:val="16"/>
              </w:rPr>
            </w:pPr>
            <w:r>
              <w:rPr>
                <w:rFonts w:ascii="Arial" w:hAnsi="Arial" w:cs="Arial"/>
                <w:sz w:val="16"/>
                <w:szCs w:val="16"/>
              </w:rPr>
              <w:t>Acute aquatic toxicity</w:t>
            </w:r>
          </w:p>
        </w:tc>
        <w:tc>
          <w:tcPr>
            <w:tcW w:w="7277" w:type="dxa"/>
            <w:gridSpan w:val="8"/>
            <w:tcBorders>
              <w:top w:val="nil"/>
              <w:left w:val="nil"/>
              <w:bottom w:val="nil"/>
              <w:right w:val="nil"/>
            </w:tcBorders>
            <w:vAlign w:val="bottom"/>
          </w:tcPr>
          <w:p w:rsidR="00D17E37" w:rsidRDefault="00383768" w:rsidP="00D17E37">
            <w:pPr>
              <w:rPr>
                <w:rFonts w:ascii="Arial" w:hAnsi="Arial" w:cs="Arial"/>
                <w:sz w:val="16"/>
                <w:szCs w:val="16"/>
              </w:rPr>
            </w:pPr>
            <w:r>
              <w:rPr>
                <w:rFonts w:ascii="Arial" w:hAnsi="Arial" w:cs="Arial"/>
                <w:sz w:val="16"/>
                <w:szCs w:val="16"/>
              </w:rPr>
              <w:t>Category 1</w:t>
            </w:r>
          </w:p>
        </w:tc>
      </w:tr>
      <w:tr w:rsidR="00D17E37" w:rsidTr="009E0228">
        <w:tblPrEx>
          <w:shd w:val="clear" w:color="auto" w:fill="auto"/>
        </w:tblPrEx>
        <w:tc>
          <w:tcPr>
            <w:tcW w:w="2088" w:type="dxa"/>
            <w:gridSpan w:val="3"/>
            <w:tcBorders>
              <w:top w:val="nil"/>
              <w:left w:val="nil"/>
              <w:bottom w:val="nil"/>
              <w:right w:val="nil"/>
            </w:tcBorders>
            <w:vAlign w:val="center"/>
          </w:tcPr>
          <w:p w:rsidR="00D17E37" w:rsidRDefault="00D17E37" w:rsidP="00D17E37">
            <w:pPr>
              <w:rPr>
                <w:rFonts w:ascii="Arial" w:hAnsi="Arial" w:cs="Arial"/>
                <w:sz w:val="16"/>
                <w:szCs w:val="16"/>
              </w:rPr>
            </w:pPr>
            <w:r>
              <w:rPr>
                <w:rFonts w:ascii="Arial" w:hAnsi="Arial" w:cs="Arial"/>
                <w:sz w:val="16"/>
                <w:szCs w:val="16"/>
              </w:rPr>
              <w:t>Chronic aquatic toxicity</w:t>
            </w:r>
          </w:p>
        </w:tc>
        <w:tc>
          <w:tcPr>
            <w:tcW w:w="7277" w:type="dxa"/>
            <w:gridSpan w:val="8"/>
            <w:tcBorders>
              <w:top w:val="nil"/>
              <w:left w:val="nil"/>
              <w:bottom w:val="nil"/>
              <w:right w:val="nil"/>
            </w:tcBorders>
            <w:vAlign w:val="bottom"/>
          </w:tcPr>
          <w:p w:rsidR="00D17E37" w:rsidRDefault="00383768" w:rsidP="00D17E37">
            <w:pPr>
              <w:rPr>
                <w:rFonts w:ascii="Arial" w:hAnsi="Arial" w:cs="Arial"/>
                <w:sz w:val="16"/>
                <w:szCs w:val="16"/>
              </w:rPr>
            </w:pPr>
            <w:r>
              <w:rPr>
                <w:rFonts w:ascii="Arial" w:hAnsi="Arial" w:cs="Arial"/>
                <w:sz w:val="16"/>
                <w:szCs w:val="16"/>
              </w:rPr>
              <w:t>Category 1</w:t>
            </w:r>
          </w:p>
        </w:tc>
      </w:tr>
      <w:tr w:rsidR="0028164E" w:rsidTr="009E0228">
        <w:tblPrEx>
          <w:shd w:val="clear" w:color="auto" w:fill="auto"/>
        </w:tblPrEx>
        <w:tc>
          <w:tcPr>
            <w:tcW w:w="2088" w:type="dxa"/>
            <w:gridSpan w:val="3"/>
            <w:tcBorders>
              <w:top w:val="nil"/>
              <w:left w:val="nil"/>
              <w:bottom w:val="nil"/>
              <w:right w:val="nil"/>
            </w:tcBorders>
            <w:vAlign w:val="center"/>
          </w:tcPr>
          <w:p w:rsidR="0028164E" w:rsidRPr="00A4126F" w:rsidRDefault="0028164E" w:rsidP="006129CF">
            <w:pPr>
              <w:rPr>
                <w:rFonts w:ascii="Arial" w:hAnsi="Arial" w:cs="Arial"/>
                <w:sz w:val="16"/>
                <w:szCs w:val="16"/>
              </w:rPr>
            </w:pPr>
          </w:p>
        </w:tc>
        <w:tc>
          <w:tcPr>
            <w:tcW w:w="7277" w:type="dxa"/>
            <w:gridSpan w:val="8"/>
            <w:tcBorders>
              <w:top w:val="nil"/>
              <w:left w:val="nil"/>
              <w:bottom w:val="nil"/>
              <w:right w:val="nil"/>
            </w:tcBorders>
            <w:vAlign w:val="bottom"/>
          </w:tcPr>
          <w:p w:rsidR="0028164E" w:rsidRDefault="0028164E" w:rsidP="006129CF">
            <w:pPr>
              <w:rPr>
                <w:rFonts w:ascii="Arial" w:hAnsi="Arial" w:cs="Arial"/>
                <w:sz w:val="16"/>
                <w:szCs w:val="16"/>
              </w:rPr>
            </w:pPr>
          </w:p>
        </w:tc>
      </w:tr>
      <w:tr w:rsidR="0028164E" w:rsidTr="009E0228">
        <w:tblPrEx>
          <w:shd w:val="clear" w:color="auto" w:fill="auto"/>
        </w:tblPrEx>
        <w:tc>
          <w:tcPr>
            <w:tcW w:w="4608" w:type="dxa"/>
            <w:gridSpan w:val="6"/>
            <w:tcBorders>
              <w:top w:val="nil"/>
              <w:left w:val="nil"/>
              <w:bottom w:val="nil"/>
              <w:right w:val="nil"/>
            </w:tcBorders>
            <w:vAlign w:val="center"/>
          </w:tcPr>
          <w:p w:rsidR="0028164E" w:rsidRPr="00A4126F" w:rsidRDefault="0028164E" w:rsidP="006129CF">
            <w:pPr>
              <w:rPr>
                <w:rFonts w:ascii="Arial" w:hAnsi="Arial" w:cs="Arial"/>
                <w:sz w:val="16"/>
                <w:szCs w:val="16"/>
              </w:rPr>
            </w:pPr>
            <w:r>
              <w:rPr>
                <w:rFonts w:ascii="Arial" w:hAnsi="Arial" w:cs="Arial"/>
                <w:b/>
                <w:color w:val="0000FF"/>
                <w:sz w:val="20"/>
                <w:szCs w:val="20"/>
              </w:rPr>
              <w:t>GHS Label Elements</w:t>
            </w:r>
          </w:p>
        </w:tc>
        <w:tc>
          <w:tcPr>
            <w:tcW w:w="4757" w:type="dxa"/>
            <w:gridSpan w:val="5"/>
            <w:tcBorders>
              <w:top w:val="nil"/>
              <w:left w:val="nil"/>
              <w:bottom w:val="nil"/>
              <w:right w:val="nil"/>
            </w:tcBorders>
            <w:vAlign w:val="bottom"/>
          </w:tcPr>
          <w:p w:rsidR="0028164E" w:rsidRDefault="0028164E" w:rsidP="006129CF">
            <w:pPr>
              <w:rPr>
                <w:rFonts w:ascii="Arial" w:hAnsi="Arial" w:cs="Arial"/>
                <w:sz w:val="16"/>
                <w:szCs w:val="16"/>
              </w:rPr>
            </w:pPr>
          </w:p>
        </w:tc>
      </w:tr>
      <w:tr w:rsidR="0028164E" w:rsidTr="009E0228">
        <w:tblPrEx>
          <w:shd w:val="clear" w:color="auto" w:fill="auto"/>
        </w:tblPrEx>
        <w:tc>
          <w:tcPr>
            <w:tcW w:w="1548" w:type="dxa"/>
            <w:tcBorders>
              <w:top w:val="nil"/>
              <w:left w:val="nil"/>
              <w:bottom w:val="nil"/>
              <w:right w:val="nil"/>
            </w:tcBorders>
            <w:vAlign w:val="center"/>
          </w:tcPr>
          <w:p w:rsidR="0028164E" w:rsidRDefault="0028164E" w:rsidP="006129CF">
            <w:pPr>
              <w:rPr>
                <w:rFonts w:ascii="Arial" w:hAnsi="Arial" w:cs="Arial"/>
                <w:b/>
                <w:color w:val="0000FF"/>
                <w:sz w:val="20"/>
                <w:szCs w:val="20"/>
              </w:rPr>
            </w:pPr>
            <w:r>
              <w:rPr>
                <w:rFonts w:ascii="Arial" w:hAnsi="Arial" w:cs="Arial"/>
                <w:b/>
                <w:color w:val="0000FF"/>
                <w:sz w:val="20"/>
                <w:szCs w:val="20"/>
              </w:rPr>
              <w:t>Pictogram(s)</w:t>
            </w:r>
          </w:p>
        </w:tc>
        <w:tc>
          <w:tcPr>
            <w:tcW w:w="7817" w:type="dxa"/>
            <w:gridSpan w:val="10"/>
            <w:tcBorders>
              <w:top w:val="nil"/>
              <w:left w:val="nil"/>
              <w:bottom w:val="nil"/>
              <w:right w:val="nil"/>
            </w:tcBorders>
            <w:vAlign w:val="bottom"/>
          </w:tcPr>
          <w:p w:rsidR="0028164E" w:rsidRDefault="00E16E87" w:rsidP="00383768">
            <w:pPr>
              <w:rPr>
                <w:rFonts w:ascii="Arial" w:hAnsi="Arial" w:cs="Arial"/>
                <w:sz w:val="16"/>
                <w:szCs w:val="16"/>
              </w:rPr>
            </w:pPr>
            <w:r>
              <w:rPr>
                <w:rFonts w:ascii="Arial" w:hAnsi="Arial" w:cs="Arial"/>
                <w:color w:val="000000"/>
                <w:sz w:val="19"/>
                <w:szCs w:val="19"/>
              </w:rPr>
              <w:fldChar w:fldCharType="begin"/>
            </w:r>
            <w:r>
              <w:rPr>
                <w:rFonts w:ascii="Arial" w:hAnsi="Arial" w:cs="Arial"/>
                <w:color w:val="000000"/>
                <w:sz w:val="19"/>
                <w:szCs w:val="19"/>
              </w:rPr>
              <w:instrText xml:space="preserve"> INCLUDEPICTURE "http://www.sigmaaldrich.com/content/dam/sigma-aldrich/customer-service/ghs/corrosion-jpg.jpg" \* MERGEFORMATINET </w:instrText>
            </w:r>
            <w:r>
              <w:rPr>
                <w:rFonts w:ascii="Arial" w:hAnsi="Arial" w:cs="Arial"/>
                <w:color w:val="000000"/>
                <w:sz w:val="19"/>
                <w:szCs w:val="19"/>
              </w:rPr>
              <w:fldChar w:fldCharType="separate"/>
            </w:r>
            <w:r w:rsidR="004A46D2">
              <w:rPr>
                <w:rFonts w:ascii="Arial" w:hAnsi="Arial" w:cs="Arial"/>
                <w:color w:val="000000"/>
                <w:sz w:val="19"/>
                <w:szCs w:val="19"/>
              </w:rPr>
              <w:fldChar w:fldCharType="begin"/>
            </w:r>
            <w:r w:rsidR="004A46D2">
              <w:rPr>
                <w:rFonts w:ascii="Arial" w:hAnsi="Arial" w:cs="Arial"/>
                <w:color w:val="000000"/>
                <w:sz w:val="19"/>
                <w:szCs w:val="19"/>
              </w:rPr>
              <w:instrText xml:space="preserve"> INCLUDEPICTURE  "http://www.sigmaaldrich.com/content/dam/sigma-aldrich/customer-service/ghs/corrosion-jpg.jpg" \* MERGEFORMATINET </w:instrText>
            </w:r>
            <w:r w:rsidR="004A46D2">
              <w:rPr>
                <w:rFonts w:ascii="Arial" w:hAnsi="Arial" w:cs="Arial"/>
                <w:color w:val="000000"/>
                <w:sz w:val="19"/>
                <w:szCs w:val="19"/>
              </w:rPr>
              <w:fldChar w:fldCharType="separate"/>
            </w:r>
            <w:r w:rsidR="00D0412F">
              <w:rPr>
                <w:rFonts w:ascii="Arial" w:hAnsi="Arial" w:cs="Arial"/>
                <w:color w:val="000000"/>
                <w:sz w:val="19"/>
                <w:szCs w:val="19"/>
              </w:rPr>
              <w:fldChar w:fldCharType="begin"/>
            </w:r>
            <w:r w:rsidR="00D0412F">
              <w:rPr>
                <w:rFonts w:ascii="Arial" w:hAnsi="Arial" w:cs="Arial"/>
                <w:color w:val="000000"/>
                <w:sz w:val="19"/>
                <w:szCs w:val="19"/>
              </w:rPr>
              <w:instrText xml:space="preserve"> INCLUDEPICTURE  "http://www.sigmaaldrich.com/content/dam/sigma-aldrich/customer-service/ghs/corrosion-jpg.jpg" \* MERGEFORMATINET </w:instrText>
            </w:r>
            <w:r w:rsidR="00D0412F">
              <w:rPr>
                <w:rFonts w:ascii="Arial" w:hAnsi="Arial" w:cs="Arial"/>
                <w:color w:val="000000"/>
                <w:sz w:val="19"/>
                <w:szCs w:val="19"/>
              </w:rPr>
              <w:fldChar w:fldCharType="separate"/>
            </w:r>
            <w:r w:rsidR="002F6861">
              <w:rPr>
                <w:rFonts w:ascii="Arial" w:hAnsi="Arial" w:cs="Arial"/>
                <w:color w:val="000000"/>
                <w:sz w:val="19"/>
                <w:szCs w:val="19"/>
              </w:rPr>
              <w:fldChar w:fldCharType="begin"/>
            </w:r>
            <w:r w:rsidR="002F6861">
              <w:rPr>
                <w:rFonts w:ascii="Arial" w:hAnsi="Arial" w:cs="Arial"/>
                <w:color w:val="000000"/>
                <w:sz w:val="19"/>
                <w:szCs w:val="19"/>
              </w:rPr>
              <w:instrText xml:space="preserve"> INCLUDEPICTURE  "http://www.sigmaaldrich.com/content/dam/sigma-aldrich/customer-service/ghs/corrosion-jpg.jpg" \* MERGEFORMATINET </w:instrText>
            </w:r>
            <w:r w:rsidR="002F6861">
              <w:rPr>
                <w:rFonts w:ascii="Arial" w:hAnsi="Arial" w:cs="Arial"/>
                <w:color w:val="000000"/>
                <w:sz w:val="19"/>
                <w:szCs w:val="19"/>
              </w:rPr>
              <w:fldChar w:fldCharType="separate"/>
            </w:r>
            <w:r w:rsidR="00D27365">
              <w:rPr>
                <w:rFonts w:ascii="Arial" w:hAnsi="Arial" w:cs="Arial"/>
                <w:color w:val="000000"/>
                <w:sz w:val="19"/>
                <w:szCs w:val="19"/>
              </w:rPr>
              <w:fldChar w:fldCharType="begin"/>
            </w:r>
            <w:r w:rsidR="00D27365">
              <w:rPr>
                <w:rFonts w:ascii="Arial" w:hAnsi="Arial" w:cs="Arial"/>
                <w:color w:val="000000"/>
                <w:sz w:val="19"/>
                <w:szCs w:val="19"/>
              </w:rPr>
              <w:instrText xml:space="preserve"> INCLUDEPICTURE  "http://www.sigmaaldrich.com/content/dam/sigma-aldrich/customer-service/ghs/corrosion-jpg.jpg" \* MERGEFORMATINET </w:instrText>
            </w:r>
            <w:r w:rsidR="00D27365">
              <w:rPr>
                <w:rFonts w:ascii="Arial" w:hAnsi="Arial" w:cs="Arial"/>
                <w:color w:val="000000"/>
                <w:sz w:val="19"/>
                <w:szCs w:val="19"/>
              </w:rPr>
              <w:fldChar w:fldCharType="separate"/>
            </w:r>
            <w:r w:rsidR="00C12AFB">
              <w:rPr>
                <w:rFonts w:ascii="Arial" w:hAnsi="Arial" w:cs="Arial"/>
                <w:color w:val="000000"/>
                <w:sz w:val="19"/>
                <w:szCs w:val="19"/>
              </w:rPr>
              <w:fldChar w:fldCharType="begin"/>
            </w:r>
            <w:r w:rsidR="00C12AFB">
              <w:rPr>
                <w:rFonts w:ascii="Arial" w:hAnsi="Arial" w:cs="Arial"/>
                <w:color w:val="000000"/>
                <w:sz w:val="19"/>
                <w:szCs w:val="19"/>
              </w:rPr>
              <w:instrText xml:space="preserve"> </w:instrText>
            </w:r>
            <w:r w:rsidR="00C12AFB">
              <w:rPr>
                <w:rFonts w:ascii="Arial" w:hAnsi="Arial" w:cs="Arial"/>
                <w:color w:val="000000"/>
                <w:sz w:val="19"/>
                <w:szCs w:val="19"/>
              </w:rPr>
              <w:instrText>INCLUDEPICTURE  "http://www.sigmaaldrich.com/content/dam/sigma-aldrich/customer-service/ghs/corrosion-jpg.jpg" \* MERGEFORMATINET</w:instrText>
            </w:r>
            <w:r w:rsidR="00C12AFB">
              <w:rPr>
                <w:rFonts w:ascii="Arial" w:hAnsi="Arial" w:cs="Arial"/>
                <w:color w:val="000000"/>
                <w:sz w:val="19"/>
                <w:szCs w:val="19"/>
              </w:rPr>
              <w:instrText xml:space="preserve"> </w:instrText>
            </w:r>
            <w:r w:rsidR="00C12AFB">
              <w:rPr>
                <w:rFonts w:ascii="Arial" w:hAnsi="Arial" w:cs="Arial"/>
                <w:color w:val="000000"/>
                <w:sz w:val="19"/>
                <w:szCs w:val="19"/>
              </w:rPr>
              <w:fldChar w:fldCharType="separate"/>
            </w:r>
            <w:r w:rsidR="00383768">
              <w:rPr>
                <w:rFonts w:ascii="Arial" w:hAnsi="Arial" w:cs="Arial"/>
                <w:color w:val="000000"/>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75pt;height:37.6pt">
                  <v:imagedata r:id="rId7" r:href="rId8"/>
                </v:shape>
              </w:pict>
            </w:r>
            <w:r w:rsidR="00C12AFB">
              <w:rPr>
                <w:rFonts w:ascii="Arial" w:hAnsi="Arial" w:cs="Arial"/>
                <w:color w:val="000000"/>
                <w:sz w:val="19"/>
                <w:szCs w:val="19"/>
              </w:rPr>
              <w:fldChar w:fldCharType="end"/>
            </w:r>
            <w:r w:rsidR="00D27365">
              <w:rPr>
                <w:rFonts w:ascii="Arial" w:hAnsi="Arial" w:cs="Arial"/>
                <w:color w:val="000000"/>
                <w:sz w:val="19"/>
                <w:szCs w:val="19"/>
              </w:rPr>
              <w:fldChar w:fldCharType="end"/>
            </w:r>
            <w:r w:rsidR="002F6861">
              <w:rPr>
                <w:rFonts w:ascii="Arial" w:hAnsi="Arial" w:cs="Arial"/>
                <w:color w:val="000000"/>
                <w:sz w:val="19"/>
                <w:szCs w:val="19"/>
              </w:rPr>
              <w:fldChar w:fldCharType="end"/>
            </w:r>
            <w:r w:rsidR="00D0412F">
              <w:rPr>
                <w:rFonts w:ascii="Arial" w:hAnsi="Arial" w:cs="Arial"/>
                <w:color w:val="000000"/>
                <w:sz w:val="19"/>
                <w:szCs w:val="19"/>
              </w:rPr>
              <w:fldChar w:fldCharType="end"/>
            </w:r>
            <w:r w:rsidR="004A46D2">
              <w:rPr>
                <w:rFonts w:ascii="Arial" w:hAnsi="Arial" w:cs="Arial"/>
                <w:color w:val="000000"/>
                <w:sz w:val="19"/>
                <w:szCs w:val="19"/>
              </w:rPr>
              <w:fldChar w:fldCharType="end"/>
            </w:r>
            <w:r>
              <w:rPr>
                <w:rFonts w:ascii="Arial" w:hAnsi="Arial" w:cs="Arial"/>
                <w:color w:val="000000"/>
                <w:sz w:val="19"/>
                <w:szCs w:val="19"/>
              </w:rPr>
              <w:fldChar w:fldCharType="end"/>
            </w:r>
            <w:r w:rsidR="00D17E37">
              <w:rPr>
                <w:rFonts w:ascii="Arial" w:hAnsi="Arial" w:cs="Arial"/>
                <w:color w:val="000000"/>
                <w:sz w:val="19"/>
                <w:szCs w:val="19"/>
              </w:rPr>
              <w:fldChar w:fldCharType="begin"/>
            </w:r>
            <w:r w:rsidR="00D17E37">
              <w:rPr>
                <w:rFonts w:ascii="Arial" w:hAnsi="Arial" w:cs="Arial"/>
                <w:color w:val="000000"/>
                <w:sz w:val="19"/>
                <w:szCs w:val="19"/>
              </w:rPr>
              <w:instrText xml:space="preserve"> INCLUDEPICTURE "http://www.sigmaaldrich.com/content/dam/sigma-aldrich/customer-service/ghs/flame-over-circle.jpg" \* MERGEFORMATINET </w:instrText>
            </w:r>
            <w:r w:rsidR="00D17E37">
              <w:rPr>
                <w:rFonts w:ascii="Arial" w:hAnsi="Arial" w:cs="Arial"/>
                <w:color w:val="000000"/>
                <w:sz w:val="19"/>
                <w:szCs w:val="19"/>
              </w:rPr>
              <w:fldChar w:fldCharType="separate"/>
            </w:r>
            <w:r w:rsidR="00D27365">
              <w:rPr>
                <w:rFonts w:ascii="Arial" w:hAnsi="Arial" w:cs="Arial"/>
                <w:color w:val="000000"/>
                <w:sz w:val="19"/>
                <w:szCs w:val="19"/>
              </w:rPr>
              <w:fldChar w:fldCharType="begin"/>
            </w:r>
            <w:r w:rsidR="00D27365">
              <w:rPr>
                <w:rFonts w:ascii="Arial" w:hAnsi="Arial" w:cs="Arial"/>
                <w:color w:val="000000"/>
                <w:sz w:val="19"/>
                <w:szCs w:val="19"/>
              </w:rPr>
              <w:instrText xml:space="preserve"> INCLUDEPICTURE  "http://www.sigmaaldrich.com/content/dam/sigma-aldrich/customer-service/ghs/flame-over-circle.jpg" \* MERGEFORMATINET </w:instrText>
            </w:r>
            <w:r w:rsidR="00D27365">
              <w:rPr>
                <w:rFonts w:ascii="Arial" w:hAnsi="Arial" w:cs="Arial"/>
                <w:color w:val="000000"/>
                <w:sz w:val="19"/>
                <w:szCs w:val="19"/>
              </w:rPr>
              <w:fldChar w:fldCharType="separate"/>
            </w:r>
            <w:r w:rsidR="00C12AFB">
              <w:rPr>
                <w:rFonts w:ascii="Arial" w:hAnsi="Arial" w:cs="Arial"/>
                <w:color w:val="000000"/>
                <w:sz w:val="19"/>
                <w:szCs w:val="19"/>
              </w:rPr>
              <w:fldChar w:fldCharType="begin"/>
            </w:r>
            <w:r w:rsidR="00C12AFB">
              <w:rPr>
                <w:rFonts w:ascii="Arial" w:hAnsi="Arial" w:cs="Arial"/>
                <w:color w:val="000000"/>
                <w:sz w:val="19"/>
                <w:szCs w:val="19"/>
              </w:rPr>
              <w:instrText xml:space="preserve"> </w:instrText>
            </w:r>
            <w:r w:rsidR="00C12AFB">
              <w:rPr>
                <w:rFonts w:ascii="Arial" w:hAnsi="Arial" w:cs="Arial"/>
                <w:color w:val="000000"/>
                <w:sz w:val="19"/>
                <w:szCs w:val="19"/>
              </w:rPr>
              <w:instrText>INCLUDEPICTURE  "http://www.sigmaaldrich.com/content/dam/sigma-aldrich/customer-service/ghs/flame-over-circle.jpg" \* MERGEFORMATINET</w:instrText>
            </w:r>
            <w:r w:rsidR="00C12AFB">
              <w:rPr>
                <w:rFonts w:ascii="Arial" w:hAnsi="Arial" w:cs="Arial"/>
                <w:color w:val="000000"/>
                <w:sz w:val="19"/>
                <w:szCs w:val="19"/>
              </w:rPr>
              <w:instrText xml:space="preserve"> </w:instrText>
            </w:r>
            <w:r w:rsidR="00C12AFB">
              <w:rPr>
                <w:rFonts w:ascii="Arial" w:hAnsi="Arial" w:cs="Arial"/>
                <w:color w:val="000000"/>
                <w:sz w:val="19"/>
                <w:szCs w:val="19"/>
              </w:rPr>
              <w:fldChar w:fldCharType="separate"/>
            </w:r>
            <w:r w:rsidR="00C12AFB">
              <w:rPr>
                <w:rFonts w:ascii="Arial" w:hAnsi="Arial" w:cs="Arial"/>
                <w:color w:val="000000"/>
                <w:sz w:val="19"/>
                <w:szCs w:val="19"/>
              </w:rPr>
              <w:pict>
                <v:shape id="_x0000_i1027" type="#_x0000_t75" alt="" style="width:39.75pt;height:39.75pt">
                  <v:imagedata r:id="rId9" r:href="rId10"/>
                </v:shape>
              </w:pict>
            </w:r>
            <w:r w:rsidR="00C12AFB">
              <w:rPr>
                <w:rFonts w:ascii="Arial" w:hAnsi="Arial" w:cs="Arial"/>
                <w:color w:val="000000"/>
                <w:sz w:val="19"/>
                <w:szCs w:val="19"/>
              </w:rPr>
              <w:fldChar w:fldCharType="end"/>
            </w:r>
            <w:r w:rsidR="00D27365">
              <w:rPr>
                <w:rFonts w:ascii="Arial" w:hAnsi="Arial" w:cs="Arial"/>
                <w:color w:val="000000"/>
                <w:sz w:val="19"/>
                <w:szCs w:val="19"/>
              </w:rPr>
              <w:fldChar w:fldCharType="end"/>
            </w:r>
            <w:r w:rsidR="00D17E37">
              <w:rPr>
                <w:rFonts w:ascii="Arial" w:hAnsi="Arial" w:cs="Arial"/>
                <w:color w:val="000000"/>
                <w:sz w:val="19"/>
                <w:szCs w:val="19"/>
              </w:rPr>
              <w:fldChar w:fldCharType="end"/>
            </w:r>
            <w:r w:rsidR="00383768">
              <w:rPr>
                <w:rFonts w:ascii="Arial" w:hAnsi="Arial" w:cs="Arial"/>
                <w:color w:val="000000"/>
                <w:sz w:val="19"/>
                <w:szCs w:val="19"/>
              </w:rPr>
              <w:fldChar w:fldCharType="begin"/>
            </w:r>
            <w:r w:rsidR="00383768">
              <w:rPr>
                <w:rFonts w:ascii="Arial" w:hAnsi="Arial" w:cs="Arial"/>
                <w:color w:val="000000"/>
                <w:sz w:val="19"/>
                <w:szCs w:val="19"/>
              </w:rPr>
              <w:instrText xml:space="preserve"> INCLUDEPICTURE "http://www.sigmaaldrich.com/content/dam/sigma-aldrich/customer-service/ghs/environment-jpg.jpg" \* MERGEFORMATINET </w:instrText>
            </w:r>
            <w:r w:rsidR="00383768">
              <w:rPr>
                <w:rFonts w:ascii="Arial" w:hAnsi="Arial" w:cs="Arial"/>
                <w:color w:val="000000"/>
                <w:sz w:val="19"/>
                <w:szCs w:val="19"/>
              </w:rPr>
              <w:fldChar w:fldCharType="separate"/>
            </w:r>
            <w:r w:rsidR="00383768" w:rsidRPr="006640B7">
              <w:rPr>
                <w:rFonts w:ascii="Arial" w:hAnsi="Arial" w:cs="Arial"/>
                <w:color w:val="000000"/>
                <w:sz w:val="19"/>
                <w:szCs w:val="19"/>
              </w:rPr>
              <w:pict>
                <v:shape id="_x0000_i1028" type="#_x0000_t75" alt="" style="width:39.75pt;height:39.75pt">
                  <v:imagedata r:id="rId11" r:href="rId12"/>
                </v:shape>
              </w:pict>
            </w:r>
            <w:r w:rsidR="00383768">
              <w:rPr>
                <w:rFonts w:ascii="Arial" w:hAnsi="Arial" w:cs="Arial"/>
                <w:color w:val="000000"/>
                <w:sz w:val="19"/>
                <w:szCs w:val="19"/>
              </w:rPr>
              <w:fldChar w:fldCharType="end"/>
            </w:r>
          </w:p>
        </w:tc>
      </w:tr>
      <w:tr w:rsidR="0028164E" w:rsidTr="009E0228">
        <w:tblPrEx>
          <w:shd w:val="clear" w:color="auto" w:fill="auto"/>
        </w:tblPrEx>
        <w:tc>
          <w:tcPr>
            <w:tcW w:w="4608" w:type="dxa"/>
            <w:gridSpan w:val="6"/>
            <w:tcBorders>
              <w:top w:val="nil"/>
              <w:left w:val="nil"/>
              <w:bottom w:val="nil"/>
              <w:right w:val="nil"/>
            </w:tcBorders>
            <w:vAlign w:val="center"/>
          </w:tcPr>
          <w:p w:rsidR="0028164E" w:rsidRDefault="0028164E" w:rsidP="006129CF">
            <w:pPr>
              <w:rPr>
                <w:rFonts w:ascii="Arial" w:hAnsi="Arial" w:cs="Arial"/>
                <w:b/>
                <w:color w:val="0000FF"/>
                <w:sz w:val="20"/>
                <w:szCs w:val="20"/>
              </w:rPr>
            </w:pPr>
          </w:p>
        </w:tc>
        <w:tc>
          <w:tcPr>
            <w:tcW w:w="4757" w:type="dxa"/>
            <w:gridSpan w:val="5"/>
            <w:tcBorders>
              <w:top w:val="nil"/>
              <w:left w:val="nil"/>
              <w:bottom w:val="nil"/>
              <w:right w:val="nil"/>
            </w:tcBorders>
            <w:vAlign w:val="bottom"/>
          </w:tcPr>
          <w:p w:rsidR="0028164E" w:rsidRDefault="0028164E" w:rsidP="006129CF">
            <w:pPr>
              <w:rPr>
                <w:rFonts w:ascii="Arial" w:hAnsi="Arial" w:cs="Arial"/>
                <w:color w:val="000000"/>
                <w:sz w:val="19"/>
                <w:szCs w:val="19"/>
              </w:rPr>
            </w:pPr>
          </w:p>
        </w:tc>
      </w:tr>
      <w:tr w:rsidR="0028164E" w:rsidTr="009E0228">
        <w:tblPrEx>
          <w:shd w:val="clear" w:color="auto" w:fill="auto"/>
        </w:tblPrEx>
        <w:tc>
          <w:tcPr>
            <w:tcW w:w="1548" w:type="dxa"/>
            <w:tcBorders>
              <w:top w:val="nil"/>
              <w:left w:val="nil"/>
              <w:bottom w:val="nil"/>
              <w:right w:val="nil"/>
            </w:tcBorders>
            <w:vAlign w:val="center"/>
          </w:tcPr>
          <w:p w:rsidR="0028164E" w:rsidRDefault="0028164E" w:rsidP="006129CF">
            <w:pPr>
              <w:rPr>
                <w:rFonts w:ascii="Arial" w:hAnsi="Arial" w:cs="Arial"/>
                <w:b/>
                <w:color w:val="0000FF"/>
                <w:sz w:val="20"/>
                <w:szCs w:val="20"/>
              </w:rPr>
            </w:pPr>
            <w:r>
              <w:rPr>
                <w:rFonts w:ascii="Arial" w:hAnsi="Arial" w:cs="Arial"/>
                <w:b/>
                <w:color w:val="0000FF"/>
                <w:sz w:val="20"/>
                <w:szCs w:val="20"/>
              </w:rPr>
              <w:t>Signal Word</w:t>
            </w:r>
          </w:p>
        </w:tc>
        <w:tc>
          <w:tcPr>
            <w:tcW w:w="7817" w:type="dxa"/>
            <w:gridSpan w:val="10"/>
            <w:tcBorders>
              <w:top w:val="nil"/>
              <w:left w:val="nil"/>
              <w:bottom w:val="nil"/>
              <w:right w:val="nil"/>
            </w:tcBorders>
            <w:vAlign w:val="bottom"/>
          </w:tcPr>
          <w:p w:rsidR="0028164E" w:rsidRDefault="0028164E" w:rsidP="006129CF">
            <w:pPr>
              <w:rPr>
                <w:rFonts w:ascii="Arial" w:hAnsi="Arial" w:cs="Arial"/>
                <w:color w:val="000000"/>
                <w:sz w:val="19"/>
                <w:szCs w:val="19"/>
              </w:rPr>
            </w:pPr>
            <w:r>
              <w:rPr>
                <w:rFonts w:ascii="Arial" w:hAnsi="Arial" w:cs="Arial"/>
                <w:color w:val="000000"/>
                <w:sz w:val="19"/>
                <w:szCs w:val="19"/>
              </w:rPr>
              <w:t>Danger</w:t>
            </w:r>
          </w:p>
        </w:tc>
      </w:tr>
      <w:tr w:rsidR="0028164E" w:rsidTr="009E0228">
        <w:tblPrEx>
          <w:shd w:val="clear" w:color="auto" w:fill="auto"/>
        </w:tblPrEx>
        <w:tc>
          <w:tcPr>
            <w:tcW w:w="4608" w:type="dxa"/>
            <w:gridSpan w:val="6"/>
            <w:tcBorders>
              <w:top w:val="nil"/>
              <w:left w:val="nil"/>
              <w:bottom w:val="nil"/>
              <w:right w:val="nil"/>
            </w:tcBorders>
            <w:vAlign w:val="center"/>
          </w:tcPr>
          <w:p w:rsidR="0028164E" w:rsidRDefault="0028164E" w:rsidP="006129CF">
            <w:pPr>
              <w:rPr>
                <w:rFonts w:ascii="Arial" w:hAnsi="Arial" w:cs="Arial"/>
                <w:b/>
                <w:color w:val="0000FF"/>
                <w:sz w:val="20"/>
                <w:szCs w:val="20"/>
              </w:rPr>
            </w:pPr>
          </w:p>
        </w:tc>
        <w:tc>
          <w:tcPr>
            <w:tcW w:w="4757" w:type="dxa"/>
            <w:gridSpan w:val="5"/>
            <w:tcBorders>
              <w:top w:val="nil"/>
              <w:left w:val="nil"/>
              <w:bottom w:val="nil"/>
              <w:right w:val="nil"/>
            </w:tcBorders>
            <w:vAlign w:val="bottom"/>
          </w:tcPr>
          <w:p w:rsidR="0028164E" w:rsidRDefault="0028164E" w:rsidP="006129CF">
            <w:pPr>
              <w:rPr>
                <w:rFonts w:ascii="Arial" w:hAnsi="Arial" w:cs="Arial"/>
                <w:color w:val="000000"/>
                <w:sz w:val="19"/>
                <w:szCs w:val="19"/>
              </w:rPr>
            </w:pPr>
          </w:p>
        </w:tc>
      </w:tr>
      <w:tr w:rsidR="0028164E" w:rsidTr="009E0228">
        <w:tblPrEx>
          <w:shd w:val="clear" w:color="auto" w:fill="auto"/>
        </w:tblPrEx>
        <w:tc>
          <w:tcPr>
            <w:tcW w:w="4608" w:type="dxa"/>
            <w:gridSpan w:val="6"/>
            <w:tcBorders>
              <w:top w:val="nil"/>
              <w:left w:val="nil"/>
              <w:bottom w:val="nil"/>
              <w:right w:val="nil"/>
            </w:tcBorders>
            <w:vAlign w:val="center"/>
          </w:tcPr>
          <w:p w:rsidR="0028164E" w:rsidRDefault="0028164E" w:rsidP="006129CF">
            <w:pPr>
              <w:rPr>
                <w:rFonts w:ascii="Arial" w:hAnsi="Arial" w:cs="Arial"/>
                <w:b/>
                <w:color w:val="0000FF"/>
                <w:sz w:val="20"/>
                <w:szCs w:val="20"/>
              </w:rPr>
            </w:pPr>
            <w:r>
              <w:rPr>
                <w:rFonts w:ascii="Arial" w:hAnsi="Arial" w:cs="Arial"/>
                <w:b/>
                <w:color w:val="0000FF"/>
                <w:sz w:val="20"/>
                <w:szCs w:val="20"/>
              </w:rPr>
              <w:t>Hazard Statement(s)</w:t>
            </w:r>
          </w:p>
        </w:tc>
        <w:tc>
          <w:tcPr>
            <w:tcW w:w="4757" w:type="dxa"/>
            <w:gridSpan w:val="5"/>
            <w:tcBorders>
              <w:top w:val="nil"/>
              <w:left w:val="nil"/>
              <w:bottom w:val="nil"/>
              <w:right w:val="nil"/>
            </w:tcBorders>
            <w:vAlign w:val="bottom"/>
          </w:tcPr>
          <w:p w:rsidR="0028164E" w:rsidRDefault="0028164E" w:rsidP="006129CF">
            <w:pPr>
              <w:rPr>
                <w:rFonts w:ascii="Arial" w:hAnsi="Arial" w:cs="Arial"/>
                <w:color w:val="000000"/>
                <w:sz w:val="19"/>
                <w:szCs w:val="19"/>
              </w:rPr>
            </w:pPr>
          </w:p>
        </w:tc>
      </w:tr>
      <w:tr w:rsidR="00383768" w:rsidRPr="00D4371F" w:rsidTr="00425EF5">
        <w:tblPrEx>
          <w:shd w:val="clear" w:color="auto" w:fill="auto"/>
        </w:tblPrEx>
        <w:tc>
          <w:tcPr>
            <w:tcW w:w="1908" w:type="dxa"/>
            <w:gridSpan w:val="2"/>
            <w:tcBorders>
              <w:top w:val="nil"/>
              <w:left w:val="nil"/>
              <w:bottom w:val="nil"/>
              <w:right w:val="nil"/>
            </w:tcBorders>
            <w:vAlign w:val="center"/>
          </w:tcPr>
          <w:p w:rsidR="00383768" w:rsidRDefault="00383768" w:rsidP="00383768">
            <w:pPr>
              <w:rPr>
                <w:rFonts w:ascii="Arial" w:hAnsi="Arial" w:cs="Arial"/>
                <w:sz w:val="16"/>
                <w:szCs w:val="16"/>
              </w:rPr>
            </w:pPr>
            <w:r>
              <w:rPr>
                <w:rFonts w:ascii="Arial" w:hAnsi="Arial" w:cs="Arial"/>
                <w:sz w:val="16"/>
                <w:szCs w:val="16"/>
              </w:rPr>
              <w:t>H272</w:t>
            </w:r>
          </w:p>
        </w:tc>
        <w:tc>
          <w:tcPr>
            <w:tcW w:w="7457" w:type="dxa"/>
            <w:gridSpan w:val="9"/>
            <w:tcBorders>
              <w:top w:val="nil"/>
              <w:left w:val="nil"/>
              <w:bottom w:val="nil"/>
              <w:right w:val="nil"/>
            </w:tcBorders>
            <w:vAlign w:val="bottom"/>
          </w:tcPr>
          <w:p w:rsidR="00383768" w:rsidRPr="00C649E0" w:rsidRDefault="00383768" w:rsidP="00383768">
            <w:pPr>
              <w:pStyle w:val="NormalWeb"/>
              <w:rPr>
                <w:rFonts w:ascii="Arial" w:hAnsi="Arial" w:cs="Arial"/>
                <w:sz w:val="16"/>
                <w:szCs w:val="16"/>
              </w:rPr>
            </w:pPr>
            <w:r>
              <w:rPr>
                <w:rFonts w:ascii="Arial" w:hAnsi="Arial" w:cs="Arial"/>
                <w:sz w:val="16"/>
                <w:szCs w:val="16"/>
              </w:rPr>
              <w:t>May intensify fire; oxidizer</w:t>
            </w:r>
          </w:p>
        </w:tc>
      </w:tr>
      <w:tr w:rsidR="00383768" w:rsidRPr="00D4371F" w:rsidTr="00425EF5">
        <w:tblPrEx>
          <w:shd w:val="clear" w:color="auto" w:fill="auto"/>
        </w:tblPrEx>
        <w:tc>
          <w:tcPr>
            <w:tcW w:w="1908" w:type="dxa"/>
            <w:gridSpan w:val="2"/>
            <w:tcBorders>
              <w:top w:val="nil"/>
              <w:left w:val="nil"/>
              <w:bottom w:val="nil"/>
              <w:right w:val="nil"/>
            </w:tcBorders>
            <w:vAlign w:val="center"/>
          </w:tcPr>
          <w:p w:rsidR="00383768" w:rsidRPr="00D4371F" w:rsidRDefault="00383768" w:rsidP="00383768">
            <w:pPr>
              <w:rPr>
                <w:rFonts w:ascii="Arial" w:hAnsi="Arial" w:cs="Arial"/>
                <w:sz w:val="16"/>
                <w:szCs w:val="16"/>
              </w:rPr>
            </w:pPr>
            <w:r>
              <w:rPr>
                <w:rFonts w:ascii="Arial" w:hAnsi="Arial" w:cs="Arial"/>
                <w:sz w:val="16"/>
                <w:szCs w:val="16"/>
              </w:rPr>
              <w:t>H302</w:t>
            </w:r>
          </w:p>
        </w:tc>
        <w:tc>
          <w:tcPr>
            <w:tcW w:w="7457" w:type="dxa"/>
            <w:gridSpan w:val="9"/>
            <w:tcBorders>
              <w:top w:val="nil"/>
              <w:left w:val="nil"/>
              <w:bottom w:val="nil"/>
              <w:right w:val="nil"/>
            </w:tcBorders>
            <w:vAlign w:val="bottom"/>
          </w:tcPr>
          <w:p w:rsidR="00383768" w:rsidRPr="00C649E0" w:rsidRDefault="00383768" w:rsidP="00383768">
            <w:pPr>
              <w:pStyle w:val="NormalWeb"/>
              <w:rPr>
                <w:rFonts w:ascii="Arial" w:hAnsi="Arial" w:cs="Arial"/>
                <w:sz w:val="16"/>
                <w:szCs w:val="16"/>
              </w:rPr>
            </w:pPr>
            <w:r>
              <w:rPr>
                <w:rFonts w:ascii="Arial" w:hAnsi="Arial" w:cs="Arial"/>
                <w:sz w:val="16"/>
                <w:szCs w:val="16"/>
              </w:rPr>
              <w:t>Harmful if swallowed</w:t>
            </w:r>
          </w:p>
        </w:tc>
      </w:tr>
      <w:tr w:rsidR="00383768" w:rsidRPr="00D4371F" w:rsidTr="00425EF5">
        <w:tblPrEx>
          <w:shd w:val="clear" w:color="auto" w:fill="auto"/>
        </w:tblPrEx>
        <w:tc>
          <w:tcPr>
            <w:tcW w:w="1908" w:type="dxa"/>
            <w:gridSpan w:val="2"/>
            <w:tcBorders>
              <w:top w:val="nil"/>
              <w:left w:val="nil"/>
              <w:bottom w:val="nil"/>
              <w:right w:val="nil"/>
            </w:tcBorders>
            <w:vAlign w:val="center"/>
          </w:tcPr>
          <w:p w:rsidR="00383768" w:rsidRPr="00D4371F" w:rsidRDefault="00383768" w:rsidP="00383768">
            <w:pPr>
              <w:rPr>
                <w:rFonts w:ascii="Arial" w:hAnsi="Arial" w:cs="Arial"/>
                <w:sz w:val="16"/>
                <w:szCs w:val="16"/>
              </w:rPr>
            </w:pPr>
            <w:r>
              <w:rPr>
                <w:rFonts w:ascii="Arial" w:hAnsi="Arial" w:cs="Arial"/>
                <w:sz w:val="16"/>
                <w:szCs w:val="16"/>
              </w:rPr>
              <w:t>H319</w:t>
            </w:r>
          </w:p>
        </w:tc>
        <w:tc>
          <w:tcPr>
            <w:tcW w:w="7457" w:type="dxa"/>
            <w:gridSpan w:val="9"/>
            <w:tcBorders>
              <w:top w:val="nil"/>
              <w:left w:val="nil"/>
              <w:bottom w:val="nil"/>
              <w:right w:val="nil"/>
            </w:tcBorders>
            <w:vAlign w:val="bottom"/>
          </w:tcPr>
          <w:p w:rsidR="00383768" w:rsidRPr="00C649E0" w:rsidRDefault="00383768" w:rsidP="00383768">
            <w:pPr>
              <w:pStyle w:val="NormalWeb"/>
              <w:rPr>
                <w:rFonts w:ascii="Arial" w:hAnsi="Arial" w:cs="Arial"/>
                <w:sz w:val="16"/>
                <w:szCs w:val="16"/>
              </w:rPr>
            </w:pPr>
            <w:r>
              <w:rPr>
                <w:rFonts w:ascii="Arial" w:hAnsi="Arial" w:cs="Arial"/>
                <w:sz w:val="16"/>
                <w:szCs w:val="16"/>
              </w:rPr>
              <w:t>Causes serious eye irritation</w:t>
            </w:r>
          </w:p>
        </w:tc>
      </w:tr>
      <w:tr w:rsidR="00383768" w:rsidRPr="00D4371F" w:rsidTr="00425EF5">
        <w:tblPrEx>
          <w:shd w:val="clear" w:color="auto" w:fill="auto"/>
        </w:tblPrEx>
        <w:tc>
          <w:tcPr>
            <w:tcW w:w="1908" w:type="dxa"/>
            <w:gridSpan w:val="2"/>
            <w:tcBorders>
              <w:top w:val="nil"/>
              <w:left w:val="nil"/>
              <w:bottom w:val="nil"/>
              <w:right w:val="nil"/>
            </w:tcBorders>
            <w:vAlign w:val="center"/>
          </w:tcPr>
          <w:p w:rsidR="00383768" w:rsidRDefault="00383768" w:rsidP="00383768">
            <w:pPr>
              <w:rPr>
                <w:rFonts w:ascii="Arial" w:hAnsi="Arial" w:cs="Arial"/>
                <w:sz w:val="16"/>
                <w:szCs w:val="16"/>
              </w:rPr>
            </w:pPr>
            <w:r>
              <w:rPr>
                <w:rFonts w:ascii="Arial" w:hAnsi="Arial" w:cs="Arial"/>
                <w:sz w:val="16"/>
                <w:szCs w:val="16"/>
              </w:rPr>
              <w:t>H335</w:t>
            </w:r>
          </w:p>
        </w:tc>
        <w:tc>
          <w:tcPr>
            <w:tcW w:w="7457" w:type="dxa"/>
            <w:gridSpan w:val="9"/>
            <w:tcBorders>
              <w:top w:val="nil"/>
              <w:left w:val="nil"/>
              <w:bottom w:val="nil"/>
              <w:right w:val="nil"/>
            </w:tcBorders>
            <w:vAlign w:val="bottom"/>
          </w:tcPr>
          <w:p w:rsidR="00383768" w:rsidRDefault="00383768" w:rsidP="00383768">
            <w:pPr>
              <w:pStyle w:val="NormalWeb"/>
              <w:rPr>
                <w:rFonts w:ascii="Arial" w:hAnsi="Arial" w:cs="Arial"/>
                <w:sz w:val="16"/>
                <w:szCs w:val="16"/>
              </w:rPr>
            </w:pPr>
            <w:r>
              <w:rPr>
                <w:rFonts w:ascii="Arial" w:hAnsi="Arial" w:cs="Arial"/>
                <w:sz w:val="16"/>
                <w:szCs w:val="16"/>
              </w:rPr>
              <w:t>May cause respiratory irritation</w:t>
            </w:r>
          </w:p>
        </w:tc>
      </w:tr>
      <w:tr w:rsidR="00383768" w:rsidRPr="00D4371F" w:rsidTr="00425EF5">
        <w:tblPrEx>
          <w:shd w:val="clear" w:color="auto" w:fill="auto"/>
        </w:tblPrEx>
        <w:tc>
          <w:tcPr>
            <w:tcW w:w="1908" w:type="dxa"/>
            <w:gridSpan w:val="2"/>
            <w:tcBorders>
              <w:top w:val="nil"/>
              <w:left w:val="nil"/>
              <w:bottom w:val="nil"/>
              <w:right w:val="nil"/>
            </w:tcBorders>
            <w:vAlign w:val="center"/>
          </w:tcPr>
          <w:p w:rsidR="00383768" w:rsidRDefault="00383768" w:rsidP="00383768">
            <w:pPr>
              <w:rPr>
                <w:rFonts w:ascii="Arial" w:hAnsi="Arial" w:cs="Arial"/>
                <w:sz w:val="16"/>
                <w:szCs w:val="16"/>
              </w:rPr>
            </w:pPr>
            <w:r>
              <w:rPr>
                <w:rFonts w:ascii="Arial" w:hAnsi="Arial" w:cs="Arial"/>
                <w:sz w:val="16"/>
                <w:szCs w:val="16"/>
              </w:rPr>
              <w:t>H410</w:t>
            </w:r>
          </w:p>
        </w:tc>
        <w:tc>
          <w:tcPr>
            <w:tcW w:w="7457" w:type="dxa"/>
            <w:gridSpan w:val="9"/>
            <w:tcBorders>
              <w:top w:val="nil"/>
              <w:left w:val="nil"/>
              <w:bottom w:val="nil"/>
              <w:right w:val="nil"/>
            </w:tcBorders>
            <w:vAlign w:val="bottom"/>
          </w:tcPr>
          <w:p w:rsidR="00383768" w:rsidRDefault="00383768" w:rsidP="00383768">
            <w:pPr>
              <w:pStyle w:val="NormalWeb"/>
              <w:rPr>
                <w:rFonts w:ascii="Arial" w:hAnsi="Arial" w:cs="Arial"/>
                <w:sz w:val="16"/>
                <w:szCs w:val="16"/>
              </w:rPr>
            </w:pPr>
            <w:r>
              <w:rPr>
                <w:rFonts w:ascii="Arial" w:hAnsi="Arial" w:cs="Arial"/>
                <w:sz w:val="16"/>
                <w:szCs w:val="16"/>
              </w:rPr>
              <w:t>Very toxic to aquatic life with long lasting effects</w:t>
            </w:r>
          </w:p>
        </w:tc>
      </w:tr>
      <w:tr w:rsidR="0028164E" w:rsidRPr="00D4371F" w:rsidTr="009E0228">
        <w:tblPrEx>
          <w:shd w:val="clear" w:color="auto" w:fill="auto"/>
        </w:tblPrEx>
        <w:tc>
          <w:tcPr>
            <w:tcW w:w="1908" w:type="dxa"/>
            <w:gridSpan w:val="2"/>
            <w:tcBorders>
              <w:top w:val="nil"/>
              <w:left w:val="nil"/>
              <w:bottom w:val="nil"/>
              <w:right w:val="nil"/>
            </w:tcBorders>
            <w:vAlign w:val="center"/>
          </w:tcPr>
          <w:p w:rsidR="0028164E" w:rsidRPr="00D4371F" w:rsidRDefault="0028164E" w:rsidP="006129CF">
            <w:pPr>
              <w:rPr>
                <w:rFonts w:ascii="Arial" w:hAnsi="Arial" w:cs="Arial"/>
                <w:sz w:val="16"/>
                <w:szCs w:val="16"/>
              </w:rPr>
            </w:pPr>
          </w:p>
        </w:tc>
        <w:tc>
          <w:tcPr>
            <w:tcW w:w="7457" w:type="dxa"/>
            <w:gridSpan w:val="9"/>
            <w:tcBorders>
              <w:top w:val="nil"/>
              <w:left w:val="nil"/>
              <w:bottom w:val="nil"/>
              <w:right w:val="nil"/>
            </w:tcBorders>
            <w:vAlign w:val="bottom"/>
          </w:tcPr>
          <w:p w:rsidR="0028164E" w:rsidRPr="00D4371F" w:rsidRDefault="0028164E" w:rsidP="006129CF">
            <w:pPr>
              <w:rPr>
                <w:rFonts w:ascii="Arial" w:hAnsi="Arial" w:cs="Arial"/>
                <w:color w:val="000000"/>
                <w:sz w:val="16"/>
                <w:szCs w:val="16"/>
              </w:rPr>
            </w:pPr>
          </w:p>
        </w:tc>
      </w:tr>
      <w:tr w:rsidR="0028164E" w:rsidTr="009E0228">
        <w:tblPrEx>
          <w:shd w:val="clear" w:color="auto" w:fill="auto"/>
        </w:tblPrEx>
        <w:tc>
          <w:tcPr>
            <w:tcW w:w="4608" w:type="dxa"/>
            <w:gridSpan w:val="6"/>
            <w:tcBorders>
              <w:top w:val="nil"/>
              <w:left w:val="nil"/>
              <w:bottom w:val="nil"/>
              <w:right w:val="nil"/>
            </w:tcBorders>
            <w:vAlign w:val="center"/>
          </w:tcPr>
          <w:p w:rsidR="0028164E" w:rsidRPr="00D4371F" w:rsidRDefault="0028164E" w:rsidP="006129CF">
            <w:pPr>
              <w:rPr>
                <w:rFonts w:ascii="Arial" w:hAnsi="Arial" w:cs="Arial"/>
                <w:b/>
                <w:color w:val="3366FF"/>
                <w:sz w:val="20"/>
                <w:szCs w:val="20"/>
              </w:rPr>
            </w:pPr>
            <w:r>
              <w:rPr>
                <w:rFonts w:ascii="Arial" w:hAnsi="Arial" w:cs="Arial"/>
                <w:b/>
                <w:color w:val="0000FF"/>
                <w:sz w:val="20"/>
                <w:szCs w:val="20"/>
              </w:rPr>
              <w:t>Precautionary Statement(s)</w:t>
            </w:r>
          </w:p>
        </w:tc>
        <w:tc>
          <w:tcPr>
            <w:tcW w:w="4757" w:type="dxa"/>
            <w:gridSpan w:val="5"/>
            <w:tcBorders>
              <w:top w:val="nil"/>
              <w:left w:val="nil"/>
              <w:bottom w:val="nil"/>
              <w:right w:val="nil"/>
            </w:tcBorders>
            <w:vAlign w:val="bottom"/>
          </w:tcPr>
          <w:p w:rsidR="0028164E" w:rsidRDefault="0028164E" w:rsidP="006129CF">
            <w:pPr>
              <w:rPr>
                <w:rFonts w:ascii="Arial" w:hAnsi="Arial" w:cs="Arial"/>
                <w:color w:val="000000"/>
                <w:sz w:val="19"/>
                <w:szCs w:val="19"/>
              </w:rPr>
            </w:pPr>
          </w:p>
        </w:tc>
      </w:tr>
      <w:tr w:rsidR="00D17E37" w:rsidRPr="00D4371F" w:rsidTr="00E37A0C">
        <w:tblPrEx>
          <w:shd w:val="clear" w:color="auto" w:fill="auto"/>
        </w:tblPrEx>
        <w:tc>
          <w:tcPr>
            <w:tcW w:w="1908" w:type="dxa"/>
            <w:gridSpan w:val="2"/>
            <w:tcBorders>
              <w:top w:val="nil"/>
              <w:left w:val="nil"/>
              <w:bottom w:val="nil"/>
              <w:right w:val="nil"/>
            </w:tcBorders>
            <w:vAlign w:val="center"/>
          </w:tcPr>
          <w:p w:rsidR="00D17E37" w:rsidRPr="00F00039" w:rsidRDefault="00D17E37" w:rsidP="00D17E37">
            <w:pPr>
              <w:rPr>
                <w:sz w:val="16"/>
                <w:szCs w:val="16"/>
              </w:rPr>
            </w:pPr>
            <w:r w:rsidRPr="00F00039">
              <w:rPr>
                <w:rFonts w:ascii="Arial" w:hAnsi="Arial" w:cs="Arial"/>
                <w:bCs/>
                <w:sz w:val="16"/>
                <w:szCs w:val="16"/>
                <w:lang w:val="es-ES"/>
              </w:rPr>
              <w:t>P220</w:t>
            </w:r>
          </w:p>
        </w:tc>
        <w:tc>
          <w:tcPr>
            <w:tcW w:w="7457" w:type="dxa"/>
            <w:gridSpan w:val="9"/>
            <w:tcBorders>
              <w:top w:val="nil"/>
              <w:left w:val="nil"/>
              <w:bottom w:val="nil"/>
              <w:right w:val="nil"/>
            </w:tcBorders>
            <w:vAlign w:val="center"/>
          </w:tcPr>
          <w:p w:rsidR="00D17E37" w:rsidRPr="00F00039" w:rsidRDefault="00D17E37" w:rsidP="00D17E37">
            <w:pPr>
              <w:pStyle w:val="NormalWeb"/>
              <w:rPr>
                <w:rFonts w:ascii="Arial" w:hAnsi="Arial" w:cs="Arial"/>
                <w:sz w:val="16"/>
                <w:szCs w:val="16"/>
              </w:rPr>
            </w:pPr>
            <w:r w:rsidRPr="00F00039">
              <w:rPr>
                <w:rFonts w:ascii="Arial" w:hAnsi="Arial" w:cs="Arial"/>
                <w:sz w:val="16"/>
                <w:szCs w:val="16"/>
              </w:rPr>
              <w:t>Keep/Store away from clothing/ combustible materials.</w:t>
            </w:r>
          </w:p>
        </w:tc>
      </w:tr>
      <w:tr w:rsidR="00D17E37" w:rsidTr="00E37A0C">
        <w:tblPrEx>
          <w:shd w:val="clear" w:color="auto" w:fill="auto"/>
        </w:tblPrEx>
        <w:tc>
          <w:tcPr>
            <w:tcW w:w="1908" w:type="dxa"/>
            <w:gridSpan w:val="2"/>
            <w:tcBorders>
              <w:top w:val="nil"/>
              <w:left w:val="nil"/>
              <w:bottom w:val="nil"/>
              <w:right w:val="nil"/>
            </w:tcBorders>
            <w:vAlign w:val="center"/>
          </w:tcPr>
          <w:p w:rsidR="00D17E37" w:rsidRPr="00F00039" w:rsidRDefault="00D17E37" w:rsidP="00D17E37">
            <w:pPr>
              <w:rPr>
                <w:sz w:val="16"/>
                <w:szCs w:val="16"/>
              </w:rPr>
            </w:pPr>
            <w:r w:rsidRPr="00F00039">
              <w:rPr>
                <w:rFonts w:ascii="Arial" w:hAnsi="Arial" w:cs="Arial"/>
                <w:sz w:val="16"/>
                <w:szCs w:val="16"/>
                <w:lang w:val="es-ES"/>
              </w:rPr>
              <w:t>P221</w:t>
            </w:r>
          </w:p>
        </w:tc>
        <w:tc>
          <w:tcPr>
            <w:tcW w:w="7457" w:type="dxa"/>
            <w:gridSpan w:val="9"/>
            <w:tcBorders>
              <w:top w:val="nil"/>
              <w:left w:val="nil"/>
              <w:bottom w:val="nil"/>
              <w:right w:val="nil"/>
            </w:tcBorders>
            <w:vAlign w:val="center"/>
          </w:tcPr>
          <w:p w:rsidR="00D17E37" w:rsidRPr="00F00039" w:rsidRDefault="00D17E37" w:rsidP="00D17E37">
            <w:pPr>
              <w:rPr>
                <w:rFonts w:ascii="Arial" w:hAnsi="Arial" w:cs="Arial"/>
                <w:sz w:val="16"/>
                <w:szCs w:val="16"/>
              </w:rPr>
            </w:pPr>
            <w:r w:rsidRPr="00F00039">
              <w:rPr>
                <w:rFonts w:ascii="Arial" w:hAnsi="Arial" w:cs="Arial"/>
                <w:sz w:val="16"/>
                <w:szCs w:val="16"/>
              </w:rPr>
              <w:t>Take any precaution to avoid mixing with combustibles.</w:t>
            </w:r>
          </w:p>
        </w:tc>
      </w:tr>
      <w:tr w:rsidR="00D17E37" w:rsidRPr="00D4371F" w:rsidTr="009E0228">
        <w:tblPrEx>
          <w:shd w:val="clear" w:color="auto" w:fill="auto"/>
        </w:tblPrEx>
        <w:tc>
          <w:tcPr>
            <w:tcW w:w="1908" w:type="dxa"/>
            <w:gridSpan w:val="2"/>
            <w:tcBorders>
              <w:top w:val="nil"/>
              <w:left w:val="nil"/>
              <w:bottom w:val="nil"/>
              <w:right w:val="nil"/>
            </w:tcBorders>
            <w:vAlign w:val="center"/>
          </w:tcPr>
          <w:p w:rsidR="00D17E37" w:rsidRPr="00D4371F" w:rsidRDefault="00D17E37" w:rsidP="00D17E37">
            <w:pPr>
              <w:rPr>
                <w:rFonts w:ascii="Arial" w:hAnsi="Arial" w:cs="Arial"/>
                <w:sz w:val="16"/>
                <w:szCs w:val="16"/>
              </w:rPr>
            </w:pPr>
            <w:r>
              <w:rPr>
                <w:rFonts w:ascii="Arial" w:hAnsi="Arial" w:cs="Arial"/>
                <w:sz w:val="16"/>
                <w:szCs w:val="16"/>
              </w:rPr>
              <w:t>P264</w:t>
            </w:r>
          </w:p>
        </w:tc>
        <w:tc>
          <w:tcPr>
            <w:tcW w:w="7457" w:type="dxa"/>
            <w:gridSpan w:val="9"/>
            <w:tcBorders>
              <w:top w:val="nil"/>
              <w:left w:val="nil"/>
              <w:bottom w:val="nil"/>
              <w:right w:val="nil"/>
            </w:tcBorders>
            <w:vAlign w:val="bottom"/>
          </w:tcPr>
          <w:p w:rsidR="00D17E37" w:rsidRPr="00D4371F" w:rsidRDefault="00D17E37" w:rsidP="00D17E37">
            <w:pPr>
              <w:rPr>
                <w:rFonts w:ascii="Arial" w:hAnsi="Arial" w:cs="Arial"/>
                <w:color w:val="000000"/>
                <w:sz w:val="16"/>
                <w:szCs w:val="16"/>
              </w:rPr>
            </w:pPr>
            <w:r>
              <w:rPr>
                <w:rFonts w:ascii="Arial" w:hAnsi="Arial" w:cs="Arial"/>
                <w:color w:val="000000"/>
                <w:sz w:val="16"/>
                <w:szCs w:val="16"/>
              </w:rPr>
              <w:t>Wash skin thoroughly after handling</w:t>
            </w:r>
          </w:p>
        </w:tc>
      </w:tr>
      <w:tr w:rsidR="00FB5F9A" w:rsidRPr="00D4371F" w:rsidTr="009E0228">
        <w:tblPrEx>
          <w:shd w:val="clear" w:color="auto" w:fill="auto"/>
        </w:tblPrEx>
        <w:tc>
          <w:tcPr>
            <w:tcW w:w="1908" w:type="dxa"/>
            <w:gridSpan w:val="2"/>
            <w:tcBorders>
              <w:top w:val="nil"/>
              <w:left w:val="nil"/>
              <w:bottom w:val="nil"/>
              <w:right w:val="nil"/>
            </w:tcBorders>
            <w:vAlign w:val="center"/>
          </w:tcPr>
          <w:p w:rsidR="00FB5F9A" w:rsidRDefault="00FB5F9A" w:rsidP="00D17E37">
            <w:pPr>
              <w:rPr>
                <w:rFonts w:ascii="Arial" w:hAnsi="Arial" w:cs="Arial"/>
                <w:sz w:val="16"/>
                <w:szCs w:val="16"/>
              </w:rPr>
            </w:pPr>
            <w:r>
              <w:rPr>
                <w:rFonts w:ascii="Arial" w:hAnsi="Arial" w:cs="Arial"/>
                <w:sz w:val="16"/>
                <w:szCs w:val="16"/>
              </w:rPr>
              <w:t>P273</w:t>
            </w:r>
          </w:p>
        </w:tc>
        <w:tc>
          <w:tcPr>
            <w:tcW w:w="7457" w:type="dxa"/>
            <w:gridSpan w:val="9"/>
            <w:tcBorders>
              <w:top w:val="nil"/>
              <w:left w:val="nil"/>
              <w:bottom w:val="nil"/>
              <w:right w:val="nil"/>
            </w:tcBorders>
            <w:vAlign w:val="bottom"/>
          </w:tcPr>
          <w:p w:rsidR="00FB5F9A" w:rsidRDefault="00FB5F9A" w:rsidP="00D17E37">
            <w:pPr>
              <w:rPr>
                <w:rFonts w:ascii="Arial" w:hAnsi="Arial" w:cs="Arial"/>
                <w:color w:val="000000"/>
                <w:sz w:val="16"/>
                <w:szCs w:val="16"/>
              </w:rPr>
            </w:pPr>
            <w:r>
              <w:rPr>
                <w:rFonts w:ascii="Arial" w:hAnsi="Arial" w:cs="Arial"/>
                <w:color w:val="000000"/>
                <w:sz w:val="16"/>
                <w:szCs w:val="16"/>
              </w:rPr>
              <w:t>Avoid release to the environment</w:t>
            </w:r>
          </w:p>
        </w:tc>
      </w:tr>
      <w:tr w:rsidR="00D17E37" w:rsidRPr="00D4371F" w:rsidTr="009E0228">
        <w:tblPrEx>
          <w:shd w:val="clear" w:color="auto" w:fill="auto"/>
        </w:tblPrEx>
        <w:tc>
          <w:tcPr>
            <w:tcW w:w="1908" w:type="dxa"/>
            <w:gridSpan w:val="2"/>
            <w:tcBorders>
              <w:top w:val="nil"/>
              <w:left w:val="nil"/>
              <w:bottom w:val="nil"/>
              <w:right w:val="nil"/>
            </w:tcBorders>
            <w:vAlign w:val="center"/>
          </w:tcPr>
          <w:p w:rsidR="00D17E37" w:rsidRPr="00D4371F" w:rsidRDefault="00D17E37" w:rsidP="00D17E37">
            <w:pPr>
              <w:rPr>
                <w:rFonts w:ascii="Arial" w:hAnsi="Arial" w:cs="Arial"/>
                <w:sz w:val="16"/>
                <w:szCs w:val="16"/>
              </w:rPr>
            </w:pPr>
            <w:r w:rsidRPr="00D4371F">
              <w:rPr>
                <w:rFonts w:ascii="Arial" w:hAnsi="Arial" w:cs="Arial"/>
                <w:sz w:val="16"/>
                <w:szCs w:val="16"/>
              </w:rPr>
              <w:t>P280</w:t>
            </w:r>
          </w:p>
        </w:tc>
        <w:tc>
          <w:tcPr>
            <w:tcW w:w="7457" w:type="dxa"/>
            <w:gridSpan w:val="9"/>
            <w:tcBorders>
              <w:top w:val="nil"/>
              <w:left w:val="nil"/>
              <w:bottom w:val="nil"/>
              <w:right w:val="nil"/>
            </w:tcBorders>
            <w:vAlign w:val="bottom"/>
          </w:tcPr>
          <w:p w:rsidR="00D17E37" w:rsidRPr="00D4371F" w:rsidRDefault="00D17E37" w:rsidP="00D17E37">
            <w:pPr>
              <w:rPr>
                <w:rFonts w:ascii="Arial" w:hAnsi="Arial" w:cs="Arial"/>
                <w:color w:val="000000"/>
                <w:sz w:val="16"/>
                <w:szCs w:val="16"/>
              </w:rPr>
            </w:pPr>
            <w:r w:rsidRPr="00D4371F">
              <w:rPr>
                <w:rFonts w:ascii="Arial" w:hAnsi="Arial" w:cs="Arial"/>
                <w:sz w:val="16"/>
                <w:szCs w:val="16"/>
              </w:rPr>
              <w:t>Wear protective gloves/protective clothing/eye protection/face protection.</w:t>
            </w:r>
          </w:p>
        </w:tc>
      </w:tr>
      <w:tr w:rsidR="00D17E37" w:rsidRPr="00D4371F" w:rsidTr="009E0228">
        <w:tblPrEx>
          <w:shd w:val="clear" w:color="auto" w:fill="auto"/>
        </w:tblPrEx>
        <w:tc>
          <w:tcPr>
            <w:tcW w:w="1908" w:type="dxa"/>
            <w:gridSpan w:val="2"/>
            <w:tcBorders>
              <w:top w:val="nil"/>
              <w:left w:val="nil"/>
              <w:bottom w:val="nil"/>
              <w:right w:val="nil"/>
            </w:tcBorders>
            <w:vAlign w:val="center"/>
          </w:tcPr>
          <w:p w:rsidR="00D17E37" w:rsidRPr="00D4371F" w:rsidRDefault="00D17E37" w:rsidP="00D17E37">
            <w:pPr>
              <w:rPr>
                <w:rFonts w:ascii="Arial" w:hAnsi="Arial" w:cs="Arial"/>
                <w:sz w:val="16"/>
                <w:szCs w:val="16"/>
              </w:rPr>
            </w:pPr>
            <w:r>
              <w:rPr>
                <w:rFonts w:ascii="Arial" w:hAnsi="Arial" w:cs="Arial"/>
                <w:sz w:val="16"/>
                <w:szCs w:val="16"/>
              </w:rPr>
              <w:t>P301 + P330 + P331</w:t>
            </w:r>
          </w:p>
        </w:tc>
        <w:tc>
          <w:tcPr>
            <w:tcW w:w="7457" w:type="dxa"/>
            <w:gridSpan w:val="9"/>
            <w:tcBorders>
              <w:top w:val="nil"/>
              <w:left w:val="nil"/>
              <w:bottom w:val="nil"/>
              <w:right w:val="nil"/>
            </w:tcBorders>
            <w:vAlign w:val="bottom"/>
          </w:tcPr>
          <w:p w:rsidR="00D17E37" w:rsidRPr="00D4371F" w:rsidRDefault="00D17E37" w:rsidP="00D17E37">
            <w:pPr>
              <w:rPr>
                <w:rFonts w:ascii="Arial" w:hAnsi="Arial" w:cs="Arial"/>
                <w:sz w:val="16"/>
                <w:szCs w:val="16"/>
              </w:rPr>
            </w:pPr>
            <w:r>
              <w:rPr>
                <w:rFonts w:ascii="Arial" w:hAnsi="Arial" w:cs="Arial"/>
                <w:sz w:val="16"/>
                <w:szCs w:val="16"/>
              </w:rPr>
              <w:t>IF SWALLOWED: rinse mouth. Do not induce vomiting.</w:t>
            </w:r>
          </w:p>
        </w:tc>
      </w:tr>
      <w:tr w:rsidR="00D17E37" w:rsidRPr="00D4371F" w:rsidTr="009E0228">
        <w:tblPrEx>
          <w:shd w:val="clear" w:color="auto" w:fill="auto"/>
        </w:tblPrEx>
        <w:tc>
          <w:tcPr>
            <w:tcW w:w="1908" w:type="dxa"/>
            <w:gridSpan w:val="2"/>
            <w:tcBorders>
              <w:top w:val="nil"/>
              <w:left w:val="nil"/>
              <w:bottom w:val="nil"/>
              <w:right w:val="nil"/>
            </w:tcBorders>
            <w:vAlign w:val="center"/>
          </w:tcPr>
          <w:p w:rsidR="00D17E37" w:rsidRDefault="00D17E37" w:rsidP="00D17E37">
            <w:pPr>
              <w:rPr>
                <w:rFonts w:ascii="Arial" w:hAnsi="Arial" w:cs="Arial"/>
                <w:sz w:val="16"/>
                <w:szCs w:val="16"/>
              </w:rPr>
            </w:pPr>
            <w:r>
              <w:rPr>
                <w:rFonts w:ascii="Arial" w:hAnsi="Arial" w:cs="Arial"/>
                <w:sz w:val="16"/>
                <w:szCs w:val="16"/>
              </w:rPr>
              <w:t>P303 + P361 + P353</w:t>
            </w:r>
          </w:p>
        </w:tc>
        <w:tc>
          <w:tcPr>
            <w:tcW w:w="7457" w:type="dxa"/>
            <w:gridSpan w:val="9"/>
            <w:tcBorders>
              <w:top w:val="nil"/>
              <w:left w:val="nil"/>
              <w:bottom w:val="nil"/>
              <w:right w:val="nil"/>
            </w:tcBorders>
            <w:vAlign w:val="bottom"/>
          </w:tcPr>
          <w:p w:rsidR="00D17E37" w:rsidRDefault="00D17E37" w:rsidP="00D17E37">
            <w:pPr>
              <w:rPr>
                <w:rFonts w:ascii="Arial" w:hAnsi="Arial" w:cs="Arial"/>
                <w:sz w:val="16"/>
                <w:szCs w:val="16"/>
              </w:rPr>
            </w:pPr>
            <w:r>
              <w:rPr>
                <w:rFonts w:ascii="Arial" w:hAnsi="Arial" w:cs="Arial"/>
                <w:sz w:val="16"/>
                <w:szCs w:val="16"/>
              </w:rPr>
              <w:t>IF ON SKIN (or hair):  Remove/Take off immediately all contaminated clothing.  Rinse with water/shower.</w:t>
            </w:r>
          </w:p>
        </w:tc>
      </w:tr>
      <w:tr w:rsidR="00D17E37" w:rsidTr="009E0228">
        <w:tblPrEx>
          <w:shd w:val="clear" w:color="auto" w:fill="auto"/>
        </w:tblPrEx>
        <w:tc>
          <w:tcPr>
            <w:tcW w:w="1908" w:type="dxa"/>
            <w:gridSpan w:val="2"/>
            <w:tcBorders>
              <w:top w:val="nil"/>
              <w:left w:val="nil"/>
              <w:bottom w:val="nil"/>
              <w:right w:val="nil"/>
            </w:tcBorders>
          </w:tcPr>
          <w:p w:rsidR="00D17E37" w:rsidRPr="00D4371F" w:rsidRDefault="00D17E37" w:rsidP="00D17E37">
            <w:pPr>
              <w:rPr>
                <w:rFonts w:ascii="Arial" w:hAnsi="Arial" w:cs="Arial"/>
                <w:sz w:val="16"/>
                <w:szCs w:val="16"/>
              </w:rPr>
            </w:pPr>
            <w:r w:rsidRPr="00D4371F">
              <w:rPr>
                <w:rFonts w:ascii="Arial" w:hAnsi="Arial" w:cs="Arial"/>
                <w:sz w:val="16"/>
                <w:szCs w:val="16"/>
              </w:rPr>
              <w:t>P305 + P351 + P338</w:t>
            </w:r>
          </w:p>
        </w:tc>
        <w:tc>
          <w:tcPr>
            <w:tcW w:w="7457" w:type="dxa"/>
            <w:gridSpan w:val="9"/>
            <w:tcBorders>
              <w:top w:val="nil"/>
              <w:left w:val="nil"/>
              <w:bottom w:val="nil"/>
              <w:right w:val="nil"/>
            </w:tcBorders>
            <w:vAlign w:val="bottom"/>
          </w:tcPr>
          <w:p w:rsidR="00D17E37" w:rsidRPr="00D4371F" w:rsidRDefault="00D17E37" w:rsidP="00D17E37">
            <w:pPr>
              <w:rPr>
                <w:rFonts w:ascii="Arial" w:hAnsi="Arial" w:cs="Arial"/>
                <w:color w:val="000000"/>
                <w:sz w:val="16"/>
                <w:szCs w:val="16"/>
              </w:rPr>
            </w:pPr>
            <w:r w:rsidRPr="00D4371F">
              <w:rPr>
                <w:rFonts w:ascii="Arial" w:hAnsi="Arial" w:cs="Arial"/>
                <w:sz w:val="16"/>
                <w:szCs w:val="16"/>
              </w:rPr>
              <w:t>IF IN EYES: Rinse cautiously with water for several minutes. Remove contact lenses, if present and easy to do. Continue rinsing.</w:t>
            </w:r>
          </w:p>
        </w:tc>
      </w:tr>
      <w:tr w:rsidR="00D17E37" w:rsidRPr="00D4371F" w:rsidTr="00E37A0C">
        <w:tblPrEx>
          <w:shd w:val="clear" w:color="auto" w:fill="auto"/>
        </w:tblPrEx>
        <w:tc>
          <w:tcPr>
            <w:tcW w:w="1908" w:type="dxa"/>
            <w:gridSpan w:val="2"/>
            <w:tcBorders>
              <w:top w:val="nil"/>
              <w:left w:val="nil"/>
              <w:bottom w:val="nil"/>
              <w:right w:val="nil"/>
            </w:tcBorders>
          </w:tcPr>
          <w:p w:rsidR="00D17E37" w:rsidRPr="004A0344" w:rsidRDefault="00D17E37" w:rsidP="00D17E37">
            <w:pPr>
              <w:rPr>
                <w:rFonts w:ascii="Arial" w:hAnsi="Arial" w:cs="Arial"/>
                <w:sz w:val="16"/>
                <w:szCs w:val="16"/>
              </w:rPr>
            </w:pPr>
            <w:r w:rsidRPr="004A0344">
              <w:rPr>
                <w:rFonts w:ascii="Arial" w:hAnsi="Arial" w:cs="Arial"/>
                <w:sz w:val="16"/>
                <w:szCs w:val="16"/>
              </w:rPr>
              <w:t>P370 + P378</w:t>
            </w:r>
          </w:p>
        </w:tc>
        <w:tc>
          <w:tcPr>
            <w:tcW w:w="7457" w:type="dxa"/>
            <w:gridSpan w:val="9"/>
            <w:tcBorders>
              <w:top w:val="nil"/>
              <w:left w:val="nil"/>
              <w:bottom w:val="nil"/>
              <w:right w:val="nil"/>
            </w:tcBorders>
          </w:tcPr>
          <w:p w:rsidR="00D17E37" w:rsidRPr="004A0344" w:rsidRDefault="00D17E37" w:rsidP="00D17E37">
            <w:pPr>
              <w:rPr>
                <w:rFonts w:ascii="Arial" w:hAnsi="Arial" w:cs="Arial"/>
                <w:sz w:val="16"/>
                <w:szCs w:val="16"/>
              </w:rPr>
            </w:pPr>
            <w:r w:rsidRPr="004A0344">
              <w:rPr>
                <w:rFonts w:ascii="Arial" w:hAnsi="Arial" w:cs="Arial"/>
                <w:sz w:val="16"/>
                <w:szCs w:val="16"/>
              </w:rPr>
              <w:t>In case of fire: Use dry sand, dry chemical or alcohol-resistant foam for extinction.</w:t>
            </w:r>
          </w:p>
        </w:tc>
      </w:tr>
      <w:tr w:rsidR="00D17E37" w:rsidRPr="00D4371F" w:rsidTr="009E0228">
        <w:tblPrEx>
          <w:shd w:val="clear" w:color="auto" w:fill="auto"/>
        </w:tblPrEx>
        <w:tc>
          <w:tcPr>
            <w:tcW w:w="1908" w:type="dxa"/>
            <w:gridSpan w:val="2"/>
            <w:tcBorders>
              <w:top w:val="nil"/>
              <w:left w:val="nil"/>
              <w:bottom w:val="nil"/>
              <w:right w:val="nil"/>
            </w:tcBorders>
          </w:tcPr>
          <w:p w:rsidR="00D17E37" w:rsidRDefault="00D17E37" w:rsidP="00D17E37">
            <w:pPr>
              <w:rPr>
                <w:rFonts w:ascii="Arial" w:hAnsi="Arial" w:cs="Arial"/>
                <w:sz w:val="16"/>
                <w:szCs w:val="16"/>
              </w:rPr>
            </w:pPr>
            <w:r>
              <w:rPr>
                <w:rFonts w:ascii="Arial" w:hAnsi="Arial" w:cs="Arial"/>
                <w:sz w:val="16"/>
                <w:szCs w:val="16"/>
              </w:rPr>
              <w:t>P404</w:t>
            </w:r>
          </w:p>
        </w:tc>
        <w:tc>
          <w:tcPr>
            <w:tcW w:w="7457" w:type="dxa"/>
            <w:gridSpan w:val="9"/>
            <w:tcBorders>
              <w:top w:val="nil"/>
              <w:left w:val="nil"/>
              <w:bottom w:val="nil"/>
              <w:right w:val="nil"/>
            </w:tcBorders>
            <w:vAlign w:val="bottom"/>
          </w:tcPr>
          <w:p w:rsidR="00D17E37" w:rsidRDefault="00D17E37" w:rsidP="00D17E37">
            <w:pPr>
              <w:rPr>
                <w:rFonts w:ascii="Arial" w:hAnsi="Arial" w:cs="Arial"/>
                <w:sz w:val="16"/>
                <w:szCs w:val="16"/>
              </w:rPr>
            </w:pPr>
            <w:r>
              <w:rPr>
                <w:rFonts w:ascii="Arial" w:hAnsi="Arial" w:cs="Arial"/>
                <w:sz w:val="16"/>
                <w:szCs w:val="16"/>
              </w:rPr>
              <w:t>Store in a closed container.</w:t>
            </w:r>
          </w:p>
        </w:tc>
      </w:tr>
      <w:tr w:rsidR="00D17E37" w:rsidRPr="00D4371F" w:rsidTr="009E0228">
        <w:tblPrEx>
          <w:shd w:val="clear" w:color="auto" w:fill="auto"/>
        </w:tblPrEx>
        <w:tc>
          <w:tcPr>
            <w:tcW w:w="1908" w:type="dxa"/>
            <w:gridSpan w:val="2"/>
            <w:tcBorders>
              <w:top w:val="nil"/>
              <w:left w:val="nil"/>
              <w:bottom w:val="nil"/>
              <w:right w:val="nil"/>
            </w:tcBorders>
          </w:tcPr>
          <w:p w:rsidR="00D17E37" w:rsidRPr="00D4371F" w:rsidRDefault="00D17E37" w:rsidP="00D17E37">
            <w:pPr>
              <w:rPr>
                <w:rFonts w:ascii="Arial" w:hAnsi="Arial" w:cs="Arial"/>
                <w:sz w:val="16"/>
                <w:szCs w:val="16"/>
              </w:rPr>
            </w:pPr>
            <w:r>
              <w:rPr>
                <w:rFonts w:ascii="Arial" w:hAnsi="Arial" w:cs="Arial"/>
                <w:sz w:val="16"/>
                <w:szCs w:val="16"/>
              </w:rPr>
              <w:t>P501</w:t>
            </w:r>
          </w:p>
        </w:tc>
        <w:tc>
          <w:tcPr>
            <w:tcW w:w="7457" w:type="dxa"/>
            <w:gridSpan w:val="9"/>
            <w:tcBorders>
              <w:top w:val="nil"/>
              <w:left w:val="nil"/>
              <w:bottom w:val="nil"/>
              <w:right w:val="nil"/>
            </w:tcBorders>
            <w:vAlign w:val="bottom"/>
          </w:tcPr>
          <w:p w:rsidR="00D17E37" w:rsidRPr="00D4371F" w:rsidRDefault="00D17E37" w:rsidP="00D17E37">
            <w:pPr>
              <w:rPr>
                <w:rFonts w:ascii="Arial" w:hAnsi="Arial" w:cs="Arial"/>
                <w:sz w:val="16"/>
                <w:szCs w:val="16"/>
              </w:rPr>
            </w:pPr>
            <w:r>
              <w:rPr>
                <w:rFonts w:ascii="Arial" w:hAnsi="Arial" w:cs="Arial"/>
                <w:sz w:val="16"/>
                <w:szCs w:val="16"/>
              </w:rPr>
              <w:t>Dispose of contents to an approved waste disposal plant</w:t>
            </w:r>
          </w:p>
        </w:tc>
      </w:tr>
      <w:tr w:rsidR="0028164E" w:rsidTr="009E0228">
        <w:tblPrEx>
          <w:shd w:val="clear" w:color="auto" w:fill="auto"/>
        </w:tblPrEx>
        <w:tc>
          <w:tcPr>
            <w:tcW w:w="1908" w:type="dxa"/>
            <w:gridSpan w:val="2"/>
            <w:tcBorders>
              <w:top w:val="nil"/>
              <w:left w:val="nil"/>
              <w:bottom w:val="nil"/>
              <w:right w:val="nil"/>
            </w:tcBorders>
          </w:tcPr>
          <w:p w:rsidR="0028164E" w:rsidRDefault="0028164E" w:rsidP="006129CF">
            <w:pPr>
              <w:rPr>
                <w:rFonts w:ascii="Arial" w:hAnsi="Arial" w:cs="Arial"/>
                <w:sz w:val="16"/>
                <w:szCs w:val="16"/>
              </w:rPr>
            </w:pPr>
          </w:p>
        </w:tc>
        <w:tc>
          <w:tcPr>
            <w:tcW w:w="7457" w:type="dxa"/>
            <w:gridSpan w:val="9"/>
            <w:tcBorders>
              <w:top w:val="nil"/>
              <w:left w:val="nil"/>
              <w:bottom w:val="nil"/>
              <w:right w:val="nil"/>
            </w:tcBorders>
            <w:vAlign w:val="bottom"/>
          </w:tcPr>
          <w:p w:rsidR="0028164E" w:rsidRDefault="0028164E" w:rsidP="006129CF">
            <w:pPr>
              <w:rPr>
                <w:rFonts w:ascii="Arial" w:hAnsi="Arial" w:cs="Arial"/>
                <w:sz w:val="16"/>
                <w:szCs w:val="16"/>
              </w:rPr>
            </w:pPr>
          </w:p>
        </w:tc>
      </w:tr>
      <w:tr w:rsidR="0028164E" w:rsidRPr="00DA21A5" w:rsidTr="009E0228">
        <w:tblPrEx>
          <w:shd w:val="clear" w:color="auto" w:fill="auto"/>
        </w:tblPrEx>
        <w:tc>
          <w:tcPr>
            <w:tcW w:w="5598" w:type="dxa"/>
            <w:gridSpan w:val="9"/>
            <w:tcBorders>
              <w:top w:val="nil"/>
              <w:left w:val="nil"/>
              <w:bottom w:val="nil"/>
              <w:right w:val="nil"/>
            </w:tcBorders>
          </w:tcPr>
          <w:p w:rsidR="0028164E" w:rsidRPr="00A24FE5" w:rsidRDefault="0028164E" w:rsidP="006129CF">
            <w:pPr>
              <w:rPr>
                <w:rFonts w:ascii="Arial" w:hAnsi="Arial" w:cs="Arial"/>
                <w:b/>
                <w:color w:val="0000FF"/>
                <w:sz w:val="20"/>
                <w:szCs w:val="20"/>
                <w:lang w:val="es-ES"/>
              </w:rPr>
            </w:pPr>
            <w:proofErr w:type="spellStart"/>
            <w:r w:rsidRPr="00A24FE5">
              <w:rPr>
                <w:rFonts w:ascii="Arial" w:hAnsi="Arial" w:cs="Arial"/>
                <w:b/>
                <w:color w:val="0000FF"/>
                <w:sz w:val="20"/>
                <w:szCs w:val="20"/>
                <w:lang w:val="es-ES"/>
              </w:rPr>
              <w:lastRenderedPageBreak/>
              <w:t>Hazards</w:t>
            </w:r>
            <w:proofErr w:type="spellEnd"/>
            <w:r w:rsidRPr="00A24FE5">
              <w:rPr>
                <w:rFonts w:ascii="Arial" w:hAnsi="Arial" w:cs="Arial"/>
                <w:b/>
                <w:color w:val="0000FF"/>
                <w:sz w:val="20"/>
                <w:szCs w:val="20"/>
                <w:lang w:val="es-ES"/>
              </w:rPr>
              <w:t xml:space="preserve"> </w:t>
            </w:r>
            <w:proofErr w:type="spellStart"/>
            <w:r w:rsidRPr="00A24FE5">
              <w:rPr>
                <w:rFonts w:ascii="Arial" w:hAnsi="Arial" w:cs="Arial"/>
                <w:b/>
                <w:color w:val="0000FF"/>
                <w:sz w:val="20"/>
                <w:szCs w:val="20"/>
                <w:lang w:val="es-ES"/>
              </w:rPr>
              <w:t>not</w:t>
            </w:r>
            <w:proofErr w:type="spellEnd"/>
            <w:r w:rsidRPr="00A24FE5">
              <w:rPr>
                <w:rFonts w:ascii="Arial" w:hAnsi="Arial" w:cs="Arial"/>
                <w:b/>
                <w:color w:val="0000FF"/>
                <w:sz w:val="20"/>
                <w:szCs w:val="20"/>
                <w:lang w:val="es-ES"/>
              </w:rPr>
              <w:t xml:space="preserve"> </w:t>
            </w:r>
            <w:proofErr w:type="spellStart"/>
            <w:r w:rsidRPr="00A24FE5">
              <w:rPr>
                <w:rFonts w:ascii="Arial" w:hAnsi="Arial" w:cs="Arial"/>
                <w:b/>
                <w:color w:val="0000FF"/>
                <w:sz w:val="20"/>
                <w:szCs w:val="20"/>
                <w:lang w:val="es-ES"/>
              </w:rPr>
              <w:t>otherwise</w:t>
            </w:r>
            <w:proofErr w:type="spellEnd"/>
            <w:r w:rsidRPr="00A24FE5">
              <w:rPr>
                <w:rFonts w:ascii="Arial" w:hAnsi="Arial" w:cs="Arial"/>
                <w:b/>
                <w:color w:val="0000FF"/>
                <w:sz w:val="20"/>
                <w:szCs w:val="20"/>
                <w:lang w:val="es-ES"/>
              </w:rPr>
              <w:t xml:space="preserve"> </w:t>
            </w:r>
            <w:proofErr w:type="spellStart"/>
            <w:r w:rsidRPr="00A24FE5">
              <w:rPr>
                <w:rFonts w:ascii="Arial" w:hAnsi="Arial" w:cs="Arial"/>
                <w:b/>
                <w:color w:val="0000FF"/>
                <w:sz w:val="20"/>
                <w:szCs w:val="20"/>
                <w:lang w:val="es-ES"/>
              </w:rPr>
              <w:t>classified</w:t>
            </w:r>
            <w:proofErr w:type="spellEnd"/>
            <w:r w:rsidRPr="00A24FE5">
              <w:rPr>
                <w:rFonts w:ascii="Arial" w:hAnsi="Arial" w:cs="Arial"/>
                <w:b/>
                <w:color w:val="0000FF"/>
                <w:sz w:val="20"/>
                <w:szCs w:val="20"/>
                <w:lang w:val="es-ES"/>
              </w:rPr>
              <w:t xml:space="preserve"> </w:t>
            </w:r>
            <w:proofErr w:type="spellStart"/>
            <w:r w:rsidRPr="00A24FE5">
              <w:rPr>
                <w:rFonts w:ascii="Arial" w:hAnsi="Arial" w:cs="Arial"/>
                <w:b/>
                <w:color w:val="0000FF"/>
                <w:sz w:val="20"/>
                <w:szCs w:val="20"/>
                <w:lang w:val="es-ES"/>
              </w:rPr>
              <w:t>or</w:t>
            </w:r>
            <w:proofErr w:type="spellEnd"/>
            <w:r w:rsidRPr="00A24FE5">
              <w:rPr>
                <w:rFonts w:ascii="Arial" w:hAnsi="Arial" w:cs="Arial"/>
                <w:b/>
                <w:color w:val="0000FF"/>
                <w:sz w:val="20"/>
                <w:szCs w:val="20"/>
                <w:lang w:val="es-ES"/>
              </w:rPr>
              <w:t xml:space="preserve"> </w:t>
            </w:r>
            <w:proofErr w:type="spellStart"/>
            <w:r w:rsidRPr="00A24FE5">
              <w:rPr>
                <w:rFonts w:ascii="Arial" w:hAnsi="Arial" w:cs="Arial"/>
                <w:b/>
                <w:color w:val="0000FF"/>
                <w:sz w:val="20"/>
                <w:szCs w:val="20"/>
                <w:lang w:val="es-ES"/>
              </w:rPr>
              <w:t>not</w:t>
            </w:r>
            <w:proofErr w:type="spellEnd"/>
            <w:r w:rsidRPr="00A24FE5">
              <w:rPr>
                <w:rFonts w:ascii="Arial" w:hAnsi="Arial" w:cs="Arial"/>
                <w:b/>
                <w:color w:val="0000FF"/>
                <w:sz w:val="20"/>
                <w:szCs w:val="20"/>
                <w:lang w:val="es-ES"/>
              </w:rPr>
              <w:t xml:space="preserve"> </w:t>
            </w:r>
            <w:proofErr w:type="spellStart"/>
            <w:r w:rsidRPr="00A24FE5">
              <w:rPr>
                <w:rFonts w:ascii="Arial" w:hAnsi="Arial" w:cs="Arial"/>
                <w:b/>
                <w:color w:val="0000FF"/>
                <w:sz w:val="20"/>
                <w:szCs w:val="20"/>
                <w:lang w:val="es-ES"/>
              </w:rPr>
              <w:t>covered</w:t>
            </w:r>
            <w:proofErr w:type="spellEnd"/>
            <w:r w:rsidRPr="00A24FE5">
              <w:rPr>
                <w:rFonts w:ascii="Arial" w:hAnsi="Arial" w:cs="Arial"/>
                <w:b/>
                <w:color w:val="0000FF"/>
                <w:sz w:val="20"/>
                <w:szCs w:val="20"/>
                <w:lang w:val="es-ES"/>
              </w:rPr>
              <w:t xml:space="preserve"> </w:t>
            </w:r>
            <w:proofErr w:type="spellStart"/>
            <w:r w:rsidRPr="00A24FE5">
              <w:rPr>
                <w:rFonts w:ascii="Arial" w:hAnsi="Arial" w:cs="Arial"/>
                <w:b/>
                <w:color w:val="0000FF"/>
                <w:sz w:val="20"/>
                <w:szCs w:val="20"/>
                <w:lang w:val="es-ES"/>
              </w:rPr>
              <w:t>by</w:t>
            </w:r>
            <w:proofErr w:type="spellEnd"/>
            <w:r w:rsidRPr="00A24FE5">
              <w:rPr>
                <w:rFonts w:ascii="Arial" w:hAnsi="Arial" w:cs="Arial"/>
                <w:b/>
                <w:color w:val="0000FF"/>
                <w:sz w:val="20"/>
                <w:szCs w:val="20"/>
                <w:lang w:val="es-ES"/>
              </w:rPr>
              <w:t xml:space="preserve"> GHS</w:t>
            </w:r>
          </w:p>
        </w:tc>
        <w:tc>
          <w:tcPr>
            <w:tcW w:w="3767" w:type="dxa"/>
            <w:gridSpan w:val="2"/>
            <w:tcBorders>
              <w:top w:val="nil"/>
              <w:left w:val="nil"/>
              <w:bottom w:val="nil"/>
              <w:right w:val="nil"/>
            </w:tcBorders>
          </w:tcPr>
          <w:p w:rsidR="0028164E" w:rsidRPr="00DA21A5" w:rsidRDefault="0028164E" w:rsidP="006129CF">
            <w:pPr>
              <w:rPr>
                <w:rFonts w:ascii="Arial" w:hAnsi="Arial" w:cs="Arial"/>
                <w:sz w:val="16"/>
                <w:szCs w:val="16"/>
              </w:rPr>
            </w:pPr>
            <w:r w:rsidRPr="00DA21A5">
              <w:rPr>
                <w:rFonts w:ascii="Arial" w:hAnsi="Arial" w:cs="Arial"/>
                <w:sz w:val="16"/>
                <w:szCs w:val="16"/>
              </w:rPr>
              <w:t>None</w:t>
            </w:r>
          </w:p>
        </w:tc>
      </w:tr>
      <w:tr w:rsidR="0028164E" w:rsidTr="009E0228">
        <w:tblPrEx>
          <w:shd w:val="clear" w:color="auto" w:fill="auto"/>
        </w:tblPrEx>
        <w:tc>
          <w:tcPr>
            <w:tcW w:w="4608" w:type="dxa"/>
            <w:gridSpan w:val="6"/>
            <w:tcBorders>
              <w:top w:val="nil"/>
              <w:left w:val="nil"/>
              <w:bottom w:val="nil"/>
              <w:right w:val="nil"/>
            </w:tcBorders>
            <w:vAlign w:val="center"/>
          </w:tcPr>
          <w:p w:rsidR="0028164E" w:rsidRDefault="0028164E" w:rsidP="006129CF">
            <w:pPr>
              <w:rPr>
                <w:rFonts w:ascii="Arial" w:hAnsi="Arial" w:cs="Arial"/>
                <w:b/>
                <w:color w:val="0000FF"/>
                <w:sz w:val="20"/>
                <w:szCs w:val="20"/>
              </w:rPr>
            </w:pPr>
          </w:p>
        </w:tc>
        <w:tc>
          <w:tcPr>
            <w:tcW w:w="4757" w:type="dxa"/>
            <w:gridSpan w:val="5"/>
            <w:tcBorders>
              <w:top w:val="nil"/>
              <w:left w:val="nil"/>
              <w:bottom w:val="nil"/>
              <w:right w:val="nil"/>
            </w:tcBorders>
            <w:vAlign w:val="bottom"/>
          </w:tcPr>
          <w:p w:rsidR="0028164E" w:rsidRDefault="0028164E" w:rsidP="006129CF">
            <w:pPr>
              <w:rPr>
                <w:rFonts w:ascii="Arial" w:hAnsi="Arial" w:cs="Arial"/>
                <w:color w:val="000000"/>
                <w:sz w:val="19"/>
                <w:szCs w:val="19"/>
              </w:rPr>
            </w:pPr>
          </w:p>
        </w:tc>
      </w:tr>
      <w:tr w:rsidR="0028164E" w:rsidRPr="009519AF" w:rsidTr="009E0228">
        <w:tblPrEx>
          <w:shd w:val="clear" w:color="auto" w:fill="auto"/>
        </w:tblPrEx>
        <w:tc>
          <w:tcPr>
            <w:tcW w:w="6048" w:type="dxa"/>
            <w:gridSpan w:val="10"/>
            <w:tcBorders>
              <w:top w:val="nil"/>
              <w:left w:val="nil"/>
              <w:bottom w:val="nil"/>
              <w:right w:val="nil"/>
            </w:tcBorders>
            <w:vAlign w:val="center"/>
          </w:tcPr>
          <w:p w:rsidR="0028164E" w:rsidRPr="009519AF" w:rsidRDefault="0028164E" w:rsidP="006129CF">
            <w:pPr>
              <w:rPr>
                <w:rFonts w:ascii="Arial" w:hAnsi="Arial" w:cs="Arial"/>
                <w:b/>
                <w:color w:val="0000FF"/>
                <w:sz w:val="14"/>
                <w:szCs w:val="14"/>
              </w:rPr>
            </w:pPr>
            <w:r w:rsidRPr="009519AF">
              <w:rPr>
                <w:rFonts w:ascii="Arial" w:hAnsi="Arial" w:cs="Arial"/>
                <w:b/>
                <w:color w:val="0000FF"/>
                <w:sz w:val="14"/>
                <w:szCs w:val="14"/>
              </w:rPr>
              <w:t xml:space="preserve">HMIS </w:t>
            </w:r>
            <w:proofErr w:type="spellStart"/>
            <w:r w:rsidRPr="009519AF">
              <w:rPr>
                <w:rFonts w:ascii="Arial" w:hAnsi="Arial" w:cs="Arial"/>
                <w:b/>
                <w:color w:val="0000FF"/>
                <w:sz w:val="14"/>
                <w:szCs w:val="14"/>
              </w:rPr>
              <w:t>Indentification</w:t>
            </w:r>
            <w:proofErr w:type="spellEnd"/>
            <w:r w:rsidRPr="009519AF">
              <w:rPr>
                <w:rFonts w:ascii="Arial" w:hAnsi="Arial" w:cs="Arial"/>
                <w:b/>
                <w:color w:val="0000FF"/>
                <w:sz w:val="14"/>
                <w:szCs w:val="14"/>
              </w:rPr>
              <w:t>: Health, Flammability, Reactivity, Contact</w:t>
            </w:r>
          </w:p>
        </w:tc>
        <w:tc>
          <w:tcPr>
            <w:tcW w:w="3317" w:type="dxa"/>
            <w:tcBorders>
              <w:top w:val="nil"/>
              <w:left w:val="nil"/>
              <w:bottom w:val="nil"/>
              <w:right w:val="nil"/>
            </w:tcBorders>
            <w:vAlign w:val="bottom"/>
          </w:tcPr>
          <w:p w:rsidR="0028164E" w:rsidRPr="009519AF" w:rsidRDefault="0028164E" w:rsidP="006129CF">
            <w:pPr>
              <w:rPr>
                <w:rFonts w:ascii="Arial" w:hAnsi="Arial" w:cs="Arial"/>
                <w:b/>
                <w:color w:val="0000FF"/>
                <w:sz w:val="14"/>
                <w:szCs w:val="14"/>
              </w:rPr>
            </w:pPr>
          </w:p>
        </w:tc>
      </w:tr>
      <w:tr w:rsidR="0028164E" w:rsidRPr="00497123" w:rsidTr="009E0228">
        <w:tblPrEx>
          <w:shd w:val="clear" w:color="auto" w:fill="auto"/>
        </w:tblPrEx>
        <w:tc>
          <w:tcPr>
            <w:tcW w:w="1548" w:type="dxa"/>
            <w:tcBorders>
              <w:top w:val="nil"/>
              <w:left w:val="nil"/>
              <w:bottom w:val="nil"/>
              <w:right w:val="nil"/>
            </w:tcBorders>
            <w:shd w:val="clear" w:color="auto" w:fill="3366FF"/>
            <w:vAlign w:val="center"/>
          </w:tcPr>
          <w:p w:rsidR="0028164E" w:rsidRPr="009519AF" w:rsidRDefault="0097061B" w:rsidP="006129CF">
            <w:pPr>
              <w:jc w:val="center"/>
              <w:rPr>
                <w:rFonts w:ascii="Arial" w:hAnsi="Arial" w:cs="Arial"/>
                <w:b/>
                <w:sz w:val="28"/>
                <w:szCs w:val="28"/>
              </w:rPr>
            </w:pPr>
            <w:r>
              <w:rPr>
                <w:rFonts w:ascii="Arial" w:hAnsi="Arial" w:cs="Arial"/>
                <w:b/>
                <w:sz w:val="28"/>
                <w:szCs w:val="28"/>
              </w:rPr>
              <w:t>2</w:t>
            </w:r>
          </w:p>
        </w:tc>
        <w:tc>
          <w:tcPr>
            <w:tcW w:w="360" w:type="dxa"/>
            <w:tcBorders>
              <w:top w:val="nil"/>
              <w:left w:val="nil"/>
              <w:bottom w:val="nil"/>
              <w:right w:val="nil"/>
            </w:tcBorders>
            <w:vAlign w:val="center"/>
          </w:tcPr>
          <w:p w:rsidR="0028164E" w:rsidRPr="009519AF" w:rsidRDefault="0028164E" w:rsidP="006129CF">
            <w:pPr>
              <w:rPr>
                <w:rFonts w:ascii="Arial" w:hAnsi="Arial" w:cs="Arial"/>
                <w:sz w:val="28"/>
                <w:szCs w:val="28"/>
              </w:rPr>
            </w:pPr>
          </w:p>
        </w:tc>
        <w:tc>
          <w:tcPr>
            <w:tcW w:w="1440" w:type="dxa"/>
            <w:gridSpan w:val="2"/>
            <w:tcBorders>
              <w:top w:val="nil"/>
              <w:left w:val="nil"/>
              <w:bottom w:val="nil"/>
              <w:right w:val="nil"/>
            </w:tcBorders>
            <w:shd w:val="clear" w:color="auto" w:fill="FF0000"/>
            <w:vAlign w:val="center"/>
          </w:tcPr>
          <w:p w:rsidR="0028164E" w:rsidRPr="009519AF" w:rsidRDefault="00383768" w:rsidP="006129CF">
            <w:pPr>
              <w:jc w:val="center"/>
              <w:rPr>
                <w:rFonts w:ascii="Arial" w:hAnsi="Arial" w:cs="Arial"/>
                <w:b/>
                <w:sz w:val="28"/>
                <w:szCs w:val="28"/>
              </w:rPr>
            </w:pPr>
            <w:r>
              <w:rPr>
                <w:rFonts w:ascii="Arial" w:hAnsi="Arial" w:cs="Arial"/>
                <w:b/>
                <w:sz w:val="28"/>
                <w:szCs w:val="28"/>
              </w:rPr>
              <w:t>1</w:t>
            </w:r>
          </w:p>
        </w:tc>
        <w:tc>
          <w:tcPr>
            <w:tcW w:w="360" w:type="dxa"/>
            <w:tcBorders>
              <w:top w:val="nil"/>
              <w:left w:val="nil"/>
              <w:bottom w:val="nil"/>
              <w:right w:val="nil"/>
            </w:tcBorders>
            <w:vAlign w:val="center"/>
          </w:tcPr>
          <w:p w:rsidR="0028164E" w:rsidRPr="009519AF" w:rsidRDefault="0028164E" w:rsidP="006129CF">
            <w:pPr>
              <w:rPr>
                <w:rFonts w:ascii="Arial" w:hAnsi="Arial" w:cs="Arial"/>
                <w:sz w:val="28"/>
                <w:szCs w:val="28"/>
              </w:rPr>
            </w:pPr>
          </w:p>
        </w:tc>
        <w:tc>
          <w:tcPr>
            <w:tcW w:w="1440" w:type="dxa"/>
            <w:gridSpan w:val="2"/>
            <w:tcBorders>
              <w:top w:val="nil"/>
              <w:left w:val="nil"/>
              <w:bottom w:val="nil"/>
              <w:right w:val="nil"/>
            </w:tcBorders>
            <w:shd w:val="clear" w:color="auto" w:fill="FFFF00"/>
            <w:vAlign w:val="center"/>
          </w:tcPr>
          <w:p w:rsidR="0028164E" w:rsidRPr="009519AF" w:rsidRDefault="00383768" w:rsidP="006129CF">
            <w:pPr>
              <w:jc w:val="center"/>
              <w:rPr>
                <w:rFonts w:ascii="Arial" w:hAnsi="Arial" w:cs="Arial"/>
                <w:b/>
                <w:sz w:val="28"/>
                <w:szCs w:val="28"/>
              </w:rPr>
            </w:pPr>
            <w:r>
              <w:rPr>
                <w:rFonts w:ascii="Arial" w:hAnsi="Arial" w:cs="Arial"/>
                <w:b/>
                <w:sz w:val="28"/>
                <w:szCs w:val="28"/>
              </w:rPr>
              <w:t>2</w:t>
            </w:r>
          </w:p>
        </w:tc>
        <w:tc>
          <w:tcPr>
            <w:tcW w:w="360" w:type="dxa"/>
            <w:tcBorders>
              <w:top w:val="nil"/>
              <w:left w:val="nil"/>
              <w:bottom w:val="nil"/>
              <w:right w:val="nil"/>
            </w:tcBorders>
            <w:vAlign w:val="center"/>
          </w:tcPr>
          <w:p w:rsidR="0028164E" w:rsidRPr="00595504" w:rsidRDefault="0028164E" w:rsidP="006129CF">
            <w:pPr>
              <w:rPr>
                <w:rFonts w:ascii="Arial" w:hAnsi="Arial" w:cs="Arial"/>
                <w:sz w:val="20"/>
                <w:szCs w:val="20"/>
              </w:rPr>
            </w:pPr>
          </w:p>
        </w:tc>
        <w:tc>
          <w:tcPr>
            <w:tcW w:w="540" w:type="dxa"/>
            <w:gridSpan w:val="2"/>
            <w:tcBorders>
              <w:top w:val="nil"/>
              <w:left w:val="nil"/>
              <w:bottom w:val="nil"/>
              <w:right w:val="nil"/>
            </w:tcBorders>
            <w:vAlign w:val="center"/>
          </w:tcPr>
          <w:p w:rsidR="0028164E" w:rsidRPr="009519AF" w:rsidRDefault="0097061B" w:rsidP="006129CF">
            <w:pPr>
              <w:jc w:val="center"/>
              <w:rPr>
                <w:rFonts w:ascii="Arial" w:hAnsi="Arial" w:cs="Arial"/>
                <w:b/>
                <w:sz w:val="28"/>
                <w:szCs w:val="28"/>
              </w:rPr>
            </w:pPr>
            <w:r>
              <w:rPr>
                <w:rFonts w:ascii="Arial" w:hAnsi="Arial" w:cs="Arial"/>
                <w:b/>
                <w:sz w:val="28"/>
                <w:szCs w:val="28"/>
              </w:rPr>
              <w:t>E</w:t>
            </w:r>
          </w:p>
        </w:tc>
        <w:tc>
          <w:tcPr>
            <w:tcW w:w="3317" w:type="dxa"/>
            <w:tcBorders>
              <w:top w:val="nil"/>
              <w:left w:val="nil"/>
              <w:bottom w:val="nil"/>
              <w:right w:val="nil"/>
            </w:tcBorders>
            <w:shd w:val="clear" w:color="auto" w:fill="auto"/>
          </w:tcPr>
          <w:p w:rsidR="0028164E" w:rsidRPr="00497123" w:rsidRDefault="0028164E" w:rsidP="006129CF">
            <w:pPr>
              <w:jc w:val="center"/>
              <w:rPr>
                <w:rFonts w:ascii="Arial" w:hAnsi="Arial" w:cs="Arial"/>
                <w:b/>
                <w:sz w:val="20"/>
                <w:szCs w:val="20"/>
              </w:rPr>
            </w:pPr>
          </w:p>
        </w:tc>
      </w:tr>
      <w:tr w:rsidR="0028164E" w:rsidRPr="00595504" w:rsidTr="009E0228">
        <w:tblPrEx>
          <w:shd w:val="clear" w:color="auto" w:fill="auto"/>
        </w:tblPrEx>
        <w:tc>
          <w:tcPr>
            <w:tcW w:w="4608" w:type="dxa"/>
            <w:gridSpan w:val="6"/>
            <w:tcBorders>
              <w:top w:val="nil"/>
              <w:left w:val="nil"/>
              <w:bottom w:val="nil"/>
              <w:right w:val="nil"/>
            </w:tcBorders>
            <w:vAlign w:val="center"/>
          </w:tcPr>
          <w:p w:rsidR="0028164E" w:rsidRPr="00595504" w:rsidRDefault="0028164E" w:rsidP="006129CF">
            <w:pPr>
              <w:rPr>
                <w:rFonts w:ascii="Arial" w:hAnsi="Arial" w:cs="Arial"/>
                <w:sz w:val="20"/>
                <w:szCs w:val="20"/>
              </w:rPr>
            </w:pPr>
          </w:p>
        </w:tc>
        <w:tc>
          <w:tcPr>
            <w:tcW w:w="4757" w:type="dxa"/>
            <w:gridSpan w:val="5"/>
            <w:tcBorders>
              <w:top w:val="nil"/>
              <w:left w:val="nil"/>
              <w:bottom w:val="nil"/>
              <w:right w:val="nil"/>
            </w:tcBorders>
          </w:tcPr>
          <w:p w:rsidR="0028164E" w:rsidRPr="00595504" w:rsidRDefault="0028164E" w:rsidP="006129CF">
            <w:pPr>
              <w:rPr>
                <w:rFonts w:ascii="Arial" w:hAnsi="Arial" w:cs="Arial"/>
                <w:sz w:val="20"/>
                <w:szCs w:val="20"/>
              </w:rPr>
            </w:pPr>
          </w:p>
        </w:tc>
      </w:tr>
    </w:tbl>
    <w:p w:rsidR="0028164E" w:rsidRDefault="0028164E"/>
    <w:tbl>
      <w:tblPr>
        <w:tblStyle w:val="TableGrid"/>
        <w:tblW w:w="9365" w:type="dxa"/>
        <w:tblInd w:w="-30" w:type="dxa"/>
        <w:shd w:val="clear" w:color="auto" w:fill="FFFF99"/>
        <w:tblLayout w:type="fixed"/>
        <w:tblLook w:val="01E0" w:firstRow="1" w:lastRow="1" w:firstColumn="1" w:lastColumn="1" w:noHBand="0" w:noVBand="0"/>
      </w:tblPr>
      <w:tblGrid>
        <w:gridCol w:w="4608"/>
        <w:gridCol w:w="2340"/>
        <w:gridCol w:w="2417"/>
      </w:tblGrid>
      <w:tr w:rsidR="0028164E" w:rsidRPr="009B0BD0" w:rsidTr="009E0228">
        <w:tc>
          <w:tcPr>
            <w:tcW w:w="9365" w:type="dxa"/>
            <w:gridSpan w:val="3"/>
            <w:tcBorders>
              <w:bottom w:val="single" w:sz="4" w:space="0" w:color="auto"/>
            </w:tcBorders>
            <w:shd w:val="clear" w:color="auto" w:fill="FFFF99"/>
            <w:vAlign w:val="center"/>
          </w:tcPr>
          <w:p w:rsidR="0028164E" w:rsidRPr="009B0BD0" w:rsidRDefault="0028164E" w:rsidP="006129CF">
            <w:pPr>
              <w:jc w:val="center"/>
              <w:rPr>
                <w:rFonts w:ascii="Arial" w:hAnsi="Arial" w:cs="Arial"/>
                <w:b/>
              </w:rPr>
            </w:pPr>
            <w:r w:rsidRPr="009B0BD0">
              <w:rPr>
                <w:rFonts w:ascii="Arial" w:hAnsi="Arial" w:cs="Arial"/>
                <w:b/>
              </w:rPr>
              <w:t>Section 3.  Composition/Information on Ingredients</w:t>
            </w:r>
          </w:p>
        </w:tc>
      </w:tr>
      <w:tr w:rsidR="0028164E" w:rsidRPr="00A67C06" w:rsidTr="009E0228">
        <w:tblPrEx>
          <w:shd w:val="clear" w:color="auto" w:fill="auto"/>
        </w:tblPrEx>
        <w:tc>
          <w:tcPr>
            <w:tcW w:w="4608" w:type="dxa"/>
            <w:tcBorders>
              <w:top w:val="single" w:sz="4" w:space="0" w:color="auto"/>
              <w:left w:val="nil"/>
              <w:bottom w:val="nil"/>
              <w:right w:val="nil"/>
            </w:tcBorders>
            <w:vAlign w:val="center"/>
          </w:tcPr>
          <w:p w:rsidR="0028164E" w:rsidRPr="00A67C06" w:rsidRDefault="0028164E" w:rsidP="006129CF">
            <w:pPr>
              <w:rPr>
                <w:rFonts w:ascii="Arial" w:hAnsi="Arial" w:cs="Arial"/>
                <w:b/>
                <w:color w:val="0000FF"/>
                <w:sz w:val="20"/>
                <w:szCs w:val="20"/>
                <w:u w:val="single"/>
              </w:rPr>
            </w:pPr>
            <w:r w:rsidRPr="00A67C06">
              <w:rPr>
                <w:rFonts w:ascii="Arial" w:hAnsi="Arial" w:cs="Arial"/>
                <w:b/>
                <w:color w:val="0000FF"/>
                <w:sz w:val="20"/>
                <w:szCs w:val="20"/>
                <w:u w:val="single"/>
              </w:rPr>
              <w:t>Name of Hazardous Component</w:t>
            </w:r>
            <w:r>
              <w:rPr>
                <w:rFonts w:ascii="Arial" w:hAnsi="Arial" w:cs="Arial"/>
                <w:b/>
                <w:color w:val="0000FF"/>
                <w:sz w:val="20"/>
                <w:szCs w:val="20"/>
                <w:u w:val="single"/>
              </w:rPr>
              <w:t>/Composition</w:t>
            </w:r>
          </w:p>
        </w:tc>
        <w:tc>
          <w:tcPr>
            <w:tcW w:w="2340" w:type="dxa"/>
            <w:tcBorders>
              <w:top w:val="single" w:sz="4" w:space="0" w:color="auto"/>
              <w:left w:val="nil"/>
              <w:bottom w:val="nil"/>
              <w:right w:val="nil"/>
            </w:tcBorders>
            <w:vAlign w:val="center"/>
          </w:tcPr>
          <w:p w:rsidR="0028164E" w:rsidRPr="00A67C06" w:rsidRDefault="0028164E" w:rsidP="006129CF">
            <w:pPr>
              <w:jc w:val="center"/>
              <w:rPr>
                <w:rFonts w:ascii="Arial" w:hAnsi="Arial" w:cs="Arial"/>
                <w:b/>
                <w:color w:val="0000FF"/>
                <w:sz w:val="20"/>
                <w:szCs w:val="20"/>
                <w:u w:val="single"/>
              </w:rPr>
            </w:pPr>
            <w:r w:rsidRPr="00A67C06">
              <w:rPr>
                <w:rFonts w:ascii="Arial" w:hAnsi="Arial" w:cs="Arial"/>
                <w:b/>
                <w:color w:val="0000FF"/>
                <w:sz w:val="20"/>
                <w:szCs w:val="20"/>
                <w:u w:val="single"/>
              </w:rPr>
              <w:t>CAS Number</w:t>
            </w:r>
          </w:p>
        </w:tc>
        <w:tc>
          <w:tcPr>
            <w:tcW w:w="2417" w:type="dxa"/>
            <w:tcBorders>
              <w:top w:val="single" w:sz="4" w:space="0" w:color="auto"/>
              <w:left w:val="nil"/>
              <w:bottom w:val="nil"/>
              <w:right w:val="nil"/>
            </w:tcBorders>
            <w:vAlign w:val="center"/>
          </w:tcPr>
          <w:p w:rsidR="0028164E" w:rsidRPr="00A67C06" w:rsidRDefault="0028164E" w:rsidP="006129CF">
            <w:pPr>
              <w:jc w:val="center"/>
              <w:rPr>
                <w:rFonts w:ascii="Arial" w:hAnsi="Arial" w:cs="Arial"/>
                <w:b/>
                <w:color w:val="0000FF"/>
                <w:sz w:val="20"/>
                <w:szCs w:val="20"/>
                <w:u w:val="single"/>
              </w:rPr>
            </w:pPr>
            <w:r w:rsidRPr="00A67C06">
              <w:rPr>
                <w:rFonts w:ascii="Arial" w:hAnsi="Arial" w:cs="Arial"/>
                <w:b/>
                <w:color w:val="0000FF"/>
                <w:sz w:val="20"/>
                <w:szCs w:val="20"/>
                <w:u w:val="single"/>
              </w:rPr>
              <w:t>% by Weight</w:t>
            </w:r>
          </w:p>
        </w:tc>
      </w:tr>
      <w:tr w:rsidR="00D17E37" w:rsidRPr="00A67C06" w:rsidTr="009E0228">
        <w:tblPrEx>
          <w:shd w:val="clear" w:color="auto" w:fill="auto"/>
        </w:tblPrEx>
        <w:tc>
          <w:tcPr>
            <w:tcW w:w="4608" w:type="dxa"/>
            <w:tcBorders>
              <w:top w:val="nil"/>
              <w:left w:val="nil"/>
              <w:bottom w:val="nil"/>
              <w:right w:val="nil"/>
            </w:tcBorders>
            <w:vAlign w:val="center"/>
          </w:tcPr>
          <w:p w:rsidR="00D17E37" w:rsidRPr="00A67C06" w:rsidRDefault="008973F6" w:rsidP="00383768">
            <w:pPr>
              <w:rPr>
                <w:rFonts w:ascii="Arial" w:hAnsi="Arial" w:cs="Arial"/>
                <w:sz w:val="20"/>
                <w:szCs w:val="20"/>
              </w:rPr>
            </w:pPr>
            <w:r>
              <w:rPr>
                <w:rFonts w:ascii="Arial" w:hAnsi="Arial" w:cs="Arial"/>
                <w:sz w:val="20"/>
                <w:szCs w:val="20"/>
              </w:rPr>
              <w:t xml:space="preserve">Sodium </w:t>
            </w:r>
            <w:proofErr w:type="spellStart"/>
            <w:r w:rsidR="00383768">
              <w:rPr>
                <w:rFonts w:ascii="Arial" w:hAnsi="Arial" w:cs="Arial"/>
                <w:sz w:val="20"/>
                <w:szCs w:val="20"/>
              </w:rPr>
              <w:t>dichloroisocyanurate</w:t>
            </w:r>
            <w:proofErr w:type="spellEnd"/>
          </w:p>
        </w:tc>
        <w:tc>
          <w:tcPr>
            <w:tcW w:w="2340" w:type="dxa"/>
            <w:tcBorders>
              <w:top w:val="nil"/>
              <w:left w:val="nil"/>
              <w:bottom w:val="nil"/>
              <w:right w:val="nil"/>
            </w:tcBorders>
            <w:vAlign w:val="center"/>
          </w:tcPr>
          <w:p w:rsidR="00D17E37" w:rsidRPr="00A67C06" w:rsidRDefault="00383768" w:rsidP="00D17E37">
            <w:pPr>
              <w:jc w:val="center"/>
              <w:rPr>
                <w:rFonts w:ascii="Arial" w:hAnsi="Arial" w:cs="Arial"/>
                <w:sz w:val="20"/>
                <w:szCs w:val="20"/>
              </w:rPr>
            </w:pPr>
            <w:r>
              <w:rPr>
                <w:rFonts w:ascii="Arial" w:hAnsi="Arial" w:cs="Arial"/>
                <w:sz w:val="20"/>
                <w:szCs w:val="20"/>
              </w:rPr>
              <w:t>2893-78-9</w:t>
            </w:r>
          </w:p>
        </w:tc>
        <w:tc>
          <w:tcPr>
            <w:tcW w:w="2417" w:type="dxa"/>
            <w:tcBorders>
              <w:top w:val="nil"/>
              <w:left w:val="nil"/>
              <w:bottom w:val="nil"/>
              <w:right w:val="nil"/>
            </w:tcBorders>
            <w:vAlign w:val="center"/>
          </w:tcPr>
          <w:p w:rsidR="00D17E37" w:rsidRPr="00A67C06" w:rsidRDefault="00383768" w:rsidP="00D17E37">
            <w:pPr>
              <w:jc w:val="center"/>
              <w:rPr>
                <w:rFonts w:ascii="Arial" w:hAnsi="Arial" w:cs="Arial"/>
                <w:sz w:val="20"/>
                <w:szCs w:val="20"/>
              </w:rPr>
            </w:pPr>
            <w:r>
              <w:rPr>
                <w:rFonts w:ascii="Arial" w:hAnsi="Arial" w:cs="Arial"/>
                <w:sz w:val="20"/>
                <w:szCs w:val="20"/>
              </w:rPr>
              <w:t>10 – 20</w:t>
            </w:r>
            <w:r w:rsidR="00D17E37">
              <w:rPr>
                <w:rFonts w:ascii="Arial" w:hAnsi="Arial" w:cs="Arial"/>
                <w:sz w:val="20"/>
                <w:szCs w:val="20"/>
              </w:rPr>
              <w:t>%</w:t>
            </w:r>
          </w:p>
        </w:tc>
      </w:tr>
    </w:tbl>
    <w:p w:rsidR="0028164E" w:rsidRDefault="0028164E"/>
    <w:tbl>
      <w:tblPr>
        <w:tblStyle w:val="TableGrid"/>
        <w:tblW w:w="9360" w:type="dxa"/>
        <w:tblInd w:w="-5" w:type="dxa"/>
        <w:shd w:val="clear" w:color="auto" w:fill="FFFF99"/>
        <w:tblLayout w:type="fixed"/>
        <w:tblLook w:val="01E0" w:firstRow="1" w:lastRow="1" w:firstColumn="1" w:lastColumn="1" w:noHBand="0" w:noVBand="0"/>
      </w:tblPr>
      <w:tblGrid>
        <w:gridCol w:w="1548"/>
        <w:gridCol w:w="7812"/>
      </w:tblGrid>
      <w:tr w:rsidR="0028164E" w:rsidRPr="009B0BD0" w:rsidTr="0028164E">
        <w:tc>
          <w:tcPr>
            <w:tcW w:w="9360" w:type="dxa"/>
            <w:gridSpan w:val="2"/>
            <w:tcBorders>
              <w:bottom w:val="single" w:sz="4" w:space="0" w:color="auto"/>
            </w:tcBorders>
            <w:shd w:val="clear" w:color="auto" w:fill="FFFF99"/>
            <w:vAlign w:val="center"/>
          </w:tcPr>
          <w:p w:rsidR="0028164E" w:rsidRPr="009B0BD0" w:rsidRDefault="0028164E" w:rsidP="006129CF">
            <w:pPr>
              <w:jc w:val="center"/>
              <w:rPr>
                <w:rFonts w:ascii="Arial" w:hAnsi="Arial" w:cs="Arial"/>
                <w:b/>
              </w:rPr>
            </w:pPr>
            <w:r w:rsidRPr="009B0BD0">
              <w:rPr>
                <w:rFonts w:ascii="Arial" w:hAnsi="Arial" w:cs="Arial"/>
                <w:b/>
              </w:rPr>
              <w:t>Section 4.  First Aid Measures</w:t>
            </w:r>
          </w:p>
        </w:tc>
      </w:tr>
      <w:tr w:rsidR="0028164E" w:rsidRPr="009B0BD0" w:rsidTr="0028164E">
        <w:tc>
          <w:tcPr>
            <w:tcW w:w="1548" w:type="dxa"/>
            <w:tcBorders>
              <w:top w:val="single" w:sz="4" w:space="0" w:color="auto"/>
              <w:left w:val="nil"/>
              <w:bottom w:val="nil"/>
              <w:right w:val="nil"/>
            </w:tcBorders>
            <w:shd w:val="clear" w:color="auto" w:fill="auto"/>
          </w:tcPr>
          <w:p w:rsidR="0028164E" w:rsidRPr="009B0BD0" w:rsidRDefault="0028164E" w:rsidP="006129CF">
            <w:pPr>
              <w:rPr>
                <w:rFonts w:ascii="Arial" w:hAnsi="Arial" w:cs="Arial"/>
                <w:b/>
              </w:rPr>
            </w:pPr>
            <w:r w:rsidRPr="00C95770">
              <w:rPr>
                <w:rFonts w:ascii="Arial" w:hAnsi="Arial" w:cs="Arial"/>
                <w:b/>
                <w:color w:val="0000FF"/>
                <w:sz w:val="20"/>
                <w:szCs w:val="20"/>
              </w:rPr>
              <w:t>Eye Contact</w:t>
            </w:r>
          </w:p>
        </w:tc>
        <w:tc>
          <w:tcPr>
            <w:tcW w:w="7812" w:type="dxa"/>
            <w:tcBorders>
              <w:top w:val="single" w:sz="4" w:space="0" w:color="auto"/>
              <w:left w:val="nil"/>
              <w:bottom w:val="nil"/>
              <w:right w:val="nil"/>
            </w:tcBorders>
            <w:shd w:val="clear" w:color="auto" w:fill="auto"/>
          </w:tcPr>
          <w:p w:rsidR="0028164E" w:rsidRPr="009B0BD0" w:rsidRDefault="0028164E" w:rsidP="006129CF">
            <w:pPr>
              <w:rPr>
                <w:rFonts w:ascii="Arial" w:hAnsi="Arial" w:cs="Arial"/>
                <w:b/>
              </w:rPr>
            </w:pPr>
            <w:r>
              <w:rPr>
                <w:rFonts w:ascii="Arial" w:hAnsi="Arial" w:cs="Arial"/>
                <w:sz w:val="16"/>
                <w:szCs w:val="16"/>
              </w:rPr>
              <w:t>Immediately flush eyes with plenty of water, occasionally lifting the upper and lower eyelids.  Check for and remove any contact lenses.  Continue to rinse for 15 minutes.  Seek medical attention.</w:t>
            </w:r>
          </w:p>
        </w:tc>
      </w:tr>
      <w:tr w:rsidR="0028164E" w:rsidTr="0028164E">
        <w:tc>
          <w:tcPr>
            <w:tcW w:w="1548" w:type="dxa"/>
            <w:tcBorders>
              <w:top w:val="nil"/>
              <w:left w:val="nil"/>
              <w:bottom w:val="nil"/>
              <w:right w:val="nil"/>
            </w:tcBorders>
            <w:shd w:val="clear" w:color="auto" w:fill="auto"/>
          </w:tcPr>
          <w:p w:rsidR="0028164E" w:rsidRPr="00C95770" w:rsidRDefault="0028164E" w:rsidP="006129CF">
            <w:pPr>
              <w:rPr>
                <w:rFonts w:ascii="Arial" w:hAnsi="Arial" w:cs="Arial"/>
                <w:b/>
                <w:color w:val="0000FF"/>
                <w:sz w:val="20"/>
                <w:szCs w:val="20"/>
              </w:rPr>
            </w:pPr>
          </w:p>
        </w:tc>
        <w:tc>
          <w:tcPr>
            <w:tcW w:w="7812" w:type="dxa"/>
            <w:tcBorders>
              <w:top w:val="nil"/>
              <w:left w:val="nil"/>
              <w:bottom w:val="nil"/>
              <w:right w:val="nil"/>
            </w:tcBorders>
            <w:shd w:val="clear" w:color="auto" w:fill="auto"/>
          </w:tcPr>
          <w:p w:rsidR="0028164E" w:rsidRDefault="0028164E" w:rsidP="006129CF">
            <w:pPr>
              <w:rPr>
                <w:rFonts w:ascii="Arial" w:hAnsi="Arial" w:cs="Arial"/>
                <w:sz w:val="16"/>
                <w:szCs w:val="16"/>
              </w:rPr>
            </w:pPr>
          </w:p>
        </w:tc>
      </w:tr>
      <w:tr w:rsidR="0028164E" w:rsidTr="0028164E">
        <w:tc>
          <w:tcPr>
            <w:tcW w:w="1548" w:type="dxa"/>
            <w:tcBorders>
              <w:top w:val="nil"/>
              <w:left w:val="nil"/>
              <w:bottom w:val="nil"/>
              <w:right w:val="nil"/>
            </w:tcBorders>
            <w:shd w:val="clear" w:color="auto" w:fill="auto"/>
          </w:tcPr>
          <w:p w:rsidR="0028164E" w:rsidRPr="00C95770" w:rsidRDefault="0028164E" w:rsidP="006129CF">
            <w:pPr>
              <w:rPr>
                <w:rFonts w:ascii="Arial" w:hAnsi="Arial" w:cs="Arial"/>
                <w:b/>
                <w:color w:val="0000FF"/>
                <w:sz w:val="20"/>
                <w:szCs w:val="20"/>
              </w:rPr>
            </w:pPr>
            <w:r>
              <w:rPr>
                <w:rFonts w:ascii="Arial" w:hAnsi="Arial" w:cs="Arial"/>
                <w:b/>
                <w:color w:val="0000FF"/>
                <w:sz w:val="20"/>
                <w:szCs w:val="20"/>
              </w:rPr>
              <w:t>Skin Contact</w:t>
            </w:r>
          </w:p>
        </w:tc>
        <w:tc>
          <w:tcPr>
            <w:tcW w:w="7812" w:type="dxa"/>
            <w:tcBorders>
              <w:top w:val="nil"/>
              <w:left w:val="nil"/>
              <w:bottom w:val="nil"/>
              <w:right w:val="nil"/>
            </w:tcBorders>
            <w:shd w:val="clear" w:color="auto" w:fill="auto"/>
          </w:tcPr>
          <w:p w:rsidR="0028164E" w:rsidRDefault="0028164E" w:rsidP="006129CF">
            <w:pPr>
              <w:rPr>
                <w:rFonts w:ascii="Arial" w:hAnsi="Arial" w:cs="Arial"/>
                <w:sz w:val="16"/>
                <w:szCs w:val="16"/>
              </w:rPr>
            </w:pPr>
            <w:r>
              <w:rPr>
                <w:rFonts w:ascii="Arial" w:hAnsi="Arial" w:cs="Arial"/>
                <w:sz w:val="16"/>
                <w:szCs w:val="16"/>
              </w:rPr>
              <w:t>Immediately flush skin with plenty of water for at least 15 minutes while removing contaminated clothing and shoes.  Seek medical attention if irritation develops.</w:t>
            </w:r>
          </w:p>
        </w:tc>
      </w:tr>
      <w:tr w:rsidR="0028164E" w:rsidTr="0028164E">
        <w:tc>
          <w:tcPr>
            <w:tcW w:w="1548" w:type="dxa"/>
            <w:tcBorders>
              <w:top w:val="nil"/>
              <w:left w:val="nil"/>
              <w:bottom w:val="nil"/>
              <w:right w:val="nil"/>
            </w:tcBorders>
            <w:shd w:val="clear" w:color="auto" w:fill="auto"/>
          </w:tcPr>
          <w:p w:rsidR="0028164E" w:rsidRDefault="0028164E" w:rsidP="006129CF">
            <w:pPr>
              <w:rPr>
                <w:rFonts w:ascii="Arial" w:hAnsi="Arial" w:cs="Arial"/>
                <w:b/>
                <w:color w:val="0000FF"/>
                <w:sz w:val="20"/>
                <w:szCs w:val="20"/>
              </w:rPr>
            </w:pPr>
          </w:p>
        </w:tc>
        <w:tc>
          <w:tcPr>
            <w:tcW w:w="7812" w:type="dxa"/>
            <w:tcBorders>
              <w:top w:val="nil"/>
              <w:left w:val="nil"/>
              <w:bottom w:val="nil"/>
              <w:right w:val="nil"/>
            </w:tcBorders>
            <w:shd w:val="clear" w:color="auto" w:fill="auto"/>
          </w:tcPr>
          <w:p w:rsidR="0028164E" w:rsidRDefault="0028164E" w:rsidP="006129CF">
            <w:pPr>
              <w:rPr>
                <w:rFonts w:ascii="Arial" w:hAnsi="Arial" w:cs="Arial"/>
                <w:sz w:val="16"/>
                <w:szCs w:val="16"/>
              </w:rPr>
            </w:pPr>
          </w:p>
        </w:tc>
      </w:tr>
      <w:tr w:rsidR="0028164E" w:rsidTr="0028164E">
        <w:tc>
          <w:tcPr>
            <w:tcW w:w="1548" w:type="dxa"/>
            <w:tcBorders>
              <w:top w:val="nil"/>
              <w:left w:val="nil"/>
              <w:bottom w:val="nil"/>
              <w:right w:val="nil"/>
            </w:tcBorders>
            <w:shd w:val="clear" w:color="auto" w:fill="auto"/>
          </w:tcPr>
          <w:p w:rsidR="0028164E" w:rsidRDefault="0028164E" w:rsidP="006129CF">
            <w:pPr>
              <w:rPr>
                <w:rFonts w:ascii="Arial" w:hAnsi="Arial" w:cs="Arial"/>
                <w:b/>
                <w:color w:val="0000FF"/>
                <w:sz w:val="20"/>
                <w:szCs w:val="20"/>
              </w:rPr>
            </w:pPr>
            <w:r>
              <w:rPr>
                <w:rFonts w:ascii="Arial" w:hAnsi="Arial" w:cs="Arial"/>
                <w:b/>
                <w:color w:val="0000FF"/>
                <w:sz w:val="20"/>
                <w:szCs w:val="20"/>
              </w:rPr>
              <w:t>Inhalation</w:t>
            </w:r>
          </w:p>
        </w:tc>
        <w:tc>
          <w:tcPr>
            <w:tcW w:w="7812" w:type="dxa"/>
            <w:tcBorders>
              <w:top w:val="nil"/>
              <w:left w:val="nil"/>
              <w:bottom w:val="nil"/>
              <w:right w:val="nil"/>
            </w:tcBorders>
            <w:shd w:val="clear" w:color="auto" w:fill="auto"/>
          </w:tcPr>
          <w:p w:rsidR="0028164E" w:rsidRDefault="0028164E" w:rsidP="006129CF">
            <w:pPr>
              <w:rPr>
                <w:rFonts w:ascii="Arial" w:hAnsi="Arial" w:cs="Arial"/>
                <w:sz w:val="16"/>
                <w:szCs w:val="16"/>
              </w:rPr>
            </w:pPr>
            <w:r w:rsidRPr="00BB3696">
              <w:rPr>
                <w:rFonts w:ascii="Arial" w:hAnsi="Arial" w:cs="Arial"/>
                <w:sz w:val="16"/>
                <w:szCs w:val="16"/>
              </w:rPr>
              <w:t>Move exposed person to fresh air. If not breathing, if breathing is irregular or if respiratory arrest occurs, provide artificial respiration or oxygen by trained personnel. Seek medical attention</w:t>
            </w:r>
            <w:r>
              <w:rPr>
                <w:rFonts w:ascii="Arial" w:hAnsi="Arial" w:cs="Arial"/>
                <w:sz w:val="16"/>
                <w:szCs w:val="16"/>
              </w:rPr>
              <w:t xml:space="preserve"> if irritation develops</w:t>
            </w:r>
            <w:r w:rsidRPr="00BB3696">
              <w:rPr>
                <w:rFonts w:ascii="Arial" w:hAnsi="Arial" w:cs="Arial"/>
                <w:sz w:val="16"/>
                <w:szCs w:val="16"/>
              </w:rPr>
              <w:t>.</w:t>
            </w:r>
          </w:p>
        </w:tc>
      </w:tr>
      <w:tr w:rsidR="0028164E" w:rsidRPr="00BB3696" w:rsidTr="0028164E">
        <w:tc>
          <w:tcPr>
            <w:tcW w:w="1548" w:type="dxa"/>
            <w:tcBorders>
              <w:top w:val="nil"/>
              <w:left w:val="nil"/>
              <w:bottom w:val="nil"/>
              <w:right w:val="nil"/>
            </w:tcBorders>
            <w:shd w:val="clear" w:color="auto" w:fill="auto"/>
          </w:tcPr>
          <w:p w:rsidR="0028164E" w:rsidRDefault="0028164E" w:rsidP="006129CF">
            <w:pPr>
              <w:rPr>
                <w:rFonts w:ascii="Arial" w:hAnsi="Arial" w:cs="Arial"/>
                <w:b/>
                <w:color w:val="0000FF"/>
                <w:sz w:val="20"/>
                <w:szCs w:val="20"/>
              </w:rPr>
            </w:pPr>
          </w:p>
        </w:tc>
        <w:tc>
          <w:tcPr>
            <w:tcW w:w="7812" w:type="dxa"/>
            <w:tcBorders>
              <w:top w:val="nil"/>
              <w:left w:val="nil"/>
              <w:bottom w:val="nil"/>
              <w:right w:val="nil"/>
            </w:tcBorders>
            <w:shd w:val="clear" w:color="auto" w:fill="auto"/>
          </w:tcPr>
          <w:p w:rsidR="0028164E" w:rsidRPr="00BB3696" w:rsidRDefault="0028164E" w:rsidP="006129CF">
            <w:pPr>
              <w:rPr>
                <w:rFonts w:ascii="Arial" w:hAnsi="Arial" w:cs="Arial"/>
                <w:sz w:val="16"/>
                <w:szCs w:val="16"/>
              </w:rPr>
            </w:pPr>
          </w:p>
        </w:tc>
      </w:tr>
      <w:tr w:rsidR="0028164E" w:rsidRPr="00BB3696" w:rsidTr="0028164E">
        <w:tc>
          <w:tcPr>
            <w:tcW w:w="1548" w:type="dxa"/>
            <w:tcBorders>
              <w:top w:val="nil"/>
              <w:left w:val="nil"/>
              <w:bottom w:val="nil"/>
              <w:right w:val="nil"/>
            </w:tcBorders>
            <w:shd w:val="clear" w:color="auto" w:fill="auto"/>
          </w:tcPr>
          <w:p w:rsidR="0028164E" w:rsidRDefault="0028164E" w:rsidP="006129CF">
            <w:pPr>
              <w:rPr>
                <w:rFonts w:ascii="Arial" w:hAnsi="Arial" w:cs="Arial"/>
                <w:b/>
                <w:color w:val="0000FF"/>
                <w:sz w:val="20"/>
                <w:szCs w:val="20"/>
              </w:rPr>
            </w:pPr>
            <w:r>
              <w:rPr>
                <w:rFonts w:ascii="Arial" w:hAnsi="Arial" w:cs="Arial"/>
                <w:b/>
                <w:color w:val="0000FF"/>
                <w:sz w:val="20"/>
                <w:szCs w:val="20"/>
              </w:rPr>
              <w:t>Ingestion</w:t>
            </w:r>
          </w:p>
        </w:tc>
        <w:tc>
          <w:tcPr>
            <w:tcW w:w="7812" w:type="dxa"/>
            <w:tcBorders>
              <w:top w:val="nil"/>
              <w:left w:val="nil"/>
              <w:bottom w:val="nil"/>
              <w:right w:val="nil"/>
            </w:tcBorders>
            <w:shd w:val="clear" w:color="auto" w:fill="auto"/>
          </w:tcPr>
          <w:p w:rsidR="0028164E" w:rsidRPr="00BB3696" w:rsidRDefault="0028164E" w:rsidP="006129CF">
            <w:pPr>
              <w:rPr>
                <w:rFonts w:ascii="Arial" w:hAnsi="Arial" w:cs="Arial"/>
                <w:sz w:val="16"/>
                <w:szCs w:val="16"/>
              </w:rPr>
            </w:pPr>
            <w:r w:rsidRPr="00BB3696">
              <w:rPr>
                <w:rFonts w:ascii="Arial" w:hAnsi="Arial" w:cs="Arial"/>
                <w:sz w:val="16"/>
                <w:szCs w:val="16"/>
              </w:rPr>
              <w:t>Do not induce vomiting unless directed to do so by medical personnel. Never give anything by mouth to an unconsciou</w:t>
            </w:r>
            <w:r>
              <w:rPr>
                <w:rFonts w:ascii="Arial" w:hAnsi="Arial" w:cs="Arial"/>
                <w:sz w:val="16"/>
                <w:szCs w:val="16"/>
              </w:rPr>
              <w:t>s person. Seek medical attention</w:t>
            </w:r>
            <w:r w:rsidRPr="00BB3696">
              <w:rPr>
                <w:rFonts w:ascii="Arial" w:hAnsi="Arial" w:cs="Arial"/>
                <w:sz w:val="16"/>
                <w:szCs w:val="16"/>
              </w:rPr>
              <w:t>.</w:t>
            </w:r>
          </w:p>
        </w:tc>
      </w:tr>
    </w:tbl>
    <w:p w:rsidR="0028164E" w:rsidRDefault="0028164E"/>
    <w:tbl>
      <w:tblPr>
        <w:tblStyle w:val="TableGrid"/>
        <w:tblW w:w="9365" w:type="dxa"/>
        <w:tblInd w:w="-10" w:type="dxa"/>
        <w:shd w:val="clear" w:color="auto" w:fill="FFFF99"/>
        <w:tblLayout w:type="fixed"/>
        <w:tblLook w:val="01E0" w:firstRow="1" w:lastRow="1" w:firstColumn="1" w:lastColumn="1" w:noHBand="0" w:noVBand="0"/>
      </w:tblPr>
      <w:tblGrid>
        <w:gridCol w:w="2808"/>
        <w:gridCol w:w="2880"/>
        <w:gridCol w:w="3677"/>
      </w:tblGrid>
      <w:tr w:rsidR="0028164E" w:rsidRPr="009B0BD0" w:rsidTr="0028164E">
        <w:tc>
          <w:tcPr>
            <w:tcW w:w="9365" w:type="dxa"/>
            <w:gridSpan w:val="3"/>
            <w:tcBorders>
              <w:bottom w:val="single" w:sz="4" w:space="0" w:color="auto"/>
            </w:tcBorders>
            <w:shd w:val="clear" w:color="auto" w:fill="FFFF99"/>
            <w:vAlign w:val="center"/>
          </w:tcPr>
          <w:p w:rsidR="0028164E" w:rsidRPr="009B0BD0" w:rsidRDefault="0028164E" w:rsidP="006129CF">
            <w:pPr>
              <w:jc w:val="center"/>
              <w:rPr>
                <w:rFonts w:ascii="Arial" w:hAnsi="Arial" w:cs="Arial"/>
                <w:b/>
              </w:rPr>
            </w:pPr>
            <w:r w:rsidRPr="009B0BD0">
              <w:rPr>
                <w:rFonts w:ascii="Arial" w:hAnsi="Arial" w:cs="Arial"/>
                <w:b/>
              </w:rPr>
              <w:t>Section 5.  Fire Fighting Measures</w:t>
            </w:r>
          </w:p>
        </w:tc>
      </w:tr>
      <w:tr w:rsidR="0028164E" w:rsidRPr="00306DC4" w:rsidTr="0028164E">
        <w:tblPrEx>
          <w:shd w:val="clear" w:color="auto" w:fill="auto"/>
        </w:tblPrEx>
        <w:trPr>
          <w:trHeight w:val="512"/>
        </w:trPr>
        <w:tc>
          <w:tcPr>
            <w:tcW w:w="5688" w:type="dxa"/>
            <w:gridSpan w:val="2"/>
            <w:tcBorders>
              <w:top w:val="nil"/>
              <w:left w:val="nil"/>
              <w:bottom w:val="nil"/>
              <w:right w:val="nil"/>
            </w:tcBorders>
            <w:vAlign w:val="center"/>
          </w:tcPr>
          <w:p w:rsidR="0028164E" w:rsidRPr="0071184A" w:rsidRDefault="0028164E" w:rsidP="0028164E">
            <w:pPr>
              <w:rPr>
                <w:rFonts w:ascii="Arial" w:hAnsi="Arial" w:cs="Arial"/>
                <w:b/>
                <w:sz w:val="20"/>
                <w:szCs w:val="20"/>
              </w:rPr>
            </w:pPr>
            <w:r w:rsidRPr="0071184A">
              <w:rPr>
                <w:rFonts w:ascii="Arial" w:hAnsi="Arial" w:cs="Arial"/>
                <w:b/>
                <w:color w:val="0000FF"/>
                <w:sz w:val="20"/>
                <w:szCs w:val="20"/>
              </w:rPr>
              <w:t>National Fire Protection Agency (NFPA)</w:t>
            </w:r>
          </w:p>
        </w:tc>
        <w:tc>
          <w:tcPr>
            <w:tcW w:w="3677" w:type="dxa"/>
            <w:tcBorders>
              <w:top w:val="nil"/>
              <w:left w:val="nil"/>
              <w:bottom w:val="nil"/>
              <w:right w:val="nil"/>
            </w:tcBorders>
            <w:vAlign w:val="center"/>
          </w:tcPr>
          <w:p w:rsidR="0028164E" w:rsidRPr="00306DC4" w:rsidRDefault="00C12AFB" w:rsidP="0028164E">
            <w:pPr>
              <w:jc w:val="center"/>
              <w:rPr>
                <w:rFonts w:ascii="Arial" w:hAnsi="Arial" w:cs="Arial"/>
                <w:sz w:val="16"/>
                <w:szCs w:val="16"/>
              </w:rPr>
            </w:pPr>
            <w:r>
              <w:rPr>
                <w:rFonts w:ascii="Arial" w:hAnsi="Arial" w:cs="Arial"/>
                <w:sz w:val="16"/>
                <w:szCs w:val="16"/>
              </w:rPr>
            </w:r>
            <w:r>
              <w:rPr>
                <w:rFonts w:ascii="Arial" w:hAnsi="Arial" w:cs="Arial"/>
                <w:sz w:val="16"/>
                <w:szCs w:val="16"/>
              </w:rPr>
              <w:pict w14:anchorId="3A280D32">
                <v:group id="_x0000_s1033" editas="canvas" style="width:54pt;height:54pt;mso-position-horizontal-relative:char;mso-position-vertical-relative:line" coordorigin="5527,6019" coordsize="1200,1227">
                  <o:lock v:ext="edit" aspectratio="t"/>
                  <v:shape id="_x0000_s1034" type="#_x0000_t75" style="position:absolute;left:5527;top:6019;width:1200;height:1227" o:preferrelative="f">
                    <v:fill o:detectmouseclick="t"/>
                    <v:path o:extrusionok="t" o:connecttype="none"/>
                    <o:lock v:ext="edit" text="t"/>
                  </v:shape>
                  <v:group id="_x0000_s1035" style="position:absolute;left:5533;top:6019;width:1194;height:1227" coordorigin="5533,6019" coordsize="1194,1227">
                    <v:shapetype id="_x0000_t4" coordsize="21600,21600" o:spt="4" path="m10800,l,10800,10800,21600,21600,10800xe">
                      <v:stroke joinstyle="miter"/>
                      <v:path gradientshapeok="t" o:connecttype="rect" textboxrect="5400,5400,16200,16200"/>
                    </v:shapetype>
                    <v:shape id="_x0000_s1036" type="#_x0000_t4" style="position:absolute;left:5827;top:6019;width:600;height:610" fillcolor="red">
                      <v:textbox style="mso-next-textbox:#_x0000_s1036">
                        <w:txbxContent>
                          <w:p w:rsidR="0028164E" w:rsidRPr="008C3364" w:rsidRDefault="00383768" w:rsidP="0071184A">
                            <w:pPr>
                              <w:jc w:val="center"/>
                              <w:rPr>
                                <w:sz w:val="20"/>
                                <w:szCs w:val="20"/>
                              </w:rPr>
                            </w:pPr>
                            <w:r>
                              <w:rPr>
                                <w:sz w:val="20"/>
                                <w:szCs w:val="20"/>
                              </w:rPr>
                              <w:t>1</w:t>
                            </w:r>
                          </w:p>
                        </w:txbxContent>
                      </v:textbox>
                    </v:shape>
                    <v:shape id="_x0000_s1037" type="#_x0000_t4" style="position:absolute;left:5533;top:6327;width:600;height:609" fillcolor="#9cf">
                      <v:textbox style="mso-next-textbox:#_x0000_s1037">
                        <w:txbxContent>
                          <w:p w:rsidR="0028164E" w:rsidRPr="008C3364" w:rsidRDefault="0097061B" w:rsidP="0071184A">
                            <w:pPr>
                              <w:jc w:val="center"/>
                              <w:rPr>
                                <w:sz w:val="20"/>
                                <w:szCs w:val="20"/>
                              </w:rPr>
                            </w:pPr>
                            <w:r>
                              <w:rPr>
                                <w:sz w:val="20"/>
                                <w:szCs w:val="20"/>
                              </w:rPr>
                              <w:t>2</w:t>
                            </w:r>
                          </w:p>
                        </w:txbxContent>
                      </v:textbox>
                    </v:shape>
                    <v:shape id="_x0000_s1038" type="#_x0000_t4" style="position:absolute;left:5827;top:6636;width:600;height:610">
                      <v:textbox style="mso-next-textbox:#_x0000_s1038">
                        <w:txbxContent>
                          <w:p w:rsidR="0028164E" w:rsidRDefault="0028164E" w:rsidP="0071184A">
                            <w:pPr>
                              <w:jc w:val="center"/>
                            </w:pPr>
                          </w:p>
                        </w:txbxContent>
                      </v:textbox>
                    </v:shape>
                    <v:shape id="_x0000_s1039" type="#_x0000_t4" style="position:absolute;left:6127;top:6328;width:600;height:610" fillcolor="yellow">
                      <v:textbox style="mso-next-textbox:#_x0000_s1039">
                        <w:txbxContent>
                          <w:p w:rsidR="0028164E" w:rsidRPr="008C3364" w:rsidRDefault="00383768" w:rsidP="0071184A">
                            <w:pPr>
                              <w:jc w:val="center"/>
                              <w:rPr>
                                <w:sz w:val="20"/>
                                <w:szCs w:val="20"/>
                              </w:rPr>
                            </w:pPr>
                            <w:r>
                              <w:rPr>
                                <w:sz w:val="20"/>
                                <w:szCs w:val="20"/>
                              </w:rPr>
                              <w:t>2</w:t>
                            </w:r>
                          </w:p>
                        </w:txbxContent>
                      </v:textbox>
                    </v:shape>
                  </v:group>
                  <w10:wrap type="none"/>
                  <w10:anchorlock/>
                </v:group>
              </w:pict>
            </w:r>
          </w:p>
        </w:tc>
      </w:tr>
      <w:tr w:rsidR="0028164E" w:rsidRPr="00306DC4" w:rsidTr="0028164E">
        <w:tblPrEx>
          <w:shd w:val="clear" w:color="auto" w:fill="auto"/>
        </w:tblPrEx>
        <w:trPr>
          <w:trHeight w:val="512"/>
        </w:trPr>
        <w:tc>
          <w:tcPr>
            <w:tcW w:w="2808" w:type="dxa"/>
            <w:tcBorders>
              <w:top w:val="nil"/>
              <w:left w:val="nil"/>
              <w:bottom w:val="nil"/>
              <w:right w:val="nil"/>
            </w:tcBorders>
          </w:tcPr>
          <w:p w:rsidR="0028164E" w:rsidRPr="00254B0C" w:rsidRDefault="0028164E" w:rsidP="006129CF">
            <w:pPr>
              <w:rPr>
                <w:rFonts w:ascii="Arial" w:hAnsi="Arial" w:cs="Arial"/>
                <w:b/>
                <w:color w:val="0000FF"/>
                <w:sz w:val="20"/>
                <w:szCs w:val="20"/>
              </w:rPr>
            </w:pPr>
            <w:r w:rsidRPr="00254B0C">
              <w:rPr>
                <w:rFonts w:ascii="Arial" w:hAnsi="Arial" w:cs="Arial"/>
                <w:b/>
                <w:color w:val="0000FF"/>
                <w:sz w:val="20"/>
                <w:szCs w:val="20"/>
              </w:rPr>
              <w:t>Fire Extinguishing Media</w:t>
            </w:r>
          </w:p>
        </w:tc>
        <w:tc>
          <w:tcPr>
            <w:tcW w:w="2880" w:type="dxa"/>
            <w:tcBorders>
              <w:top w:val="nil"/>
              <w:left w:val="nil"/>
              <w:bottom w:val="nil"/>
              <w:right w:val="nil"/>
            </w:tcBorders>
            <w:vAlign w:val="center"/>
          </w:tcPr>
          <w:p w:rsidR="0028164E" w:rsidRPr="00306DC4" w:rsidRDefault="0028164E" w:rsidP="006129CF">
            <w:pPr>
              <w:rPr>
                <w:rFonts w:ascii="Arial" w:hAnsi="Arial" w:cs="Arial"/>
                <w:sz w:val="16"/>
                <w:szCs w:val="16"/>
              </w:rPr>
            </w:pPr>
            <w:r w:rsidRPr="00306DC4">
              <w:rPr>
                <w:rFonts w:ascii="Arial" w:hAnsi="Arial" w:cs="Arial"/>
                <w:sz w:val="16"/>
                <w:szCs w:val="16"/>
              </w:rPr>
              <w:t>CO</w:t>
            </w:r>
            <w:r w:rsidRPr="00306DC4">
              <w:rPr>
                <w:rFonts w:ascii="Arial" w:hAnsi="Arial" w:cs="Arial"/>
                <w:sz w:val="16"/>
                <w:szCs w:val="16"/>
                <w:vertAlign w:val="subscript"/>
              </w:rPr>
              <w:t>2</w:t>
            </w:r>
            <w:r w:rsidRPr="00306DC4">
              <w:rPr>
                <w:rFonts w:ascii="Arial" w:hAnsi="Arial" w:cs="Arial"/>
                <w:sz w:val="16"/>
                <w:szCs w:val="16"/>
              </w:rPr>
              <w:t>, water, foam, and dry chemical spray</w:t>
            </w:r>
          </w:p>
        </w:tc>
        <w:tc>
          <w:tcPr>
            <w:tcW w:w="3677" w:type="dxa"/>
            <w:tcBorders>
              <w:top w:val="nil"/>
              <w:left w:val="nil"/>
              <w:bottom w:val="nil"/>
              <w:right w:val="nil"/>
            </w:tcBorders>
            <w:vAlign w:val="center"/>
          </w:tcPr>
          <w:p w:rsidR="0028164E" w:rsidRPr="00306DC4" w:rsidRDefault="0028164E" w:rsidP="006129CF">
            <w:pPr>
              <w:rPr>
                <w:rFonts w:ascii="Arial" w:hAnsi="Arial" w:cs="Arial"/>
                <w:sz w:val="16"/>
                <w:szCs w:val="16"/>
              </w:rPr>
            </w:pPr>
          </w:p>
        </w:tc>
      </w:tr>
      <w:tr w:rsidR="0028164E" w:rsidRPr="00306DC4" w:rsidTr="0028164E">
        <w:tblPrEx>
          <w:shd w:val="clear" w:color="auto" w:fill="auto"/>
        </w:tblPrEx>
        <w:trPr>
          <w:trHeight w:val="216"/>
        </w:trPr>
        <w:tc>
          <w:tcPr>
            <w:tcW w:w="2808" w:type="dxa"/>
            <w:tcBorders>
              <w:top w:val="nil"/>
              <w:left w:val="nil"/>
              <w:bottom w:val="nil"/>
              <w:right w:val="nil"/>
            </w:tcBorders>
            <w:vAlign w:val="center"/>
          </w:tcPr>
          <w:p w:rsidR="0028164E" w:rsidRPr="00254B0C" w:rsidRDefault="0028164E" w:rsidP="006129CF">
            <w:pPr>
              <w:rPr>
                <w:rFonts w:ascii="Arial" w:hAnsi="Arial" w:cs="Arial"/>
                <w:b/>
                <w:color w:val="0000FF"/>
                <w:sz w:val="20"/>
                <w:szCs w:val="20"/>
              </w:rPr>
            </w:pPr>
          </w:p>
        </w:tc>
        <w:tc>
          <w:tcPr>
            <w:tcW w:w="2880" w:type="dxa"/>
            <w:tcBorders>
              <w:top w:val="nil"/>
              <w:left w:val="nil"/>
              <w:bottom w:val="nil"/>
              <w:right w:val="nil"/>
            </w:tcBorders>
            <w:vAlign w:val="center"/>
          </w:tcPr>
          <w:p w:rsidR="0028164E" w:rsidRPr="00306DC4" w:rsidRDefault="0028164E" w:rsidP="006129CF">
            <w:pPr>
              <w:rPr>
                <w:rFonts w:ascii="Arial" w:hAnsi="Arial" w:cs="Arial"/>
                <w:sz w:val="16"/>
                <w:szCs w:val="16"/>
              </w:rPr>
            </w:pPr>
          </w:p>
        </w:tc>
        <w:tc>
          <w:tcPr>
            <w:tcW w:w="3677" w:type="dxa"/>
            <w:tcBorders>
              <w:top w:val="nil"/>
              <w:left w:val="nil"/>
              <w:bottom w:val="nil"/>
              <w:right w:val="nil"/>
            </w:tcBorders>
            <w:vAlign w:val="center"/>
          </w:tcPr>
          <w:p w:rsidR="0028164E" w:rsidRPr="00306DC4" w:rsidRDefault="0028164E" w:rsidP="006129CF">
            <w:pPr>
              <w:rPr>
                <w:rFonts w:ascii="Arial" w:hAnsi="Arial" w:cs="Arial"/>
                <w:sz w:val="16"/>
                <w:szCs w:val="16"/>
              </w:rPr>
            </w:pPr>
          </w:p>
        </w:tc>
      </w:tr>
      <w:tr w:rsidR="0028164E" w:rsidRPr="00306DC4" w:rsidTr="0028164E">
        <w:tblPrEx>
          <w:shd w:val="clear" w:color="auto" w:fill="auto"/>
        </w:tblPrEx>
        <w:trPr>
          <w:trHeight w:val="512"/>
        </w:trPr>
        <w:tc>
          <w:tcPr>
            <w:tcW w:w="2808" w:type="dxa"/>
            <w:tcBorders>
              <w:top w:val="nil"/>
              <w:left w:val="nil"/>
              <w:bottom w:val="nil"/>
              <w:right w:val="nil"/>
            </w:tcBorders>
          </w:tcPr>
          <w:p w:rsidR="0028164E" w:rsidRPr="00254B0C" w:rsidRDefault="0028164E" w:rsidP="006129CF">
            <w:pPr>
              <w:rPr>
                <w:rFonts w:ascii="Arial" w:hAnsi="Arial" w:cs="Arial"/>
                <w:b/>
                <w:color w:val="0000FF"/>
                <w:sz w:val="20"/>
                <w:szCs w:val="20"/>
              </w:rPr>
            </w:pPr>
            <w:r>
              <w:rPr>
                <w:rFonts w:ascii="Arial" w:hAnsi="Arial" w:cs="Arial"/>
                <w:b/>
                <w:color w:val="0000FF"/>
                <w:sz w:val="20"/>
                <w:szCs w:val="20"/>
              </w:rPr>
              <w:t>Special Information:</w:t>
            </w:r>
          </w:p>
        </w:tc>
        <w:tc>
          <w:tcPr>
            <w:tcW w:w="6557" w:type="dxa"/>
            <w:gridSpan w:val="2"/>
            <w:tcBorders>
              <w:top w:val="nil"/>
              <w:left w:val="nil"/>
              <w:bottom w:val="nil"/>
              <w:right w:val="nil"/>
            </w:tcBorders>
            <w:vAlign w:val="center"/>
          </w:tcPr>
          <w:p w:rsidR="0028164E" w:rsidRPr="00306DC4" w:rsidRDefault="0028164E" w:rsidP="006129CF">
            <w:pPr>
              <w:rPr>
                <w:rFonts w:ascii="Arial" w:hAnsi="Arial" w:cs="Arial"/>
                <w:sz w:val="16"/>
                <w:szCs w:val="16"/>
              </w:rPr>
            </w:pPr>
            <w:r>
              <w:rPr>
                <w:rFonts w:ascii="Arial" w:hAnsi="Arial" w:cs="Arial"/>
                <w:sz w:val="16"/>
                <w:szCs w:val="16"/>
              </w:rPr>
              <w:t>In the event of a fire, wear full protective clothing and NIOSH-approved self-contained breathing apparatus with full faceplate operated in the pressure demand mode.</w:t>
            </w:r>
          </w:p>
        </w:tc>
      </w:tr>
      <w:tr w:rsidR="0028164E" w:rsidTr="0028164E">
        <w:tblPrEx>
          <w:shd w:val="clear" w:color="auto" w:fill="auto"/>
        </w:tblPrEx>
        <w:trPr>
          <w:trHeight w:val="216"/>
        </w:trPr>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7" w:type="dxa"/>
            <w:gridSpan w:val="2"/>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RPr="00EB7518" w:rsidTr="0028164E">
        <w:tblPrEx>
          <w:shd w:val="clear" w:color="auto" w:fill="auto"/>
        </w:tblPrEx>
        <w:trPr>
          <w:trHeight w:val="512"/>
        </w:trPr>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Hazardous Decomposition Products:</w:t>
            </w:r>
          </w:p>
        </w:tc>
        <w:tc>
          <w:tcPr>
            <w:tcW w:w="6557" w:type="dxa"/>
            <w:gridSpan w:val="2"/>
            <w:tcBorders>
              <w:top w:val="nil"/>
              <w:left w:val="nil"/>
              <w:bottom w:val="nil"/>
              <w:right w:val="nil"/>
            </w:tcBorders>
          </w:tcPr>
          <w:p w:rsidR="0028164E" w:rsidRPr="00EB7518" w:rsidRDefault="0097061B" w:rsidP="006129CF">
            <w:pPr>
              <w:rPr>
                <w:rFonts w:ascii="Arial" w:hAnsi="Arial" w:cs="Arial"/>
                <w:sz w:val="16"/>
                <w:szCs w:val="16"/>
              </w:rPr>
            </w:pPr>
            <w:r>
              <w:rPr>
                <w:rFonts w:ascii="Arial" w:hAnsi="Arial" w:cs="Arial"/>
                <w:sz w:val="16"/>
                <w:szCs w:val="16"/>
              </w:rPr>
              <w:t>Oxides of carbon</w:t>
            </w:r>
            <w:r w:rsidR="0028164E">
              <w:rPr>
                <w:rFonts w:ascii="Arial" w:hAnsi="Arial" w:cs="Arial"/>
                <w:sz w:val="16"/>
                <w:szCs w:val="16"/>
              </w:rPr>
              <w:t xml:space="preserve"> </w:t>
            </w:r>
          </w:p>
        </w:tc>
      </w:tr>
    </w:tbl>
    <w:p w:rsidR="0028164E" w:rsidRDefault="0028164E"/>
    <w:tbl>
      <w:tblPr>
        <w:tblStyle w:val="TableGrid"/>
        <w:tblW w:w="9360" w:type="dxa"/>
        <w:tblInd w:w="-5" w:type="dxa"/>
        <w:tblLook w:val="01E0" w:firstRow="1" w:lastRow="1" w:firstColumn="1" w:lastColumn="1" w:noHBand="0" w:noVBand="0"/>
      </w:tblPr>
      <w:tblGrid>
        <w:gridCol w:w="2808"/>
        <w:gridCol w:w="6552"/>
      </w:tblGrid>
      <w:tr w:rsidR="0028164E" w:rsidTr="0028164E">
        <w:tc>
          <w:tcPr>
            <w:tcW w:w="9360" w:type="dxa"/>
            <w:gridSpan w:val="2"/>
            <w:tcBorders>
              <w:bottom w:val="single" w:sz="4" w:space="0" w:color="auto"/>
            </w:tcBorders>
            <w:shd w:val="clear" w:color="auto" w:fill="FFFF99"/>
          </w:tcPr>
          <w:p w:rsidR="0028164E" w:rsidRDefault="0028164E" w:rsidP="006129CF">
            <w:pPr>
              <w:jc w:val="center"/>
            </w:pPr>
            <w:r>
              <w:rPr>
                <w:rFonts w:ascii="Arial" w:hAnsi="Arial" w:cs="Arial"/>
                <w:b/>
              </w:rPr>
              <w:t>Section 6</w:t>
            </w:r>
            <w:r w:rsidRPr="009B0BD0">
              <w:rPr>
                <w:rFonts w:ascii="Arial" w:hAnsi="Arial" w:cs="Arial"/>
                <w:b/>
              </w:rPr>
              <w:t xml:space="preserve">.  </w:t>
            </w:r>
            <w:r>
              <w:rPr>
                <w:rFonts w:ascii="Arial" w:hAnsi="Arial" w:cs="Arial"/>
                <w:b/>
              </w:rPr>
              <w:t>Accidental Release Measures</w:t>
            </w:r>
          </w:p>
        </w:tc>
      </w:tr>
      <w:tr w:rsidR="0028164E" w:rsidRPr="00275496" w:rsidTr="0028164E">
        <w:tc>
          <w:tcPr>
            <w:tcW w:w="2808" w:type="dxa"/>
            <w:tcBorders>
              <w:left w:val="nil"/>
              <w:bottom w:val="nil"/>
              <w:right w:val="nil"/>
            </w:tcBorders>
          </w:tcPr>
          <w:p w:rsidR="0028164E" w:rsidRPr="006F29D8" w:rsidRDefault="0028164E" w:rsidP="006129CF">
            <w:pPr>
              <w:rPr>
                <w:rFonts w:ascii="Arial" w:hAnsi="Arial" w:cs="Arial"/>
                <w:b/>
                <w:color w:val="0000FF"/>
                <w:sz w:val="20"/>
                <w:szCs w:val="20"/>
              </w:rPr>
            </w:pPr>
            <w:r>
              <w:rPr>
                <w:rFonts w:ascii="Arial" w:hAnsi="Arial" w:cs="Arial"/>
                <w:b/>
                <w:color w:val="0000FF"/>
                <w:sz w:val="20"/>
                <w:szCs w:val="20"/>
              </w:rPr>
              <w:t>Personal precautions</w:t>
            </w:r>
          </w:p>
        </w:tc>
        <w:tc>
          <w:tcPr>
            <w:tcW w:w="6552" w:type="dxa"/>
            <w:tcBorders>
              <w:left w:val="nil"/>
              <w:bottom w:val="nil"/>
              <w:right w:val="nil"/>
            </w:tcBorders>
            <w:vAlign w:val="center"/>
          </w:tcPr>
          <w:p w:rsidR="0028164E" w:rsidRPr="00275496" w:rsidRDefault="0028164E" w:rsidP="006129CF">
            <w:pPr>
              <w:rPr>
                <w:rFonts w:ascii="Arial" w:hAnsi="Arial" w:cs="Arial"/>
                <w:sz w:val="16"/>
                <w:szCs w:val="16"/>
              </w:rPr>
            </w:pPr>
            <w:r>
              <w:rPr>
                <w:rFonts w:ascii="Arial" w:hAnsi="Arial" w:cs="Arial"/>
                <w:sz w:val="16"/>
                <w:szCs w:val="16"/>
              </w:rPr>
              <w:t>Wear the required PPE.  Ensure adequate ventilation, and evacuate personnel to safe areas if necessary.</w:t>
            </w:r>
          </w:p>
        </w:tc>
      </w:tr>
      <w:tr w:rsidR="0028164E" w:rsidTr="0028164E">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2" w:type="dxa"/>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28164E">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Environmental Precautions</w:t>
            </w:r>
          </w:p>
        </w:tc>
        <w:tc>
          <w:tcPr>
            <w:tcW w:w="6552" w:type="dxa"/>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Prevent further leakage or spillage if safe to do so.  Do not let product enter drains.</w:t>
            </w:r>
          </w:p>
        </w:tc>
      </w:tr>
      <w:tr w:rsidR="0028164E" w:rsidTr="0028164E">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2" w:type="dxa"/>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28164E">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Methods and materials for containment and cleaning up</w:t>
            </w:r>
          </w:p>
        </w:tc>
        <w:tc>
          <w:tcPr>
            <w:tcW w:w="6552" w:type="dxa"/>
            <w:tcBorders>
              <w:top w:val="nil"/>
              <w:left w:val="nil"/>
              <w:bottom w:val="nil"/>
              <w:right w:val="nil"/>
            </w:tcBorders>
            <w:vAlign w:val="center"/>
          </w:tcPr>
          <w:p w:rsidR="0028164E" w:rsidRDefault="0028164E" w:rsidP="006129CF">
            <w:pPr>
              <w:rPr>
                <w:rFonts w:ascii="Arial" w:hAnsi="Arial" w:cs="Arial"/>
                <w:sz w:val="16"/>
                <w:szCs w:val="16"/>
              </w:rPr>
            </w:pPr>
            <w:r w:rsidRPr="006F29D8">
              <w:rPr>
                <w:rFonts w:ascii="Arial" w:hAnsi="Arial" w:cs="Arial"/>
                <w:sz w:val="16"/>
                <w:szCs w:val="16"/>
              </w:rPr>
              <w:t>Clean up with spill with a suitable absorbent, and sweep up and c</w:t>
            </w:r>
            <w:r>
              <w:rPr>
                <w:rFonts w:ascii="Arial" w:hAnsi="Arial" w:cs="Arial"/>
                <w:sz w:val="16"/>
                <w:szCs w:val="16"/>
              </w:rPr>
              <w:t xml:space="preserve">ontainerize for reclamation or </w:t>
            </w:r>
            <w:r w:rsidRPr="006F29D8">
              <w:rPr>
                <w:rFonts w:ascii="Arial" w:hAnsi="Arial" w:cs="Arial"/>
                <w:sz w:val="16"/>
                <w:szCs w:val="16"/>
              </w:rPr>
              <w:t>disposal.  Note:  US Regulations (CERCLA) may require reporting spills and releases to soil, water, and air in excess of reportable quantities.  See Section 15 for regulatory information.</w:t>
            </w:r>
          </w:p>
        </w:tc>
      </w:tr>
    </w:tbl>
    <w:p w:rsidR="0028164E" w:rsidRDefault="0028164E"/>
    <w:tbl>
      <w:tblPr>
        <w:tblStyle w:val="TableGrid"/>
        <w:tblW w:w="9360" w:type="dxa"/>
        <w:tblInd w:w="-5" w:type="dxa"/>
        <w:tblLook w:val="01E0" w:firstRow="1" w:lastRow="1" w:firstColumn="1" w:lastColumn="1" w:noHBand="0" w:noVBand="0"/>
      </w:tblPr>
      <w:tblGrid>
        <w:gridCol w:w="1361"/>
        <w:gridCol w:w="1447"/>
        <w:gridCol w:w="6552"/>
      </w:tblGrid>
      <w:tr w:rsidR="0028164E" w:rsidTr="0028164E">
        <w:tc>
          <w:tcPr>
            <w:tcW w:w="9360" w:type="dxa"/>
            <w:gridSpan w:val="3"/>
            <w:tcBorders>
              <w:bottom w:val="single" w:sz="4" w:space="0" w:color="auto"/>
            </w:tcBorders>
            <w:shd w:val="clear" w:color="auto" w:fill="FFFF99"/>
          </w:tcPr>
          <w:p w:rsidR="0028164E" w:rsidRDefault="0028164E" w:rsidP="006129CF">
            <w:pPr>
              <w:jc w:val="center"/>
            </w:pPr>
            <w:r>
              <w:rPr>
                <w:rFonts w:ascii="Arial" w:hAnsi="Arial" w:cs="Arial"/>
                <w:b/>
              </w:rPr>
              <w:t>Section 7</w:t>
            </w:r>
            <w:r w:rsidRPr="009B0BD0">
              <w:rPr>
                <w:rFonts w:ascii="Arial" w:hAnsi="Arial" w:cs="Arial"/>
                <w:b/>
              </w:rPr>
              <w:t xml:space="preserve">.  </w:t>
            </w:r>
            <w:r>
              <w:rPr>
                <w:rFonts w:ascii="Arial" w:hAnsi="Arial" w:cs="Arial"/>
                <w:b/>
              </w:rPr>
              <w:t>Handling and Storage</w:t>
            </w:r>
          </w:p>
        </w:tc>
      </w:tr>
      <w:tr w:rsidR="0028164E" w:rsidRPr="006F29D8" w:rsidTr="0028164E">
        <w:tc>
          <w:tcPr>
            <w:tcW w:w="2808" w:type="dxa"/>
            <w:gridSpan w:val="2"/>
            <w:tcBorders>
              <w:top w:val="single" w:sz="4" w:space="0" w:color="auto"/>
              <w:left w:val="nil"/>
              <w:bottom w:val="nil"/>
              <w:right w:val="nil"/>
            </w:tcBorders>
          </w:tcPr>
          <w:p w:rsidR="0028164E" w:rsidRPr="006F29D8" w:rsidRDefault="0028164E" w:rsidP="006129CF">
            <w:pPr>
              <w:rPr>
                <w:rFonts w:ascii="Arial" w:hAnsi="Arial" w:cs="Arial"/>
                <w:b/>
                <w:color w:val="0000FF"/>
                <w:sz w:val="20"/>
                <w:szCs w:val="20"/>
              </w:rPr>
            </w:pPr>
            <w:r>
              <w:rPr>
                <w:rFonts w:ascii="Arial" w:hAnsi="Arial" w:cs="Arial"/>
                <w:b/>
                <w:color w:val="0000FF"/>
                <w:sz w:val="20"/>
                <w:szCs w:val="20"/>
              </w:rPr>
              <w:t>Precautions for Safe Handling</w:t>
            </w:r>
          </w:p>
        </w:tc>
        <w:tc>
          <w:tcPr>
            <w:tcW w:w="6552" w:type="dxa"/>
            <w:tcBorders>
              <w:top w:val="single" w:sz="4" w:space="0" w:color="auto"/>
              <w:left w:val="nil"/>
              <w:bottom w:val="nil"/>
              <w:right w:val="nil"/>
            </w:tcBorders>
            <w:vAlign w:val="center"/>
          </w:tcPr>
          <w:p w:rsidR="0028164E" w:rsidRPr="006F29D8" w:rsidRDefault="0028164E" w:rsidP="006129CF">
            <w:pPr>
              <w:autoSpaceDE w:val="0"/>
              <w:autoSpaceDN w:val="0"/>
              <w:adjustRightInd w:val="0"/>
              <w:rPr>
                <w:rFonts w:ascii="Arial" w:hAnsi="Arial" w:cs="Arial"/>
                <w:sz w:val="16"/>
                <w:szCs w:val="16"/>
              </w:rPr>
            </w:pPr>
            <w:r>
              <w:rPr>
                <w:rFonts w:ascii="Arial" w:hAnsi="Arial" w:cs="Arial"/>
                <w:sz w:val="16"/>
                <w:szCs w:val="16"/>
              </w:rPr>
              <w:t>Use</w:t>
            </w:r>
            <w:r w:rsidRPr="006F29D8">
              <w:rPr>
                <w:rFonts w:ascii="Arial" w:hAnsi="Arial" w:cs="Arial"/>
                <w:sz w:val="16"/>
                <w:szCs w:val="16"/>
              </w:rPr>
              <w:t xml:space="preserve"> appropriate </w:t>
            </w:r>
            <w:r>
              <w:rPr>
                <w:rFonts w:ascii="Arial" w:hAnsi="Arial" w:cs="Arial"/>
                <w:sz w:val="16"/>
                <w:szCs w:val="16"/>
              </w:rPr>
              <w:t>PPE</w:t>
            </w:r>
            <w:r w:rsidRPr="006F29D8">
              <w:rPr>
                <w:rFonts w:ascii="Arial" w:hAnsi="Arial" w:cs="Arial"/>
                <w:sz w:val="16"/>
                <w:szCs w:val="16"/>
              </w:rPr>
              <w:t xml:space="preserve"> (see section 8). Do not ingest. Do not get in eyes or on skin or</w:t>
            </w:r>
            <w:r>
              <w:rPr>
                <w:rFonts w:ascii="Arial" w:hAnsi="Arial" w:cs="Arial"/>
                <w:sz w:val="16"/>
                <w:szCs w:val="16"/>
              </w:rPr>
              <w:t xml:space="preserve"> </w:t>
            </w:r>
            <w:r w:rsidRPr="006F29D8">
              <w:rPr>
                <w:rFonts w:ascii="Arial" w:hAnsi="Arial" w:cs="Arial"/>
                <w:sz w:val="16"/>
                <w:szCs w:val="16"/>
              </w:rPr>
              <w:t xml:space="preserve">clothing. Avoid breathing vapor or mist. After handling, always wash hands thoroughly. </w:t>
            </w:r>
            <w:smartTag w:uri="urn:schemas-microsoft-com:office:smarttags" w:element="State">
              <w:smartTag w:uri="urn:schemas-microsoft-com:office:smarttags" w:element="place">
                <w:r w:rsidRPr="006F29D8">
                  <w:rPr>
                    <w:rFonts w:ascii="Arial" w:hAnsi="Arial" w:cs="Arial"/>
                    <w:sz w:val="16"/>
                    <w:szCs w:val="16"/>
                  </w:rPr>
                  <w:t>Wash</w:t>
                </w:r>
              </w:smartTag>
            </w:smartTag>
            <w:r w:rsidRPr="006F29D8">
              <w:rPr>
                <w:rFonts w:ascii="Arial" w:hAnsi="Arial" w:cs="Arial"/>
                <w:sz w:val="16"/>
                <w:szCs w:val="16"/>
              </w:rPr>
              <w:t xml:space="preserve"> contaminated</w:t>
            </w:r>
            <w:r>
              <w:rPr>
                <w:rFonts w:ascii="Arial" w:hAnsi="Arial" w:cs="Arial"/>
                <w:sz w:val="16"/>
                <w:szCs w:val="16"/>
              </w:rPr>
              <w:t xml:space="preserve"> </w:t>
            </w:r>
            <w:r w:rsidRPr="006F29D8">
              <w:rPr>
                <w:rFonts w:ascii="Arial" w:hAnsi="Arial" w:cs="Arial"/>
                <w:sz w:val="16"/>
                <w:szCs w:val="16"/>
              </w:rPr>
              <w:t>clothing before reusing.</w:t>
            </w:r>
          </w:p>
        </w:tc>
      </w:tr>
      <w:tr w:rsidR="0028164E" w:rsidRPr="006F29D8" w:rsidTr="0028164E">
        <w:tc>
          <w:tcPr>
            <w:tcW w:w="1361"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7999" w:type="dxa"/>
            <w:gridSpan w:val="2"/>
            <w:tcBorders>
              <w:top w:val="nil"/>
              <w:left w:val="nil"/>
              <w:bottom w:val="nil"/>
              <w:right w:val="nil"/>
            </w:tcBorders>
            <w:vAlign w:val="center"/>
          </w:tcPr>
          <w:p w:rsidR="0028164E" w:rsidRPr="006F29D8" w:rsidRDefault="0028164E" w:rsidP="006129CF">
            <w:pPr>
              <w:autoSpaceDE w:val="0"/>
              <w:autoSpaceDN w:val="0"/>
              <w:adjustRightInd w:val="0"/>
              <w:rPr>
                <w:rFonts w:ascii="Arial" w:hAnsi="Arial" w:cs="Arial"/>
                <w:sz w:val="16"/>
                <w:szCs w:val="16"/>
              </w:rPr>
            </w:pPr>
          </w:p>
        </w:tc>
      </w:tr>
      <w:tr w:rsidR="0028164E" w:rsidRPr="006F29D8" w:rsidTr="0028164E">
        <w:tc>
          <w:tcPr>
            <w:tcW w:w="2808" w:type="dxa"/>
            <w:gridSpan w:val="2"/>
            <w:tcBorders>
              <w:top w:val="nil"/>
              <w:left w:val="nil"/>
              <w:bottom w:val="nil"/>
              <w:right w:val="nil"/>
            </w:tcBorders>
          </w:tcPr>
          <w:p w:rsidR="0028164E" w:rsidRPr="006F29D8" w:rsidRDefault="0028164E" w:rsidP="006129CF">
            <w:pPr>
              <w:rPr>
                <w:rFonts w:ascii="Arial" w:hAnsi="Arial" w:cs="Arial"/>
                <w:b/>
                <w:color w:val="0000FF"/>
                <w:sz w:val="20"/>
                <w:szCs w:val="20"/>
              </w:rPr>
            </w:pPr>
            <w:r>
              <w:rPr>
                <w:rFonts w:ascii="Arial" w:hAnsi="Arial" w:cs="Arial"/>
                <w:b/>
                <w:color w:val="0000FF"/>
                <w:sz w:val="20"/>
                <w:szCs w:val="20"/>
              </w:rPr>
              <w:lastRenderedPageBreak/>
              <w:t>Conditions for Safe Storage</w:t>
            </w:r>
          </w:p>
        </w:tc>
        <w:tc>
          <w:tcPr>
            <w:tcW w:w="6552" w:type="dxa"/>
            <w:tcBorders>
              <w:top w:val="nil"/>
              <w:left w:val="nil"/>
              <w:bottom w:val="nil"/>
              <w:right w:val="nil"/>
            </w:tcBorders>
            <w:vAlign w:val="center"/>
          </w:tcPr>
          <w:p w:rsidR="0028164E" w:rsidRPr="006F29D8" w:rsidRDefault="0028164E" w:rsidP="006129CF">
            <w:pPr>
              <w:autoSpaceDE w:val="0"/>
              <w:autoSpaceDN w:val="0"/>
              <w:adjustRightInd w:val="0"/>
              <w:rPr>
                <w:rFonts w:ascii="Arial" w:hAnsi="Arial" w:cs="Arial"/>
                <w:sz w:val="16"/>
                <w:szCs w:val="16"/>
              </w:rPr>
            </w:pPr>
            <w:r w:rsidRPr="006F29D8">
              <w:rPr>
                <w:rFonts w:ascii="Arial" w:hAnsi="Arial" w:cs="Arial"/>
                <w:sz w:val="16"/>
                <w:szCs w:val="16"/>
              </w:rPr>
              <w:t>Store in original containe</w:t>
            </w:r>
            <w:r>
              <w:rPr>
                <w:rFonts w:ascii="Arial" w:hAnsi="Arial" w:cs="Arial"/>
                <w:sz w:val="16"/>
                <w:szCs w:val="16"/>
              </w:rPr>
              <w:t>r protected from physical damage</w:t>
            </w:r>
            <w:r w:rsidRPr="006F29D8">
              <w:rPr>
                <w:rFonts w:ascii="Arial" w:hAnsi="Arial" w:cs="Arial"/>
                <w:sz w:val="16"/>
                <w:szCs w:val="16"/>
              </w:rPr>
              <w:t xml:space="preserve"> in a dry, cool and well-ventilated area, away from incompatible</w:t>
            </w:r>
            <w:r>
              <w:rPr>
                <w:rFonts w:ascii="Arial" w:hAnsi="Arial" w:cs="Arial"/>
                <w:sz w:val="16"/>
                <w:szCs w:val="16"/>
              </w:rPr>
              <w:t xml:space="preserve"> </w:t>
            </w:r>
            <w:r w:rsidRPr="006F29D8">
              <w:rPr>
                <w:rFonts w:ascii="Arial" w:hAnsi="Arial" w:cs="Arial"/>
                <w:sz w:val="16"/>
                <w:szCs w:val="16"/>
              </w:rPr>
              <w:t>materials (see section 10) and food and drink. Keep container tightly closed and sealed until ready for use. Store</w:t>
            </w:r>
            <w:r>
              <w:rPr>
                <w:rFonts w:ascii="Arial" w:hAnsi="Arial" w:cs="Arial"/>
                <w:sz w:val="16"/>
                <w:szCs w:val="16"/>
              </w:rPr>
              <w:t xml:space="preserve"> </w:t>
            </w:r>
            <w:r w:rsidRPr="006F29D8">
              <w:rPr>
                <w:rFonts w:ascii="Arial" w:hAnsi="Arial" w:cs="Arial"/>
                <w:sz w:val="16"/>
                <w:szCs w:val="16"/>
              </w:rPr>
              <w:t>between the f</w:t>
            </w:r>
            <w:r>
              <w:rPr>
                <w:rFonts w:ascii="Arial" w:hAnsi="Arial" w:cs="Arial"/>
                <w:sz w:val="16"/>
                <w:szCs w:val="16"/>
              </w:rPr>
              <w:t>ollowing temperatures: 40°F - 10</w:t>
            </w:r>
            <w:r w:rsidRPr="006F29D8">
              <w:rPr>
                <w:rFonts w:ascii="Arial" w:hAnsi="Arial" w:cs="Arial"/>
                <w:sz w:val="16"/>
                <w:szCs w:val="16"/>
              </w:rPr>
              <w:t>0°F</w:t>
            </w:r>
            <w:r>
              <w:rPr>
                <w:rFonts w:ascii="Arial" w:hAnsi="Arial" w:cs="Arial"/>
                <w:sz w:val="16"/>
                <w:szCs w:val="16"/>
              </w:rPr>
              <w:t>.</w:t>
            </w:r>
          </w:p>
        </w:tc>
      </w:tr>
    </w:tbl>
    <w:p w:rsidR="0028164E" w:rsidRDefault="0028164E"/>
    <w:tbl>
      <w:tblPr>
        <w:tblStyle w:val="TableGrid"/>
        <w:tblW w:w="9360" w:type="dxa"/>
        <w:tblInd w:w="-20" w:type="dxa"/>
        <w:tblLayout w:type="fixed"/>
        <w:tblLook w:val="01E0" w:firstRow="1" w:lastRow="1" w:firstColumn="1" w:lastColumn="1" w:noHBand="0" w:noVBand="0"/>
      </w:tblPr>
      <w:tblGrid>
        <w:gridCol w:w="2088"/>
        <w:gridCol w:w="2160"/>
        <w:gridCol w:w="1080"/>
        <w:gridCol w:w="4032"/>
      </w:tblGrid>
      <w:tr w:rsidR="0028164E" w:rsidTr="009E0228">
        <w:tc>
          <w:tcPr>
            <w:tcW w:w="9360" w:type="dxa"/>
            <w:gridSpan w:val="4"/>
            <w:tcBorders>
              <w:bottom w:val="single" w:sz="4" w:space="0" w:color="auto"/>
            </w:tcBorders>
            <w:shd w:val="clear" w:color="auto" w:fill="FFFF99"/>
          </w:tcPr>
          <w:p w:rsidR="0028164E" w:rsidRDefault="0028164E" w:rsidP="006129CF">
            <w:pPr>
              <w:jc w:val="center"/>
            </w:pPr>
            <w:r>
              <w:rPr>
                <w:rFonts w:ascii="Arial" w:hAnsi="Arial" w:cs="Arial"/>
                <w:b/>
              </w:rPr>
              <w:t>Section 8</w:t>
            </w:r>
            <w:r w:rsidRPr="009B0BD0">
              <w:rPr>
                <w:rFonts w:ascii="Arial" w:hAnsi="Arial" w:cs="Arial"/>
                <w:b/>
              </w:rPr>
              <w:t xml:space="preserve">.  </w:t>
            </w:r>
            <w:r>
              <w:rPr>
                <w:rFonts w:ascii="Arial" w:hAnsi="Arial" w:cs="Arial"/>
                <w:b/>
              </w:rPr>
              <w:t>Exposure Controls/Personal Protection</w:t>
            </w:r>
          </w:p>
        </w:tc>
      </w:tr>
      <w:tr w:rsidR="0028164E" w:rsidRPr="00C8143F" w:rsidTr="009E0228">
        <w:tc>
          <w:tcPr>
            <w:tcW w:w="2088" w:type="dxa"/>
            <w:tcBorders>
              <w:top w:val="single" w:sz="4" w:space="0" w:color="auto"/>
              <w:left w:val="nil"/>
              <w:bottom w:val="nil"/>
              <w:right w:val="nil"/>
            </w:tcBorders>
            <w:vAlign w:val="center"/>
          </w:tcPr>
          <w:p w:rsidR="0028164E" w:rsidRPr="00C8143F" w:rsidRDefault="0028164E" w:rsidP="006129CF">
            <w:pPr>
              <w:rPr>
                <w:rFonts w:ascii="Arial" w:hAnsi="Arial" w:cs="Arial"/>
                <w:b/>
                <w:color w:val="0000FF"/>
                <w:sz w:val="20"/>
                <w:szCs w:val="20"/>
                <w:u w:val="single"/>
              </w:rPr>
            </w:pPr>
            <w:r w:rsidRPr="00C8143F">
              <w:rPr>
                <w:rFonts w:ascii="Arial" w:hAnsi="Arial" w:cs="Arial"/>
                <w:b/>
                <w:color w:val="0000FF"/>
                <w:sz w:val="20"/>
                <w:szCs w:val="20"/>
                <w:u w:val="single"/>
              </w:rPr>
              <w:t>Product</w:t>
            </w:r>
          </w:p>
        </w:tc>
        <w:tc>
          <w:tcPr>
            <w:tcW w:w="3240" w:type="dxa"/>
            <w:gridSpan w:val="2"/>
            <w:tcBorders>
              <w:top w:val="single" w:sz="4" w:space="0" w:color="auto"/>
              <w:left w:val="nil"/>
              <w:bottom w:val="nil"/>
              <w:right w:val="nil"/>
            </w:tcBorders>
            <w:vAlign w:val="center"/>
          </w:tcPr>
          <w:p w:rsidR="0028164E" w:rsidRPr="00C8143F" w:rsidRDefault="0028164E" w:rsidP="006129CF">
            <w:pPr>
              <w:jc w:val="center"/>
              <w:rPr>
                <w:rFonts w:ascii="Arial" w:hAnsi="Arial" w:cs="Arial"/>
                <w:b/>
                <w:color w:val="0000FF"/>
                <w:sz w:val="20"/>
                <w:szCs w:val="20"/>
                <w:u w:val="single"/>
              </w:rPr>
            </w:pPr>
            <w:r>
              <w:rPr>
                <w:rFonts w:ascii="Arial" w:hAnsi="Arial" w:cs="Arial"/>
                <w:b/>
                <w:color w:val="0000FF"/>
                <w:sz w:val="20"/>
                <w:szCs w:val="20"/>
                <w:u w:val="single"/>
              </w:rPr>
              <w:t>OSHA</w:t>
            </w:r>
            <w:r w:rsidRPr="00C8143F">
              <w:rPr>
                <w:rFonts w:ascii="Arial" w:hAnsi="Arial" w:cs="Arial"/>
                <w:b/>
                <w:color w:val="0000FF"/>
                <w:sz w:val="20"/>
                <w:szCs w:val="20"/>
                <w:u w:val="single"/>
              </w:rPr>
              <w:t xml:space="preserve"> (TWA)</w:t>
            </w:r>
          </w:p>
        </w:tc>
        <w:tc>
          <w:tcPr>
            <w:tcW w:w="4032" w:type="dxa"/>
            <w:tcBorders>
              <w:top w:val="single" w:sz="4" w:space="0" w:color="auto"/>
              <w:left w:val="nil"/>
              <w:bottom w:val="nil"/>
              <w:right w:val="nil"/>
            </w:tcBorders>
            <w:vAlign w:val="center"/>
          </w:tcPr>
          <w:p w:rsidR="0028164E" w:rsidRPr="00C8143F" w:rsidRDefault="0028164E" w:rsidP="006129CF">
            <w:pPr>
              <w:jc w:val="center"/>
              <w:rPr>
                <w:rFonts w:ascii="Arial" w:hAnsi="Arial" w:cs="Arial"/>
                <w:b/>
                <w:color w:val="0000FF"/>
                <w:sz w:val="20"/>
                <w:szCs w:val="20"/>
                <w:u w:val="single"/>
              </w:rPr>
            </w:pPr>
            <w:r>
              <w:rPr>
                <w:rFonts w:ascii="Arial" w:hAnsi="Arial" w:cs="Arial"/>
                <w:b/>
                <w:color w:val="0000FF"/>
                <w:sz w:val="20"/>
                <w:szCs w:val="20"/>
                <w:u w:val="single"/>
              </w:rPr>
              <w:t>ACGIH (TWA)</w:t>
            </w:r>
          </w:p>
        </w:tc>
      </w:tr>
      <w:tr w:rsidR="0097061B" w:rsidRPr="00237866" w:rsidTr="009E0228">
        <w:tc>
          <w:tcPr>
            <w:tcW w:w="2088" w:type="dxa"/>
            <w:tcBorders>
              <w:top w:val="nil"/>
              <w:left w:val="nil"/>
              <w:bottom w:val="nil"/>
              <w:right w:val="nil"/>
            </w:tcBorders>
            <w:vAlign w:val="center"/>
          </w:tcPr>
          <w:p w:rsidR="0097061B" w:rsidRPr="00237866" w:rsidRDefault="00383768" w:rsidP="0097061B">
            <w:pPr>
              <w:rPr>
                <w:rFonts w:ascii="Arial" w:hAnsi="Arial" w:cs="Arial"/>
                <w:sz w:val="16"/>
                <w:szCs w:val="16"/>
              </w:rPr>
            </w:pPr>
            <w:r>
              <w:rPr>
                <w:rFonts w:ascii="Arial" w:hAnsi="Arial" w:cs="Arial"/>
                <w:sz w:val="16"/>
                <w:szCs w:val="16"/>
              </w:rPr>
              <w:t>None listed</w:t>
            </w:r>
          </w:p>
        </w:tc>
        <w:tc>
          <w:tcPr>
            <w:tcW w:w="3240" w:type="dxa"/>
            <w:gridSpan w:val="2"/>
            <w:tcBorders>
              <w:top w:val="nil"/>
              <w:left w:val="nil"/>
              <w:bottom w:val="nil"/>
              <w:right w:val="nil"/>
            </w:tcBorders>
            <w:vAlign w:val="center"/>
          </w:tcPr>
          <w:p w:rsidR="0097061B" w:rsidRPr="00FD46B7" w:rsidRDefault="0097061B" w:rsidP="0097061B">
            <w:pPr>
              <w:jc w:val="center"/>
              <w:rPr>
                <w:rFonts w:ascii="Arial" w:hAnsi="Arial" w:cs="Arial"/>
                <w:sz w:val="16"/>
                <w:szCs w:val="16"/>
              </w:rPr>
            </w:pPr>
          </w:p>
        </w:tc>
        <w:tc>
          <w:tcPr>
            <w:tcW w:w="4032" w:type="dxa"/>
            <w:tcBorders>
              <w:top w:val="nil"/>
              <w:left w:val="nil"/>
              <w:bottom w:val="nil"/>
              <w:right w:val="nil"/>
            </w:tcBorders>
            <w:vAlign w:val="center"/>
          </w:tcPr>
          <w:p w:rsidR="0097061B" w:rsidRPr="00237866" w:rsidRDefault="0097061B" w:rsidP="0097061B">
            <w:pPr>
              <w:jc w:val="center"/>
              <w:rPr>
                <w:rFonts w:ascii="Arial" w:hAnsi="Arial" w:cs="Arial"/>
                <w:sz w:val="16"/>
                <w:szCs w:val="16"/>
              </w:rPr>
            </w:pPr>
          </w:p>
        </w:tc>
      </w:tr>
      <w:tr w:rsidR="0028164E" w:rsidTr="009E0228">
        <w:tc>
          <w:tcPr>
            <w:tcW w:w="2088" w:type="dxa"/>
            <w:tcBorders>
              <w:top w:val="nil"/>
              <w:left w:val="nil"/>
              <w:bottom w:val="nil"/>
              <w:right w:val="nil"/>
            </w:tcBorders>
            <w:vAlign w:val="center"/>
          </w:tcPr>
          <w:p w:rsidR="0028164E" w:rsidRPr="009029F4" w:rsidRDefault="0028164E" w:rsidP="006129CF">
            <w:pPr>
              <w:rPr>
                <w:rFonts w:ascii="Arial" w:hAnsi="Arial" w:cs="Arial"/>
                <w:sz w:val="16"/>
                <w:szCs w:val="16"/>
              </w:rPr>
            </w:pPr>
          </w:p>
        </w:tc>
        <w:tc>
          <w:tcPr>
            <w:tcW w:w="3240" w:type="dxa"/>
            <w:gridSpan w:val="2"/>
            <w:tcBorders>
              <w:top w:val="nil"/>
              <w:left w:val="nil"/>
              <w:bottom w:val="nil"/>
              <w:right w:val="nil"/>
            </w:tcBorders>
            <w:vAlign w:val="center"/>
          </w:tcPr>
          <w:p w:rsidR="0028164E" w:rsidRDefault="0028164E" w:rsidP="006129CF">
            <w:pPr>
              <w:jc w:val="center"/>
              <w:rPr>
                <w:rFonts w:ascii="Arial" w:hAnsi="Arial" w:cs="Arial"/>
                <w:sz w:val="16"/>
                <w:szCs w:val="16"/>
              </w:rPr>
            </w:pPr>
          </w:p>
        </w:tc>
        <w:tc>
          <w:tcPr>
            <w:tcW w:w="4032" w:type="dxa"/>
            <w:tcBorders>
              <w:top w:val="nil"/>
              <w:left w:val="nil"/>
              <w:bottom w:val="nil"/>
              <w:right w:val="nil"/>
            </w:tcBorders>
            <w:vAlign w:val="center"/>
          </w:tcPr>
          <w:p w:rsidR="0028164E" w:rsidRDefault="0028164E" w:rsidP="006129CF">
            <w:pPr>
              <w:jc w:val="center"/>
              <w:rPr>
                <w:rFonts w:ascii="Arial" w:hAnsi="Arial" w:cs="Arial"/>
                <w:sz w:val="16"/>
                <w:szCs w:val="16"/>
              </w:rPr>
            </w:pPr>
          </w:p>
        </w:tc>
      </w:tr>
      <w:tr w:rsidR="0028164E" w:rsidRPr="009A106B" w:rsidTr="009E0228">
        <w:tc>
          <w:tcPr>
            <w:tcW w:w="2088" w:type="dxa"/>
            <w:tcBorders>
              <w:top w:val="nil"/>
              <w:left w:val="nil"/>
              <w:bottom w:val="nil"/>
              <w:right w:val="nil"/>
            </w:tcBorders>
          </w:tcPr>
          <w:p w:rsidR="0028164E" w:rsidRPr="009A106B" w:rsidRDefault="0028164E" w:rsidP="006129CF">
            <w:pPr>
              <w:rPr>
                <w:rFonts w:ascii="Arial" w:hAnsi="Arial" w:cs="Arial"/>
                <w:b/>
                <w:color w:val="0000FF"/>
                <w:sz w:val="20"/>
                <w:szCs w:val="20"/>
              </w:rPr>
            </w:pPr>
            <w:r w:rsidRPr="009A106B">
              <w:rPr>
                <w:rFonts w:ascii="Arial" w:hAnsi="Arial" w:cs="Arial"/>
                <w:b/>
                <w:color w:val="0000FF"/>
                <w:sz w:val="20"/>
                <w:szCs w:val="20"/>
              </w:rPr>
              <w:t>Ventilation System</w:t>
            </w:r>
            <w:r>
              <w:rPr>
                <w:rFonts w:ascii="Arial" w:hAnsi="Arial" w:cs="Arial"/>
                <w:b/>
                <w:color w:val="0000FF"/>
                <w:sz w:val="20"/>
                <w:szCs w:val="20"/>
              </w:rPr>
              <w:t>:</w:t>
            </w:r>
          </w:p>
        </w:tc>
        <w:tc>
          <w:tcPr>
            <w:tcW w:w="7272" w:type="dxa"/>
            <w:gridSpan w:val="3"/>
            <w:tcBorders>
              <w:top w:val="nil"/>
              <w:left w:val="nil"/>
              <w:bottom w:val="nil"/>
              <w:right w:val="nil"/>
            </w:tcBorders>
            <w:vAlign w:val="center"/>
          </w:tcPr>
          <w:p w:rsidR="0028164E" w:rsidRPr="009A106B" w:rsidRDefault="0028164E" w:rsidP="006129CF">
            <w:pPr>
              <w:rPr>
                <w:rFonts w:ascii="Arial" w:hAnsi="Arial" w:cs="Arial"/>
                <w:sz w:val="16"/>
                <w:szCs w:val="16"/>
              </w:rPr>
            </w:pPr>
            <w:r w:rsidRPr="009A106B">
              <w:rPr>
                <w:rFonts w:ascii="Arial" w:hAnsi="Arial" w:cs="Arial"/>
                <w:sz w:val="16"/>
                <w:szCs w:val="16"/>
              </w:rPr>
              <w:t xml:space="preserve">A system of local and/or general exhaust is recommended to keep employee exposures as low as possible.  Local exhaust ventilation is generally preferred because it can control the emissions of the contaminant at its source, preventing dispersion of it into the general work area.  </w:t>
            </w:r>
          </w:p>
        </w:tc>
      </w:tr>
      <w:tr w:rsidR="0028164E" w:rsidRPr="009A106B" w:rsidTr="009E0228">
        <w:tc>
          <w:tcPr>
            <w:tcW w:w="2088" w:type="dxa"/>
            <w:tcBorders>
              <w:top w:val="nil"/>
              <w:left w:val="nil"/>
              <w:bottom w:val="nil"/>
              <w:right w:val="nil"/>
            </w:tcBorders>
          </w:tcPr>
          <w:p w:rsidR="0028164E" w:rsidRPr="009A106B" w:rsidRDefault="0028164E" w:rsidP="006129CF">
            <w:pPr>
              <w:rPr>
                <w:rFonts w:ascii="Arial" w:hAnsi="Arial" w:cs="Arial"/>
                <w:b/>
                <w:color w:val="0000FF"/>
                <w:sz w:val="20"/>
                <w:szCs w:val="20"/>
              </w:rPr>
            </w:pPr>
          </w:p>
        </w:tc>
        <w:tc>
          <w:tcPr>
            <w:tcW w:w="7272" w:type="dxa"/>
            <w:gridSpan w:val="3"/>
            <w:tcBorders>
              <w:top w:val="nil"/>
              <w:left w:val="nil"/>
              <w:bottom w:val="nil"/>
              <w:right w:val="nil"/>
            </w:tcBorders>
            <w:vAlign w:val="center"/>
          </w:tcPr>
          <w:p w:rsidR="0028164E" w:rsidRPr="009A106B" w:rsidRDefault="0028164E" w:rsidP="006129CF">
            <w:pPr>
              <w:rPr>
                <w:rFonts w:ascii="Arial" w:hAnsi="Arial" w:cs="Arial"/>
                <w:sz w:val="16"/>
                <w:szCs w:val="16"/>
              </w:rPr>
            </w:pPr>
          </w:p>
        </w:tc>
      </w:tr>
      <w:tr w:rsidR="0028164E" w:rsidRPr="009A106B" w:rsidTr="009E0228">
        <w:tc>
          <w:tcPr>
            <w:tcW w:w="4248" w:type="dxa"/>
            <w:gridSpan w:val="2"/>
            <w:tcBorders>
              <w:top w:val="nil"/>
              <w:left w:val="nil"/>
              <w:bottom w:val="nil"/>
              <w:right w:val="nil"/>
            </w:tcBorders>
            <w:vAlign w:val="center"/>
          </w:tcPr>
          <w:p w:rsidR="0028164E" w:rsidRPr="00534F19" w:rsidRDefault="0028164E" w:rsidP="006129CF">
            <w:pPr>
              <w:rPr>
                <w:rFonts w:ascii="Arial" w:hAnsi="Arial" w:cs="Arial"/>
                <w:b/>
                <w:color w:val="0000FF"/>
                <w:sz w:val="20"/>
                <w:szCs w:val="20"/>
              </w:rPr>
            </w:pPr>
            <w:r w:rsidRPr="00534F19">
              <w:rPr>
                <w:rFonts w:ascii="Arial" w:hAnsi="Arial" w:cs="Arial"/>
                <w:b/>
                <w:color w:val="0000FF"/>
                <w:sz w:val="20"/>
                <w:szCs w:val="20"/>
              </w:rPr>
              <w:t>Personal Protective Equipment (PPE):</w:t>
            </w:r>
          </w:p>
        </w:tc>
        <w:tc>
          <w:tcPr>
            <w:tcW w:w="5112" w:type="dxa"/>
            <w:gridSpan w:val="2"/>
            <w:tcBorders>
              <w:top w:val="nil"/>
              <w:left w:val="nil"/>
              <w:bottom w:val="nil"/>
              <w:right w:val="nil"/>
            </w:tcBorders>
            <w:vAlign w:val="center"/>
          </w:tcPr>
          <w:p w:rsidR="0028164E" w:rsidRPr="009A106B" w:rsidRDefault="0028164E" w:rsidP="006129CF">
            <w:pPr>
              <w:rPr>
                <w:rFonts w:ascii="Arial" w:hAnsi="Arial" w:cs="Arial"/>
                <w:sz w:val="16"/>
                <w:szCs w:val="16"/>
              </w:rPr>
            </w:pPr>
          </w:p>
        </w:tc>
      </w:tr>
      <w:tr w:rsidR="0028164E" w:rsidRPr="009A0BD8" w:rsidTr="009E0228">
        <w:tc>
          <w:tcPr>
            <w:tcW w:w="2088" w:type="dxa"/>
            <w:tcBorders>
              <w:top w:val="nil"/>
              <w:left w:val="nil"/>
              <w:bottom w:val="nil"/>
              <w:right w:val="nil"/>
            </w:tcBorders>
            <w:vAlign w:val="center"/>
          </w:tcPr>
          <w:p w:rsidR="0028164E" w:rsidRDefault="0028164E" w:rsidP="006129CF">
            <w:pPr>
              <w:rPr>
                <w:rFonts w:ascii="Arial" w:hAnsi="Arial" w:cs="Arial"/>
                <w:b/>
                <w:color w:val="0000FF"/>
                <w:sz w:val="20"/>
                <w:szCs w:val="20"/>
              </w:rPr>
            </w:pPr>
          </w:p>
        </w:tc>
        <w:tc>
          <w:tcPr>
            <w:tcW w:w="7272" w:type="dxa"/>
            <w:gridSpan w:val="3"/>
            <w:tcBorders>
              <w:top w:val="nil"/>
              <w:left w:val="nil"/>
              <w:bottom w:val="nil"/>
              <w:right w:val="nil"/>
            </w:tcBorders>
            <w:vAlign w:val="center"/>
          </w:tcPr>
          <w:p w:rsidR="0028164E" w:rsidRPr="009A0BD8" w:rsidRDefault="0028164E" w:rsidP="006129CF">
            <w:pPr>
              <w:rPr>
                <w:rFonts w:ascii="Arial" w:hAnsi="Arial" w:cs="Arial"/>
                <w:sz w:val="16"/>
                <w:szCs w:val="16"/>
              </w:rPr>
            </w:pPr>
            <w:r w:rsidRPr="00F03E60">
              <w:rPr>
                <w:rFonts w:ascii="Arial" w:hAnsi="Arial" w:cs="Arial"/>
                <w:noProof/>
                <w:sz w:val="16"/>
                <w:szCs w:val="16"/>
              </w:rPr>
              <w:drawing>
                <wp:inline distT="0" distB="0" distL="0" distR="0">
                  <wp:extent cx="368300" cy="368300"/>
                  <wp:effectExtent l="0" t="0" r="0" b="0"/>
                  <wp:docPr id="10" name="Picture 10" descr="_2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_2b"/>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sidRPr="00960A95">
              <w:rPr>
                <w:rFonts w:ascii="Arial" w:hAnsi="Arial" w:cs="Arial"/>
                <w:noProof/>
                <w:sz w:val="16"/>
                <w:szCs w:val="16"/>
              </w:rPr>
              <w:drawing>
                <wp:inline distT="0" distB="0" distL="0" distR="0">
                  <wp:extent cx="368300" cy="368300"/>
                  <wp:effectExtent l="0" t="0" r="0" b="0"/>
                  <wp:docPr id="9" name="Picture 9" descr="PP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PE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sidR="0097061B" w:rsidRPr="003C3100">
              <w:rPr>
                <w:rFonts w:ascii="Arial" w:hAnsi="Arial" w:cs="Arial"/>
                <w:noProof/>
                <w:sz w:val="16"/>
                <w:szCs w:val="16"/>
              </w:rPr>
              <w:drawing>
                <wp:inline distT="0" distB="0" distL="0" distR="0">
                  <wp:extent cx="365760" cy="365760"/>
                  <wp:effectExtent l="0" t="0" r="0" b="0"/>
                  <wp:docPr id="5" name="Picture 5" descr="PP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PP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28164E" w:rsidRPr="009A106B" w:rsidTr="009E0228">
        <w:tc>
          <w:tcPr>
            <w:tcW w:w="2088" w:type="dxa"/>
            <w:tcBorders>
              <w:top w:val="nil"/>
              <w:left w:val="nil"/>
              <w:bottom w:val="nil"/>
              <w:right w:val="nil"/>
            </w:tcBorders>
            <w:vAlign w:val="center"/>
          </w:tcPr>
          <w:p w:rsidR="0028164E" w:rsidRDefault="0028164E" w:rsidP="006129CF">
            <w:pPr>
              <w:jc w:val="center"/>
              <w:rPr>
                <w:rFonts w:ascii="Arial" w:hAnsi="Arial" w:cs="Arial"/>
                <w:b/>
                <w:color w:val="0000FF"/>
                <w:sz w:val="20"/>
                <w:szCs w:val="20"/>
              </w:rPr>
            </w:pPr>
            <w:r>
              <w:rPr>
                <w:rFonts w:ascii="Arial" w:hAnsi="Arial" w:cs="Arial"/>
                <w:b/>
                <w:color w:val="0000FF"/>
                <w:sz w:val="20"/>
                <w:szCs w:val="20"/>
              </w:rPr>
              <w:t>Eyes:</w:t>
            </w:r>
          </w:p>
        </w:tc>
        <w:tc>
          <w:tcPr>
            <w:tcW w:w="7272" w:type="dxa"/>
            <w:gridSpan w:val="3"/>
            <w:tcBorders>
              <w:top w:val="nil"/>
              <w:left w:val="nil"/>
              <w:bottom w:val="nil"/>
              <w:right w:val="nil"/>
            </w:tcBorders>
            <w:vAlign w:val="center"/>
          </w:tcPr>
          <w:p w:rsidR="0028164E" w:rsidRPr="009A106B" w:rsidRDefault="0028164E" w:rsidP="006129CF">
            <w:pPr>
              <w:rPr>
                <w:rFonts w:ascii="Arial" w:hAnsi="Arial" w:cs="Arial"/>
                <w:sz w:val="16"/>
                <w:szCs w:val="16"/>
              </w:rPr>
            </w:pPr>
            <w:r>
              <w:rPr>
                <w:rFonts w:ascii="Arial" w:hAnsi="Arial" w:cs="Arial"/>
                <w:sz w:val="16"/>
                <w:szCs w:val="16"/>
              </w:rPr>
              <w:t>Splash goggles</w:t>
            </w:r>
          </w:p>
        </w:tc>
      </w:tr>
      <w:tr w:rsidR="0028164E" w:rsidTr="009E0228">
        <w:tc>
          <w:tcPr>
            <w:tcW w:w="2088" w:type="dxa"/>
            <w:tcBorders>
              <w:top w:val="nil"/>
              <w:left w:val="nil"/>
              <w:bottom w:val="nil"/>
              <w:right w:val="nil"/>
            </w:tcBorders>
            <w:vAlign w:val="center"/>
          </w:tcPr>
          <w:p w:rsidR="0028164E" w:rsidRDefault="0028164E" w:rsidP="006129CF">
            <w:pPr>
              <w:jc w:val="center"/>
              <w:rPr>
                <w:rFonts w:ascii="Arial" w:hAnsi="Arial" w:cs="Arial"/>
                <w:b/>
                <w:color w:val="0000FF"/>
                <w:sz w:val="20"/>
                <w:szCs w:val="20"/>
              </w:rPr>
            </w:pPr>
          </w:p>
        </w:tc>
        <w:tc>
          <w:tcPr>
            <w:tcW w:w="7272" w:type="dxa"/>
            <w:gridSpan w:val="3"/>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9E0228">
        <w:tc>
          <w:tcPr>
            <w:tcW w:w="2088" w:type="dxa"/>
            <w:tcBorders>
              <w:top w:val="nil"/>
              <w:left w:val="nil"/>
              <w:bottom w:val="nil"/>
              <w:right w:val="nil"/>
            </w:tcBorders>
            <w:vAlign w:val="center"/>
          </w:tcPr>
          <w:p w:rsidR="0028164E" w:rsidRDefault="0028164E" w:rsidP="006129CF">
            <w:pPr>
              <w:jc w:val="center"/>
              <w:rPr>
                <w:rFonts w:ascii="Arial" w:hAnsi="Arial" w:cs="Arial"/>
                <w:b/>
                <w:color w:val="0000FF"/>
                <w:sz w:val="20"/>
                <w:szCs w:val="20"/>
              </w:rPr>
            </w:pPr>
            <w:r>
              <w:rPr>
                <w:rFonts w:ascii="Arial" w:hAnsi="Arial" w:cs="Arial"/>
                <w:b/>
                <w:color w:val="0000FF"/>
                <w:sz w:val="20"/>
                <w:szCs w:val="20"/>
              </w:rPr>
              <w:t>Body:</w:t>
            </w:r>
          </w:p>
        </w:tc>
        <w:tc>
          <w:tcPr>
            <w:tcW w:w="7272" w:type="dxa"/>
            <w:gridSpan w:val="3"/>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Proper clothing, gloves, apron</w:t>
            </w:r>
          </w:p>
        </w:tc>
      </w:tr>
      <w:tr w:rsidR="0028164E" w:rsidTr="009E0228">
        <w:tc>
          <w:tcPr>
            <w:tcW w:w="2088" w:type="dxa"/>
            <w:tcBorders>
              <w:top w:val="nil"/>
              <w:left w:val="nil"/>
              <w:bottom w:val="nil"/>
              <w:right w:val="nil"/>
            </w:tcBorders>
            <w:vAlign w:val="center"/>
          </w:tcPr>
          <w:p w:rsidR="0028164E" w:rsidRDefault="0028164E" w:rsidP="006129CF">
            <w:pPr>
              <w:jc w:val="center"/>
              <w:rPr>
                <w:rFonts w:ascii="Arial" w:hAnsi="Arial" w:cs="Arial"/>
                <w:b/>
                <w:color w:val="0000FF"/>
                <w:sz w:val="20"/>
                <w:szCs w:val="20"/>
              </w:rPr>
            </w:pPr>
          </w:p>
        </w:tc>
        <w:tc>
          <w:tcPr>
            <w:tcW w:w="7272" w:type="dxa"/>
            <w:gridSpan w:val="3"/>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9E0228">
        <w:tc>
          <w:tcPr>
            <w:tcW w:w="2088" w:type="dxa"/>
            <w:tcBorders>
              <w:top w:val="nil"/>
              <w:left w:val="nil"/>
              <w:bottom w:val="nil"/>
              <w:right w:val="nil"/>
            </w:tcBorders>
            <w:vAlign w:val="center"/>
          </w:tcPr>
          <w:p w:rsidR="0028164E" w:rsidRDefault="0028164E" w:rsidP="006129CF">
            <w:pPr>
              <w:jc w:val="center"/>
              <w:rPr>
                <w:rFonts w:ascii="Arial" w:hAnsi="Arial" w:cs="Arial"/>
                <w:b/>
                <w:color w:val="0000FF"/>
                <w:sz w:val="20"/>
                <w:szCs w:val="20"/>
              </w:rPr>
            </w:pPr>
            <w:r>
              <w:rPr>
                <w:rFonts w:ascii="Arial" w:hAnsi="Arial" w:cs="Arial"/>
                <w:b/>
                <w:color w:val="0000FF"/>
                <w:sz w:val="20"/>
                <w:szCs w:val="20"/>
              </w:rPr>
              <w:t>Respiratory:</w:t>
            </w:r>
          </w:p>
        </w:tc>
        <w:tc>
          <w:tcPr>
            <w:tcW w:w="7272" w:type="dxa"/>
            <w:gridSpan w:val="3"/>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Use with adequate ventilation.  Provide exhaust ventilation or other engineering controls to keep the airborne concentrations of vapors below their respective occupational exposure limits.</w:t>
            </w:r>
          </w:p>
        </w:tc>
      </w:tr>
    </w:tbl>
    <w:p w:rsidR="0028164E" w:rsidRDefault="0028164E"/>
    <w:tbl>
      <w:tblPr>
        <w:tblStyle w:val="TableGrid"/>
        <w:tblW w:w="9360" w:type="dxa"/>
        <w:tblInd w:w="-5" w:type="dxa"/>
        <w:tblLook w:val="01E0" w:firstRow="1" w:lastRow="1" w:firstColumn="1" w:lastColumn="1" w:noHBand="0" w:noVBand="0"/>
      </w:tblPr>
      <w:tblGrid>
        <w:gridCol w:w="2808"/>
        <w:gridCol w:w="6552"/>
      </w:tblGrid>
      <w:tr w:rsidR="0028164E" w:rsidTr="0028164E">
        <w:tc>
          <w:tcPr>
            <w:tcW w:w="9360" w:type="dxa"/>
            <w:gridSpan w:val="2"/>
            <w:tcBorders>
              <w:bottom w:val="single" w:sz="4" w:space="0" w:color="auto"/>
            </w:tcBorders>
            <w:shd w:val="clear" w:color="auto" w:fill="FFFF99"/>
          </w:tcPr>
          <w:p w:rsidR="0028164E" w:rsidRDefault="0028164E" w:rsidP="006129CF">
            <w:pPr>
              <w:jc w:val="center"/>
            </w:pPr>
            <w:r>
              <w:rPr>
                <w:rFonts w:ascii="Arial" w:hAnsi="Arial" w:cs="Arial"/>
                <w:b/>
              </w:rPr>
              <w:t>Section 9</w:t>
            </w:r>
            <w:r w:rsidRPr="009B0BD0">
              <w:rPr>
                <w:rFonts w:ascii="Arial" w:hAnsi="Arial" w:cs="Arial"/>
                <w:b/>
              </w:rPr>
              <w:t xml:space="preserve">.  </w:t>
            </w:r>
            <w:r>
              <w:rPr>
                <w:rFonts w:ascii="Arial" w:hAnsi="Arial" w:cs="Arial"/>
                <w:b/>
              </w:rPr>
              <w:t>Physical and Chemical Properties</w:t>
            </w:r>
          </w:p>
        </w:tc>
      </w:tr>
      <w:tr w:rsidR="0028164E" w:rsidRPr="00C8143F"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sidRPr="001F7A65">
              <w:rPr>
                <w:rFonts w:ascii="Arial" w:hAnsi="Arial" w:cs="Arial"/>
                <w:b/>
                <w:color w:val="0000FF"/>
                <w:sz w:val="20"/>
                <w:szCs w:val="20"/>
              </w:rPr>
              <w:t>Appearance</w:t>
            </w:r>
          </w:p>
        </w:tc>
        <w:tc>
          <w:tcPr>
            <w:tcW w:w="6552" w:type="dxa"/>
            <w:tcBorders>
              <w:top w:val="nil"/>
              <w:left w:val="nil"/>
              <w:bottom w:val="nil"/>
              <w:right w:val="nil"/>
            </w:tcBorders>
            <w:vAlign w:val="center"/>
          </w:tcPr>
          <w:p w:rsidR="0028164E" w:rsidRPr="00C8143F" w:rsidRDefault="00D17E37" w:rsidP="006129CF">
            <w:pPr>
              <w:rPr>
                <w:rFonts w:ascii="Arial" w:hAnsi="Arial" w:cs="Arial"/>
                <w:sz w:val="16"/>
                <w:szCs w:val="16"/>
              </w:rPr>
            </w:pPr>
            <w:r>
              <w:rPr>
                <w:rFonts w:ascii="Arial" w:hAnsi="Arial" w:cs="Arial"/>
                <w:sz w:val="16"/>
                <w:szCs w:val="16"/>
              </w:rPr>
              <w:t>White</w:t>
            </w:r>
            <w:r w:rsidR="0097061B">
              <w:rPr>
                <w:rFonts w:ascii="Arial" w:hAnsi="Arial" w:cs="Arial"/>
                <w:sz w:val="16"/>
                <w:szCs w:val="16"/>
              </w:rPr>
              <w:t xml:space="preserve"> powder</w:t>
            </w:r>
            <w:r w:rsidR="0028164E">
              <w:rPr>
                <w:rFonts w:ascii="Arial" w:hAnsi="Arial" w:cs="Arial"/>
                <w:sz w:val="16"/>
                <w:szCs w:val="16"/>
              </w:rPr>
              <w:t xml:space="preserve"> </w:t>
            </w:r>
          </w:p>
        </w:tc>
      </w:tr>
      <w:tr w:rsidR="0028164E" w:rsidRPr="00C8143F"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Solubility</w:t>
            </w:r>
          </w:p>
        </w:tc>
        <w:tc>
          <w:tcPr>
            <w:tcW w:w="6552" w:type="dxa"/>
            <w:tcBorders>
              <w:top w:val="nil"/>
              <w:left w:val="nil"/>
              <w:bottom w:val="nil"/>
              <w:right w:val="nil"/>
            </w:tcBorders>
            <w:vAlign w:val="center"/>
          </w:tcPr>
          <w:p w:rsidR="0028164E" w:rsidRPr="00C8143F" w:rsidRDefault="0028164E" w:rsidP="006129CF">
            <w:pPr>
              <w:rPr>
                <w:rFonts w:ascii="Arial" w:hAnsi="Arial" w:cs="Arial"/>
                <w:sz w:val="16"/>
                <w:szCs w:val="16"/>
              </w:rPr>
            </w:pPr>
            <w:r>
              <w:rPr>
                <w:rFonts w:ascii="Arial" w:hAnsi="Arial" w:cs="Arial"/>
                <w:sz w:val="16"/>
                <w:szCs w:val="16"/>
              </w:rPr>
              <w:t>Soluble</w:t>
            </w:r>
          </w:p>
        </w:tc>
      </w:tr>
      <w:tr w:rsidR="0028164E"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Odor</w:t>
            </w:r>
          </w:p>
        </w:tc>
        <w:tc>
          <w:tcPr>
            <w:tcW w:w="6552" w:type="dxa"/>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None</w:t>
            </w:r>
          </w:p>
        </w:tc>
      </w:tr>
      <w:tr w:rsidR="0028164E"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Odor Threshold</w:t>
            </w:r>
          </w:p>
        </w:tc>
        <w:tc>
          <w:tcPr>
            <w:tcW w:w="6552" w:type="dxa"/>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No data available</w:t>
            </w:r>
          </w:p>
        </w:tc>
      </w:tr>
      <w:tr w:rsidR="0028164E" w:rsidRPr="00C8143F"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proofErr w:type="gramStart"/>
            <w:r w:rsidRPr="001F7A65">
              <w:rPr>
                <w:rFonts w:ascii="Arial" w:hAnsi="Arial" w:cs="Arial"/>
                <w:b/>
                <w:color w:val="0000FF"/>
                <w:sz w:val="20"/>
                <w:szCs w:val="20"/>
              </w:rPr>
              <w:t>pH</w:t>
            </w:r>
            <w:r>
              <w:rPr>
                <w:rFonts w:ascii="Arial" w:hAnsi="Arial" w:cs="Arial"/>
                <w:b/>
                <w:color w:val="0000FF"/>
                <w:sz w:val="20"/>
                <w:szCs w:val="20"/>
              </w:rPr>
              <w:t>(</w:t>
            </w:r>
            <w:proofErr w:type="gramEnd"/>
            <w:r>
              <w:rPr>
                <w:rFonts w:ascii="Arial" w:hAnsi="Arial" w:cs="Arial"/>
                <w:b/>
                <w:color w:val="0000FF"/>
                <w:sz w:val="20"/>
                <w:szCs w:val="20"/>
              </w:rPr>
              <w:t>1%)</w:t>
            </w:r>
          </w:p>
        </w:tc>
        <w:tc>
          <w:tcPr>
            <w:tcW w:w="6552" w:type="dxa"/>
            <w:tcBorders>
              <w:top w:val="nil"/>
              <w:left w:val="nil"/>
              <w:bottom w:val="nil"/>
              <w:right w:val="nil"/>
            </w:tcBorders>
            <w:vAlign w:val="center"/>
          </w:tcPr>
          <w:p w:rsidR="0028164E" w:rsidRPr="00C8143F" w:rsidRDefault="00383768" w:rsidP="006129CF">
            <w:pPr>
              <w:rPr>
                <w:rFonts w:ascii="Arial" w:hAnsi="Arial" w:cs="Arial"/>
                <w:sz w:val="16"/>
                <w:szCs w:val="16"/>
              </w:rPr>
            </w:pPr>
            <w:r>
              <w:rPr>
                <w:rFonts w:ascii="Arial" w:hAnsi="Arial" w:cs="Arial"/>
                <w:sz w:val="16"/>
                <w:szCs w:val="16"/>
              </w:rPr>
              <w:t>7 - 8</w:t>
            </w:r>
          </w:p>
        </w:tc>
      </w:tr>
      <w:tr w:rsidR="0028164E"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Flash Point</w:t>
            </w:r>
          </w:p>
        </w:tc>
        <w:tc>
          <w:tcPr>
            <w:tcW w:w="6552" w:type="dxa"/>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&gt; 200 F (TCC)</w:t>
            </w:r>
          </w:p>
        </w:tc>
      </w:tr>
      <w:tr w:rsidR="0028164E"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Evaporation Rate</w:t>
            </w:r>
          </w:p>
        </w:tc>
        <w:tc>
          <w:tcPr>
            <w:tcW w:w="6552" w:type="dxa"/>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No data available</w:t>
            </w:r>
          </w:p>
        </w:tc>
      </w:tr>
      <w:tr w:rsidR="0028164E" w:rsidTr="0028164E">
        <w:tc>
          <w:tcPr>
            <w:tcW w:w="2808" w:type="dxa"/>
            <w:tcBorders>
              <w:top w:val="nil"/>
              <w:left w:val="nil"/>
              <w:bottom w:val="nil"/>
              <w:right w:val="nil"/>
            </w:tcBorders>
            <w:vAlign w:val="center"/>
          </w:tcPr>
          <w:p w:rsidR="0028164E" w:rsidRDefault="0028164E" w:rsidP="006129CF">
            <w:pPr>
              <w:rPr>
                <w:rFonts w:ascii="Arial" w:hAnsi="Arial" w:cs="Arial"/>
                <w:b/>
                <w:color w:val="0000FF"/>
                <w:sz w:val="20"/>
                <w:szCs w:val="20"/>
              </w:rPr>
            </w:pPr>
            <w:proofErr w:type="spellStart"/>
            <w:r>
              <w:rPr>
                <w:rFonts w:ascii="Arial" w:hAnsi="Arial" w:cs="Arial"/>
                <w:b/>
                <w:color w:val="0000FF"/>
                <w:sz w:val="20"/>
                <w:szCs w:val="20"/>
              </w:rPr>
              <w:t>Autoignition</w:t>
            </w:r>
            <w:proofErr w:type="spellEnd"/>
            <w:r>
              <w:rPr>
                <w:rFonts w:ascii="Arial" w:hAnsi="Arial" w:cs="Arial"/>
                <w:b/>
                <w:color w:val="0000FF"/>
                <w:sz w:val="20"/>
                <w:szCs w:val="20"/>
              </w:rPr>
              <w:t xml:space="preserve"> Temperature</w:t>
            </w:r>
          </w:p>
        </w:tc>
        <w:tc>
          <w:tcPr>
            <w:tcW w:w="6552" w:type="dxa"/>
            <w:tcBorders>
              <w:top w:val="nil"/>
              <w:left w:val="nil"/>
              <w:bottom w:val="nil"/>
              <w:right w:val="nil"/>
            </w:tcBorders>
          </w:tcPr>
          <w:p w:rsidR="0028164E" w:rsidRDefault="0028164E" w:rsidP="006129CF">
            <w:r w:rsidRPr="00DB2FEB">
              <w:rPr>
                <w:rFonts w:ascii="Arial" w:hAnsi="Arial" w:cs="Arial"/>
                <w:sz w:val="16"/>
                <w:szCs w:val="16"/>
              </w:rPr>
              <w:t>No data available</w:t>
            </w:r>
          </w:p>
        </w:tc>
      </w:tr>
      <w:tr w:rsidR="0028164E" w:rsidTr="0028164E">
        <w:tc>
          <w:tcPr>
            <w:tcW w:w="2808" w:type="dxa"/>
            <w:tcBorders>
              <w:top w:val="nil"/>
              <w:left w:val="nil"/>
              <w:bottom w:val="nil"/>
              <w:right w:val="nil"/>
            </w:tcBorders>
            <w:vAlign w:val="center"/>
          </w:tcPr>
          <w:p w:rsidR="0028164E" w:rsidRDefault="0028164E" w:rsidP="006129CF">
            <w:pPr>
              <w:rPr>
                <w:rFonts w:ascii="Arial" w:hAnsi="Arial" w:cs="Arial"/>
                <w:b/>
                <w:color w:val="0000FF"/>
                <w:sz w:val="20"/>
                <w:szCs w:val="20"/>
              </w:rPr>
            </w:pPr>
            <w:r>
              <w:rPr>
                <w:rFonts w:ascii="Arial" w:hAnsi="Arial" w:cs="Arial"/>
                <w:b/>
                <w:color w:val="0000FF"/>
                <w:sz w:val="20"/>
                <w:szCs w:val="20"/>
              </w:rPr>
              <w:t>Lower explosion limit</w:t>
            </w:r>
          </w:p>
        </w:tc>
        <w:tc>
          <w:tcPr>
            <w:tcW w:w="6552" w:type="dxa"/>
            <w:tcBorders>
              <w:top w:val="nil"/>
              <w:left w:val="nil"/>
              <w:bottom w:val="nil"/>
              <w:right w:val="nil"/>
            </w:tcBorders>
          </w:tcPr>
          <w:p w:rsidR="0028164E" w:rsidRDefault="0028164E" w:rsidP="006129CF">
            <w:r w:rsidRPr="00DB2FEB">
              <w:rPr>
                <w:rFonts w:ascii="Arial" w:hAnsi="Arial" w:cs="Arial"/>
                <w:sz w:val="16"/>
                <w:szCs w:val="16"/>
              </w:rPr>
              <w:t>No data available</w:t>
            </w:r>
          </w:p>
        </w:tc>
      </w:tr>
      <w:tr w:rsidR="0028164E" w:rsidTr="0028164E">
        <w:tc>
          <w:tcPr>
            <w:tcW w:w="2808" w:type="dxa"/>
            <w:tcBorders>
              <w:top w:val="nil"/>
              <w:left w:val="nil"/>
              <w:bottom w:val="nil"/>
              <w:right w:val="nil"/>
            </w:tcBorders>
            <w:vAlign w:val="center"/>
          </w:tcPr>
          <w:p w:rsidR="0028164E" w:rsidRDefault="0028164E" w:rsidP="006129CF">
            <w:pPr>
              <w:rPr>
                <w:rFonts w:ascii="Arial" w:hAnsi="Arial" w:cs="Arial"/>
                <w:b/>
                <w:color w:val="0000FF"/>
                <w:sz w:val="20"/>
                <w:szCs w:val="20"/>
              </w:rPr>
            </w:pPr>
            <w:r>
              <w:rPr>
                <w:rFonts w:ascii="Arial" w:hAnsi="Arial" w:cs="Arial"/>
                <w:b/>
                <w:color w:val="0000FF"/>
                <w:sz w:val="20"/>
                <w:szCs w:val="20"/>
              </w:rPr>
              <w:t>Upper explosion limit</w:t>
            </w:r>
          </w:p>
        </w:tc>
        <w:tc>
          <w:tcPr>
            <w:tcW w:w="6552" w:type="dxa"/>
            <w:tcBorders>
              <w:top w:val="nil"/>
              <w:left w:val="nil"/>
              <w:bottom w:val="nil"/>
              <w:right w:val="nil"/>
            </w:tcBorders>
          </w:tcPr>
          <w:p w:rsidR="0028164E" w:rsidRDefault="0028164E" w:rsidP="006129CF">
            <w:r w:rsidRPr="00DB2FEB">
              <w:rPr>
                <w:rFonts w:ascii="Arial" w:hAnsi="Arial" w:cs="Arial"/>
                <w:sz w:val="16"/>
                <w:szCs w:val="16"/>
              </w:rPr>
              <w:t>No data available</w:t>
            </w:r>
          </w:p>
        </w:tc>
      </w:tr>
      <w:tr w:rsidR="0028164E" w:rsidTr="0028164E">
        <w:tc>
          <w:tcPr>
            <w:tcW w:w="2808" w:type="dxa"/>
            <w:tcBorders>
              <w:top w:val="nil"/>
              <w:left w:val="nil"/>
              <w:bottom w:val="nil"/>
              <w:right w:val="nil"/>
            </w:tcBorders>
            <w:vAlign w:val="center"/>
          </w:tcPr>
          <w:p w:rsidR="0028164E" w:rsidRDefault="0028164E" w:rsidP="006129CF">
            <w:pPr>
              <w:rPr>
                <w:rFonts w:ascii="Arial" w:hAnsi="Arial" w:cs="Arial"/>
                <w:b/>
                <w:color w:val="0000FF"/>
                <w:sz w:val="20"/>
                <w:szCs w:val="20"/>
              </w:rPr>
            </w:pPr>
            <w:r>
              <w:rPr>
                <w:rFonts w:ascii="Arial" w:hAnsi="Arial" w:cs="Arial"/>
                <w:b/>
                <w:color w:val="0000FF"/>
                <w:sz w:val="20"/>
                <w:szCs w:val="20"/>
              </w:rPr>
              <w:t>Decomposition temperature</w:t>
            </w:r>
          </w:p>
        </w:tc>
        <w:tc>
          <w:tcPr>
            <w:tcW w:w="6552" w:type="dxa"/>
            <w:tcBorders>
              <w:top w:val="nil"/>
              <w:left w:val="nil"/>
              <w:bottom w:val="nil"/>
              <w:right w:val="nil"/>
            </w:tcBorders>
          </w:tcPr>
          <w:p w:rsidR="0028164E" w:rsidRDefault="0028164E" w:rsidP="006129CF">
            <w:r w:rsidRPr="00DB2FEB">
              <w:rPr>
                <w:rFonts w:ascii="Arial" w:hAnsi="Arial" w:cs="Arial"/>
                <w:sz w:val="16"/>
                <w:szCs w:val="16"/>
              </w:rPr>
              <w:t>No data available</w:t>
            </w:r>
          </w:p>
        </w:tc>
      </w:tr>
      <w:tr w:rsidR="0028164E" w:rsidTr="0028164E">
        <w:tc>
          <w:tcPr>
            <w:tcW w:w="2808" w:type="dxa"/>
            <w:tcBorders>
              <w:top w:val="nil"/>
              <w:left w:val="nil"/>
              <w:bottom w:val="nil"/>
              <w:right w:val="nil"/>
            </w:tcBorders>
            <w:vAlign w:val="center"/>
          </w:tcPr>
          <w:p w:rsidR="0028164E" w:rsidRDefault="0028164E" w:rsidP="006129CF">
            <w:pPr>
              <w:rPr>
                <w:rFonts w:ascii="Arial" w:hAnsi="Arial" w:cs="Arial"/>
                <w:b/>
                <w:color w:val="0000FF"/>
                <w:sz w:val="20"/>
                <w:szCs w:val="20"/>
              </w:rPr>
            </w:pPr>
            <w:r>
              <w:rPr>
                <w:rFonts w:ascii="Arial" w:hAnsi="Arial" w:cs="Arial"/>
                <w:b/>
                <w:color w:val="0000FF"/>
                <w:sz w:val="20"/>
                <w:szCs w:val="20"/>
              </w:rPr>
              <w:t>Partition coefficient: n-</w:t>
            </w:r>
            <w:proofErr w:type="spellStart"/>
            <w:r>
              <w:rPr>
                <w:rFonts w:ascii="Arial" w:hAnsi="Arial" w:cs="Arial"/>
                <w:b/>
                <w:color w:val="0000FF"/>
                <w:sz w:val="20"/>
                <w:szCs w:val="20"/>
              </w:rPr>
              <w:t>octanol</w:t>
            </w:r>
            <w:proofErr w:type="spellEnd"/>
            <w:r>
              <w:rPr>
                <w:rFonts w:ascii="Arial" w:hAnsi="Arial" w:cs="Arial"/>
                <w:b/>
                <w:color w:val="0000FF"/>
                <w:sz w:val="20"/>
                <w:szCs w:val="20"/>
              </w:rPr>
              <w:t>/water</w:t>
            </w:r>
          </w:p>
        </w:tc>
        <w:tc>
          <w:tcPr>
            <w:tcW w:w="6552" w:type="dxa"/>
            <w:tcBorders>
              <w:top w:val="nil"/>
              <w:left w:val="nil"/>
              <w:bottom w:val="nil"/>
              <w:right w:val="nil"/>
            </w:tcBorders>
          </w:tcPr>
          <w:p w:rsidR="0028164E" w:rsidRDefault="0028164E" w:rsidP="006129CF">
            <w:r w:rsidRPr="00DB2FEB">
              <w:rPr>
                <w:rFonts w:ascii="Arial" w:hAnsi="Arial" w:cs="Arial"/>
                <w:sz w:val="16"/>
                <w:szCs w:val="16"/>
              </w:rPr>
              <w:t>No data available</w:t>
            </w:r>
          </w:p>
        </w:tc>
      </w:tr>
      <w:tr w:rsidR="0028164E" w:rsidRPr="00C8143F"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 Volatiles</w:t>
            </w:r>
          </w:p>
        </w:tc>
        <w:tc>
          <w:tcPr>
            <w:tcW w:w="6552" w:type="dxa"/>
            <w:tcBorders>
              <w:top w:val="nil"/>
              <w:left w:val="nil"/>
              <w:bottom w:val="nil"/>
              <w:right w:val="nil"/>
            </w:tcBorders>
            <w:vAlign w:val="center"/>
          </w:tcPr>
          <w:p w:rsidR="0028164E" w:rsidRPr="00C8143F" w:rsidRDefault="0028164E" w:rsidP="006129CF">
            <w:pPr>
              <w:rPr>
                <w:rFonts w:ascii="Arial" w:hAnsi="Arial" w:cs="Arial"/>
                <w:sz w:val="16"/>
                <w:szCs w:val="16"/>
              </w:rPr>
            </w:pPr>
            <w:r>
              <w:rPr>
                <w:rFonts w:ascii="Arial" w:hAnsi="Arial" w:cs="Arial"/>
                <w:sz w:val="16"/>
                <w:szCs w:val="16"/>
              </w:rPr>
              <w:t>None</w:t>
            </w:r>
          </w:p>
        </w:tc>
      </w:tr>
      <w:tr w:rsidR="0028164E"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%VOC</w:t>
            </w:r>
          </w:p>
        </w:tc>
        <w:tc>
          <w:tcPr>
            <w:tcW w:w="6552" w:type="dxa"/>
            <w:tcBorders>
              <w:top w:val="nil"/>
              <w:left w:val="nil"/>
              <w:bottom w:val="nil"/>
              <w:right w:val="nil"/>
            </w:tcBorders>
          </w:tcPr>
          <w:p w:rsidR="0028164E" w:rsidRDefault="0028164E" w:rsidP="006129CF">
            <w:r w:rsidRPr="00CF0147">
              <w:rPr>
                <w:rFonts w:ascii="Arial" w:hAnsi="Arial" w:cs="Arial"/>
                <w:sz w:val="16"/>
                <w:szCs w:val="16"/>
              </w:rPr>
              <w:t>None</w:t>
            </w:r>
          </w:p>
        </w:tc>
      </w:tr>
      <w:tr w:rsidR="0028164E"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 HAP</w:t>
            </w:r>
          </w:p>
        </w:tc>
        <w:tc>
          <w:tcPr>
            <w:tcW w:w="6552" w:type="dxa"/>
            <w:tcBorders>
              <w:top w:val="nil"/>
              <w:left w:val="nil"/>
              <w:bottom w:val="nil"/>
              <w:right w:val="nil"/>
            </w:tcBorders>
          </w:tcPr>
          <w:p w:rsidR="0028164E" w:rsidRDefault="0028164E" w:rsidP="006129CF">
            <w:r w:rsidRPr="00CF0147">
              <w:rPr>
                <w:rFonts w:ascii="Arial" w:hAnsi="Arial" w:cs="Arial"/>
                <w:sz w:val="16"/>
                <w:szCs w:val="16"/>
              </w:rPr>
              <w:t>None</w:t>
            </w:r>
          </w:p>
        </w:tc>
      </w:tr>
      <w:tr w:rsidR="0028164E"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sidRPr="001F7A65">
              <w:rPr>
                <w:rFonts w:ascii="Arial" w:hAnsi="Arial" w:cs="Arial"/>
                <w:b/>
                <w:color w:val="0000FF"/>
                <w:sz w:val="20"/>
                <w:szCs w:val="20"/>
              </w:rPr>
              <w:t>Boiling Point</w:t>
            </w:r>
          </w:p>
        </w:tc>
        <w:tc>
          <w:tcPr>
            <w:tcW w:w="6552" w:type="dxa"/>
            <w:tcBorders>
              <w:top w:val="nil"/>
              <w:left w:val="nil"/>
              <w:bottom w:val="nil"/>
              <w:right w:val="nil"/>
            </w:tcBorders>
          </w:tcPr>
          <w:p w:rsidR="0028164E" w:rsidRDefault="0028164E" w:rsidP="006129CF">
            <w:r w:rsidRPr="00A75377">
              <w:rPr>
                <w:rFonts w:ascii="Arial" w:hAnsi="Arial" w:cs="Arial"/>
                <w:sz w:val="16"/>
                <w:szCs w:val="16"/>
              </w:rPr>
              <w:t>No data available</w:t>
            </w:r>
          </w:p>
        </w:tc>
      </w:tr>
      <w:tr w:rsidR="0028164E"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sidRPr="001F7A65">
              <w:rPr>
                <w:rFonts w:ascii="Arial" w:hAnsi="Arial" w:cs="Arial"/>
                <w:b/>
                <w:color w:val="0000FF"/>
                <w:sz w:val="20"/>
                <w:szCs w:val="20"/>
              </w:rPr>
              <w:t>Freezing Point</w:t>
            </w:r>
          </w:p>
        </w:tc>
        <w:tc>
          <w:tcPr>
            <w:tcW w:w="6552" w:type="dxa"/>
            <w:tcBorders>
              <w:top w:val="nil"/>
              <w:left w:val="nil"/>
              <w:bottom w:val="nil"/>
              <w:right w:val="nil"/>
            </w:tcBorders>
          </w:tcPr>
          <w:p w:rsidR="0028164E" w:rsidRDefault="0028164E" w:rsidP="006129CF">
            <w:r w:rsidRPr="00A75377">
              <w:rPr>
                <w:rFonts w:ascii="Arial" w:hAnsi="Arial" w:cs="Arial"/>
                <w:sz w:val="16"/>
                <w:szCs w:val="16"/>
              </w:rPr>
              <w:t>No data available</w:t>
            </w:r>
          </w:p>
        </w:tc>
      </w:tr>
      <w:tr w:rsidR="0028164E" w:rsidRPr="00C8143F"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Vapor Density (Air = 1)</w:t>
            </w:r>
          </w:p>
        </w:tc>
        <w:tc>
          <w:tcPr>
            <w:tcW w:w="6552" w:type="dxa"/>
            <w:tcBorders>
              <w:top w:val="nil"/>
              <w:left w:val="nil"/>
              <w:bottom w:val="nil"/>
              <w:right w:val="nil"/>
            </w:tcBorders>
            <w:vAlign w:val="center"/>
          </w:tcPr>
          <w:p w:rsidR="0028164E" w:rsidRPr="00C8143F" w:rsidRDefault="0028164E" w:rsidP="006129CF">
            <w:pPr>
              <w:rPr>
                <w:rFonts w:ascii="Arial" w:hAnsi="Arial" w:cs="Arial"/>
                <w:sz w:val="16"/>
                <w:szCs w:val="16"/>
              </w:rPr>
            </w:pPr>
            <w:r>
              <w:rPr>
                <w:rFonts w:ascii="Arial" w:hAnsi="Arial" w:cs="Arial"/>
                <w:sz w:val="16"/>
                <w:szCs w:val="16"/>
              </w:rPr>
              <w:t>&gt; 1</w:t>
            </w:r>
          </w:p>
        </w:tc>
      </w:tr>
      <w:tr w:rsidR="0028164E" w:rsidRPr="00C8143F"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Vapor Pressure (mm Hg)</w:t>
            </w:r>
          </w:p>
        </w:tc>
        <w:tc>
          <w:tcPr>
            <w:tcW w:w="6552" w:type="dxa"/>
            <w:tcBorders>
              <w:top w:val="nil"/>
              <w:left w:val="nil"/>
              <w:bottom w:val="nil"/>
              <w:right w:val="nil"/>
            </w:tcBorders>
            <w:vAlign w:val="center"/>
          </w:tcPr>
          <w:p w:rsidR="0028164E" w:rsidRPr="00C8143F" w:rsidRDefault="0028164E" w:rsidP="006129CF">
            <w:pPr>
              <w:rPr>
                <w:rFonts w:ascii="Arial" w:hAnsi="Arial" w:cs="Arial"/>
                <w:sz w:val="16"/>
                <w:szCs w:val="16"/>
              </w:rPr>
            </w:pPr>
            <w:r>
              <w:rPr>
                <w:rFonts w:ascii="Arial" w:hAnsi="Arial" w:cs="Arial"/>
                <w:sz w:val="16"/>
                <w:szCs w:val="16"/>
              </w:rPr>
              <w:t>No data available</w:t>
            </w:r>
          </w:p>
        </w:tc>
      </w:tr>
      <w:tr w:rsidR="0028164E" w:rsidRPr="00C8143F"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sidRPr="001F7A65">
              <w:rPr>
                <w:rFonts w:ascii="Arial" w:hAnsi="Arial" w:cs="Arial"/>
                <w:b/>
                <w:color w:val="0000FF"/>
                <w:sz w:val="20"/>
                <w:szCs w:val="20"/>
              </w:rPr>
              <w:t>Speci</w:t>
            </w:r>
            <w:r>
              <w:rPr>
                <w:rFonts w:ascii="Arial" w:hAnsi="Arial" w:cs="Arial"/>
                <w:b/>
                <w:color w:val="0000FF"/>
                <w:sz w:val="20"/>
                <w:szCs w:val="20"/>
              </w:rPr>
              <w:t>fic Gravity ( @ 25 C)</w:t>
            </w:r>
          </w:p>
        </w:tc>
        <w:tc>
          <w:tcPr>
            <w:tcW w:w="6552" w:type="dxa"/>
            <w:tcBorders>
              <w:top w:val="nil"/>
              <w:left w:val="nil"/>
              <w:bottom w:val="nil"/>
              <w:right w:val="nil"/>
            </w:tcBorders>
            <w:vAlign w:val="center"/>
          </w:tcPr>
          <w:p w:rsidR="0028164E" w:rsidRPr="00C8143F" w:rsidRDefault="0097061B" w:rsidP="006129CF">
            <w:pPr>
              <w:rPr>
                <w:rFonts w:ascii="Arial" w:hAnsi="Arial" w:cs="Arial"/>
                <w:sz w:val="16"/>
                <w:szCs w:val="16"/>
              </w:rPr>
            </w:pPr>
            <w:r>
              <w:rPr>
                <w:rFonts w:ascii="Arial" w:hAnsi="Arial" w:cs="Arial"/>
                <w:sz w:val="16"/>
                <w:szCs w:val="16"/>
              </w:rPr>
              <w:t>No data available</w:t>
            </w:r>
          </w:p>
        </w:tc>
      </w:tr>
    </w:tbl>
    <w:p w:rsidR="0028164E" w:rsidRDefault="0028164E"/>
    <w:tbl>
      <w:tblPr>
        <w:tblStyle w:val="TableGrid"/>
        <w:tblW w:w="9360" w:type="dxa"/>
        <w:tblInd w:w="-5" w:type="dxa"/>
        <w:tblLook w:val="01E0" w:firstRow="1" w:lastRow="1" w:firstColumn="1" w:lastColumn="1" w:noHBand="0" w:noVBand="0"/>
      </w:tblPr>
      <w:tblGrid>
        <w:gridCol w:w="2808"/>
        <w:gridCol w:w="6552"/>
      </w:tblGrid>
      <w:tr w:rsidR="0028164E" w:rsidTr="0028164E">
        <w:tc>
          <w:tcPr>
            <w:tcW w:w="9360" w:type="dxa"/>
            <w:gridSpan w:val="2"/>
            <w:tcBorders>
              <w:bottom w:val="single" w:sz="4" w:space="0" w:color="auto"/>
            </w:tcBorders>
            <w:shd w:val="clear" w:color="auto" w:fill="FFFF99"/>
          </w:tcPr>
          <w:p w:rsidR="0028164E" w:rsidRDefault="0028164E" w:rsidP="006129CF">
            <w:pPr>
              <w:jc w:val="center"/>
            </w:pPr>
            <w:r>
              <w:rPr>
                <w:rFonts w:ascii="Arial" w:hAnsi="Arial" w:cs="Arial"/>
                <w:b/>
              </w:rPr>
              <w:t>Section 10</w:t>
            </w:r>
            <w:r w:rsidRPr="009B0BD0">
              <w:rPr>
                <w:rFonts w:ascii="Arial" w:hAnsi="Arial" w:cs="Arial"/>
                <w:b/>
              </w:rPr>
              <w:t xml:space="preserve">.  </w:t>
            </w:r>
            <w:r>
              <w:rPr>
                <w:rFonts w:ascii="Arial" w:hAnsi="Arial" w:cs="Arial"/>
                <w:b/>
              </w:rPr>
              <w:t>Stability and Reactivity</w:t>
            </w:r>
          </w:p>
        </w:tc>
      </w:tr>
      <w:tr w:rsidR="0028164E" w:rsidRPr="00EB7518" w:rsidTr="0028164E">
        <w:tc>
          <w:tcPr>
            <w:tcW w:w="2808" w:type="dxa"/>
            <w:tcBorders>
              <w:top w:val="nil"/>
              <w:left w:val="nil"/>
              <w:bottom w:val="nil"/>
              <w:right w:val="nil"/>
            </w:tcBorders>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Stability:</w:t>
            </w:r>
          </w:p>
        </w:tc>
        <w:tc>
          <w:tcPr>
            <w:tcW w:w="6552" w:type="dxa"/>
            <w:tcBorders>
              <w:top w:val="nil"/>
              <w:left w:val="nil"/>
              <w:bottom w:val="nil"/>
              <w:right w:val="nil"/>
            </w:tcBorders>
            <w:vAlign w:val="center"/>
          </w:tcPr>
          <w:p w:rsidR="0028164E" w:rsidRPr="00EB7518" w:rsidRDefault="0028164E" w:rsidP="006129CF">
            <w:pPr>
              <w:rPr>
                <w:rFonts w:ascii="Arial" w:hAnsi="Arial" w:cs="Arial"/>
                <w:sz w:val="16"/>
                <w:szCs w:val="16"/>
              </w:rPr>
            </w:pPr>
            <w:r w:rsidRPr="00EB7518">
              <w:rPr>
                <w:rFonts w:ascii="Arial" w:hAnsi="Arial" w:cs="Arial"/>
                <w:sz w:val="16"/>
                <w:szCs w:val="16"/>
              </w:rPr>
              <w:t>Stable under ordinary conditions of use and storage</w:t>
            </w:r>
          </w:p>
        </w:tc>
      </w:tr>
      <w:tr w:rsidR="0028164E" w:rsidRPr="00EB7518" w:rsidTr="0028164E">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2" w:type="dxa"/>
            <w:tcBorders>
              <w:top w:val="nil"/>
              <w:left w:val="nil"/>
              <w:bottom w:val="nil"/>
              <w:right w:val="nil"/>
            </w:tcBorders>
            <w:vAlign w:val="center"/>
          </w:tcPr>
          <w:p w:rsidR="0028164E" w:rsidRPr="00EB7518" w:rsidRDefault="0028164E" w:rsidP="006129CF">
            <w:pPr>
              <w:rPr>
                <w:rFonts w:ascii="Arial" w:hAnsi="Arial" w:cs="Arial"/>
                <w:sz w:val="16"/>
                <w:szCs w:val="16"/>
              </w:rPr>
            </w:pPr>
          </w:p>
        </w:tc>
      </w:tr>
      <w:tr w:rsidR="0028164E" w:rsidRPr="00EB7518"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Hazardous Decomposition Products:</w:t>
            </w:r>
          </w:p>
        </w:tc>
        <w:tc>
          <w:tcPr>
            <w:tcW w:w="6552" w:type="dxa"/>
            <w:tcBorders>
              <w:top w:val="nil"/>
              <w:left w:val="nil"/>
              <w:bottom w:val="nil"/>
              <w:right w:val="nil"/>
            </w:tcBorders>
          </w:tcPr>
          <w:p w:rsidR="0028164E" w:rsidRPr="00EB7518" w:rsidRDefault="0097061B" w:rsidP="006129CF">
            <w:pPr>
              <w:rPr>
                <w:rFonts w:ascii="Arial" w:hAnsi="Arial" w:cs="Arial"/>
                <w:sz w:val="16"/>
                <w:szCs w:val="16"/>
              </w:rPr>
            </w:pPr>
            <w:r>
              <w:rPr>
                <w:rFonts w:ascii="Arial" w:hAnsi="Arial" w:cs="Arial"/>
                <w:sz w:val="16"/>
                <w:szCs w:val="16"/>
              </w:rPr>
              <w:t>Oxides of carbon</w:t>
            </w:r>
            <w:r w:rsidR="0028164E">
              <w:rPr>
                <w:rFonts w:ascii="Arial" w:hAnsi="Arial" w:cs="Arial"/>
                <w:sz w:val="16"/>
                <w:szCs w:val="16"/>
              </w:rPr>
              <w:t xml:space="preserve"> </w:t>
            </w:r>
          </w:p>
        </w:tc>
      </w:tr>
      <w:tr w:rsidR="0028164E" w:rsidRPr="00EB7518" w:rsidTr="0028164E">
        <w:tc>
          <w:tcPr>
            <w:tcW w:w="2808" w:type="dxa"/>
            <w:tcBorders>
              <w:top w:val="nil"/>
              <w:left w:val="nil"/>
              <w:bottom w:val="nil"/>
              <w:right w:val="nil"/>
            </w:tcBorders>
            <w:vAlign w:val="center"/>
          </w:tcPr>
          <w:p w:rsidR="0028164E" w:rsidRDefault="0028164E" w:rsidP="006129CF">
            <w:pPr>
              <w:rPr>
                <w:rFonts w:ascii="Arial" w:hAnsi="Arial" w:cs="Arial"/>
                <w:b/>
                <w:color w:val="0000FF"/>
                <w:sz w:val="20"/>
                <w:szCs w:val="20"/>
              </w:rPr>
            </w:pPr>
          </w:p>
        </w:tc>
        <w:tc>
          <w:tcPr>
            <w:tcW w:w="6552" w:type="dxa"/>
            <w:tcBorders>
              <w:top w:val="nil"/>
              <w:left w:val="nil"/>
              <w:bottom w:val="nil"/>
              <w:right w:val="nil"/>
            </w:tcBorders>
          </w:tcPr>
          <w:p w:rsidR="0028164E" w:rsidRPr="00EB7518" w:rsidRDefault="0028164E" w:rsidP="006129CF">
            <w:pPr>
              <w:rPr>
                <w:rFonts w:ascii="Arial" w:hAnsi="Arial" w:cs="Arial"/>
                <w:sz w:val="16"/>
                <w:szCs w:val="16"/>
              </w:rPr>
            </w:pPr>
          </w:p>
        </w:tc>
      </w:tr>
      <w:tr w:rsidR="0028164E" w:rsidRPr="00EB7518"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Hazardous Polymerization:</w:t>
            </w:r>
          </w:p>
        </w:tc>
        <w:tc>
          <w:tcPr>
            <w:tcW w:w="6552" w:type="dxa"/>
            <w:tcBorders>
              <w:top w:val="nil"/>
              <w:left w:val="nil"/>
              <w:bottom w:val="nil"/>
              <w:right w:val="nil"/>
            </w:tcBorders>
            <w:vAlign w:val="center"/>
          </w:tcPr>
          <w:p w:rsidR="0028164E" w:rsidRPr="00EB7518" w:rsidRDefault="0028164E" w:rsidP="006129CF">
            <w:pPr>
              <w:rPr>
                <w:rFonts w:ascii="Arial" w:hAnsi="Arial" w:cs="Arial"/>
                <w:sz w:val="16"/>
                <w:szCs w:val="16"/>
              </w:rPr>
            </w:pPr>
            <w:r w:rsidRPr="00EB7518">
              <w:rPr>
                <w:rFonts w:ascii="Arial" w:hAnsi="Arial" w:cs="Arial"/>
                <w:sz w:val="16"/>
                <w:szCs w:val="16"/>
              </w:rPr>
              <w:t>Will not occur</w:t>
            </w:r>
          </w:p>
        </w:tc>
      </w:tr>
      <w:tr w:rsidR="0028164E" w:rsidRPr="00EB7518" w:rsidTr="0028164E">
        <w:tc>
          <w:tcPr>
            <w:tcW w:w="2808" w:type="dxa"/>
            <w:tcBorders>
              <w:top w:val="nil"/>
              <w:left w:val="nil"/>
              <w:bottom w:val="nil"/>
              <w:right w:val="nil"/>
            </w:tcBorders>
            <w:vAlign w:val="center"/>
          </w:tcPr>
          <w:p w:rsidR="0028164E" w:rsidRDefault="0028164E" w:rsidP="006129CF">
            <w:pPr>
              <w:rPr>
                <w:rFonts w:ascii="Arial" w:hAnsi="Arial" w:cs="Arial"/>
                <w:b/>
                <w:color w:val="0000FF"/>
                <w:sz w:val="20"/>
                <w:szCs w:val="20"/>
              </w:rPr>
            </w:pPr>
          </w:p>
        </w:tc>
        <w:tc>
          <w:tcPr>
            <w:tcW w:w="6552" w:type="dxa"/>
            <w:tcBorders>
              <w:top w:val="nil"/>
              <w:left w:val="nil"/>
              <w:bottom w:val="nil"/>
              <w:right w:val="nil"/>
            </w:tcBorders>
            <w:vAlign w:val="center"/>
          </w:tcPr>
          <w:p w:rsidR="0028164E" w:rsidRPr="00EB7518" w:rsidRDefault="0028164E" w:rsidP="006129CF">
            <w:pPr>
              <w:rPr>
                <w:rFonts w:ascii="Arial" w:hAnsi="Arial" w:cs="Arial"/>
                <w:sz w:val="16"/>
                <w:szCs w:val="16"/>
              </w:rPr>
            </w:pPr>
          </w:p>
        </w:tc>
      </w:tr>
      <w:tr w:rsidR="0028164E" w:rsidRPr="006F0E10" w:rsidTr="0028164E">
        <w:tc>
          <w:tcPr>
            <w:tcW w:w="2808" w:type="dxa"/>
            <w:tcBorders>
              <w:top w:val="nil"/>
              <w:left w:val="nil"/>
              <w:bottom w:val="nil"/>
              <w:right w:val="nil"/>
            </w:tcBorders>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Incompatibilities:</w:t>
            </w:r>
          </w:p>
        </w:tc>
        <w:tc>
          <w:tcPr>
            <w:tcW w:w="6552" w:type="dxa"/>
            <w:tcBorders>
              <w:top w:val="nil"/>
              <w:left w:val="nil"/>
              <w:bottom w:val="nil"/>
              <w:right w:val="nil"/>
            </w:tcBorders>
            <w:vAlign w:val="center"/>
          </w:tcPr>
          <w:p w:rsidR="0028164E" w:rsidRPr="006F0E10" w:rsidRDefault="0028164E" w:rsidP="00383768">
            <w:pPr>
              <w:rPr>
                <w:rFonts w:ascii="Arial" w:hAnsi="Arial" w:cs="Arial"/>
                <w:sz w:val="16"/>
                <w:szCs w:val="16"/>
              </w:rPr>
            </w:pPr>
            <w:r>
              <w:rPr>
                <w:rFonts w:ascii="Arial" w:hAnsi="Arial" w:cs="Arial"/>
                <w:sz w:val="16"/>
                <w:szCs w:val="16"/>
              </w:rPr>
              <w:t>Strong oxidizers</w:t>
            </w:r>
          </w:p>
        </w:tc>
      </w:tr>
      <w:tr w:rsidR="0028164E" w:rsidTr="0028164E">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2" w:type="dxa"/>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RPr="00EB7518" w:rsidTr="0028164E">
        <w:tc>
          <w:tcPr>
            <w:tcW w:w="2808" w:type="dxa"/>
            <w:tcBorders>
              <w:top w:val="nil"/>
              <w:left w:val="nil"/>
              <w:bottom w:val="nil"/>
              <w:right w:val="nil"/>
            </w:tcBorders>
            <w:vAlign w:val="center"/>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Conditions to Avoid:</w:t>
            </w:r>
          </w:p>
        </w:tc>
        <w:tc>
          <w:tcPr>
            <w:tcW w:w="6552" w:type="dxa"/>
            <w:tcBorders>
              <w:top w:val="nil"/>
              <w:left w:val="nil"/>
              <w:bottom w:val="nil"/>
              <w:right w:val="nil"/>
            </w:tcBorders>
            <w:vAlign w:val="center"/>
          </w:tcPr>
          <w:p w:rsidR="0028164E" w:rsidRPr="00EB7518" w:rsidRDefault="0028164E" w:rsidP="006129CF">
            <w:pPr>
              <w:rPr>
                <w:rFonts w:ascii="Arial" w:hAnsi="Arial" w:cs="Arial"/>
                <w:sz w:val="16"/>
                <w:szCs w:val="16"/>
              </w:rPr>
            </w:pPr>
            <w:r w:rsidRPr="00EB7518">
              <w:rPr>
                <w:rFonts w:ascii="Arial" w:hAnsi="Arial" w:cs="Arial"/>
                <w:sz w:val="16"/>
                <w:szCs w:val="16"/>
              </w:rPr>
              <w:t>Incompatibilities</w:t>
            </w:r>
          </w:p>
        </w:tc>
      </w:tr>
    </w:tbl>
    <w:p w:rsidR="0028164E" w:rsidRDefault="0028164E"/>
    <w:tbl>
      <w:tblPr>
        <w:tblStyle w:val="TableGrid"/>
        <w:tblW w:w="9360" w:type="dxa"/>
        <w:tblInd w:w="-15" w:type="dxa"/>
        <w:tblLook w:val="01E0" w:firstRow="1" w:lastRow="1" w:firstColumn="1" w:lastColumn="1" w:noHBand="0" w:noVBand="0"/>
      </w:tblPr>
      <w:tblGrid>
        <w:gridCol w:w="2808"/>
        <w:gridCol w:w="1800"/>
        <w:gridCol w:w="2034"/>
        <w:gridCol w:w="2718"/>
      </w:tblGrid>
      <w:tr w:rsidR="0028164E" w:rsidTr="009E0228">
        <w:tc>
          <w:tcPr>
            <w:tcW w:w="9360" w:type="dxa"/>
            <w:gridSpan w:val="4"/>
            <w:tcBorders>
              <w:bottom w:val="single" w:sz="4" w:space="0" w:color="auto"/>
            </w:tcBorders>
            <w:shd w:val="clear" w:color="auto" w:fill="FFFF99"/>
          </w:tcPr>
          <w:p w:rsidR="0028164E" w:rsidRDefault="0028164E" w:rsidP="006129CF">
            <w:pPr>
              <w:jc w:val="center"/>
            </w:pPr>
            <w:r>
              <w:rPr>
                <w:rFonts w:ascii="Arial" w:hAnsi="Arial" w:cs="Arial"/>
                <w:b/>
              </w:rPr>
              <w:t>Section 11</w:t>
            </w:r>
            <w:r w:rsidRPr="009B0BD0">
              <w:rPr>
                <w:rFonts w:ascii="Arial" w:hAnsi="Arial" w:cs="Arial"/>
                <w:b/>
              </w:rPr>
              <w:t xml:space="preserve">.  </w:t>
            </w:r>
            <w:r>
              <w:rPr>
                <w:rFonts w:ascii="Arial" w:hAnsi="Arial" w:cs="Arial"/>
                <w:b/>
              </w:rPr>
              <w:t>Toxicological Information</w:t>
            </w:r>
          </w:p>
        </w:tc>
      </w:tr>
      <w:tr w:rsidR="0028164E" w:rsidRPr="00EB7518" w:rsidTr="009E0228">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Routes of entry</w:t>
            </w:r>
          </w:p>
        </w:tc>
        <w:tc>
          <w:tcPr>
            <w:tcW w:w="6552" w:type="dxa"/>
            <w:gridSpan w:val="3"/>
            <w:tcBorders>
              <w:top w:val="nil"/>
              <w:left w:val="nil"/>
              <w:bottom w:val="nil"/>
              <w:right w:val="nil"/>
            </w:tcBorders>
            <w:vAlign w:val="center"/>
          </w:tcPr>
          <w:p w:rsidR="0028164E" w:rsidRPr="00EB7518" w:rsidRDefault="0028164E" w:rsidP="006129CF">
            <w:pPr>
              <w:rPr>
                <w:rFonts w:ascii="Arial" w:hAnsi="Arial" w:cs="Arial"/>
                <w:sz w:val="16"/>
                <w:szCs w:val="16"/>
              </w:rPr>
            </w:pPr>
            <w:r w:rsidRPr="009901C2">
              <w:rPr>
                <w:rFonts w:ascii="Arial" w:hAnsi="Arial" w:cs="Arial"/>
                <w:sz w:val="16"/>
                <w:szCs w:val="16"/>
              </w:rPr>
              <w:t>Ingestion</w:t>
            </w:r>
          </w:p>
        </w:tc>
      </w:tr>
      <w:tr w:rsidR="0028164E" w:rsidRPr="009901C2" w:rsidTr="009E0228">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2" w:type="dxa"/>
            <w:gridSpan w:val="3"/>
            <w:tcBorders>
              <w:top w:val="nil"/>
              <w:left w:val="nil"/>
              <w:bottom w:val="nil"/>
              <w:right w:val="nil"/>
            </w:tcBorders>
            <w:vAlign w:val="center"/>
          </w:tcPr>
          <w:p w:rsidR="0028164E" w:rsidRPr="009901C2" w:rsidRDefault="0028164E" w:rsidP="006129CF">
            <w:pPr>
              <w:rPr>
                <w:rFonts w:ascii="Arial" w:hAnsi="Arial" w:cs="Arial"/>
                <w:sz w:val="16"/>
                <w:szCs w:val="16"/>
              </w:rPr>
            </w:pPr>
          </w:p>
        </w:tc>
      </w:tr>
      <w:tr w:rsidR="0028164E" w:rsidRPr="00741407" w:rsidTr="009E0228">
        <w:tc>
          <w:tcPr>
            <w:tcW w:w="2808" w:type="dxa"/>
            <w:tcBorders>
              <w:top w:val="nil"/>
              <w:left w:val="nil"/>
              <w:bottom w:val="nil"/>
              <w:right w:val="nil"/>
            </w:tcBorders>
            <w:vAlign w:val="center"/>
          </w:tcPr>
          <w:p w:rsidR="0028164E" w:rsidRPr="00741407" w:rsidRDefault="0028164E" w:rsidP="006129CF">
            <w:pPr>
              <w:rPr>
                <w:rFonts w:ascii="Arial" w:hAnsi="Arial" w:cs="Arial"/>
                <w:b/>
                <w:sz w:val="20"/>
                <w:szCs w:val="20"/>
              </w:rPr>
            </w:pPr>
            <w:r>
              <w:rPr>
                <w:rFonts w:ascii="Arial" w:hAnsi="Arial" w:cs="Arial"/>
                <w:b/>
                <w:color w:val="0000FF"/>
                <w:sz w:val="20"/>
                <w:szCs w:val="20"/>
              </w:rPr>
              <w:t>Toxicity Data</w:t>
            </w:r>
          </w:p>
        </w:tc>
        <w:tc>
          <w:tcPr>
            <w:tcW w:w="1800" w:type="dxa"/>
            <w:tcBorders>
              <w:top w:val="nil"/>
              <w:left w:val="nil"/>
              <w:bottom w:val="nil"/>
              <w:right w:val="nil"/>
            </w:tcBorders>
            <w:vAlign w:val="center"/>
          </w:tcPr>
          <w:p w:rsidR="0028164E" w:rsidRPr="00BB3696" w:rsidRDefault="0028164E" w:rsidP="006129CF">
            <w:pPr>
              <w:rPr>
                <w:rFonts w:ascii="Arial" w:hAnsi="Arial" w:cs="Arial"/>
                <w:sz w:val="16"/>
                <w:szCs w:val="16"/>
              </w:rPr>
            </w:pPr>
            <w:r w:rsidRPr="00BB3696">
              <w:rPr>
                <w:rFonts w:ascii="Arial" w:hAnsi="Arial" w:cs="Arial"/>
                <w:b/>
                <w:sz w:val="16"/>
                <w:szCs w:val="16"/>
              </w:rPr>
              <w:t>LD</w:t>
            </w:r>
            <w:r w:rsidRPr="00BB3696">
              <w:rPr>
                <w:rFonts w:ascii="Arial" w:hAnsi="Arial" w:cs="Arial"/>
                <w:b/>
                <w:sz w:val="16"/>
                <w:szCs w:val="16"/>
                <w:vertAlign w:val="subscript"/>
              </w:rPr>
              <w:t>50</w:t>
            </w:r>
            <w:r w:rsidRPr="00BB3696">
              <w:rPr>
                <w:rFonts w:ascii="Arial" w:hAnsi="Arial" w:cs="Arial"/>
                <w:b/>
                <w:sz w:val="16"/>
                <w:szCs w:val="16"/>
              </w:rPr>
              <w:t xml:space="preserve"> (oral, rat)</w:t>
            </w:r>
          </w:p>
        </w:tc>
        <w:tc>
          <w:tcPr>
            <w:tcW w:w="2034" w:type="dxa"/>
            <w:tcBorders>
              <w:top w:val="nil"/>
              <w:left w:val="nil"/>
              <w:bottom w:val="nil"/>
              <w:right w:val="nil"/>
            </w:tcBorders>
            <w:vAlign w:val="center"/>
          </w:tcPr>
          <w:p w:rsidR="0028164E" w:rsidRPr="006F0E10" w:rsidRDefault="00383768" w:rsidP="0097061B">
            <w:pPr>
              <w:rPr>
                <w:rFonts w:ascii="Arial" w:hAnsi="Arial" w:cs="Arial"/>
                <w:b/>
                <w:sz w:val="16"/>
                <w:szCs w:val="16"/>
              </w:rPr>
            </w:pPr>
            <w:r>
              <w:rPr>
                <w:rFonts w:ascii="Arial" w:hAnsi="Arial" w:cs="Arial"/>
                <w:sz w:val="16"/>
                <w:szCs w:val="16"/>
              </w:rPr>
              <w:t>1,420</w:t>
            </w:r>
            <w:r w:rsidR="00D17E37">
              <w:rPr>
                <w:rFonts w:ascii="Arial" w:hAnsi="Arial" w:cs="Arial"/>
                <w:sz w:val="16"/>
                <w:szCs w:val="16"/>
              </w:rPr>
              <w:t xml:space="preserve"> mg/kg</w:t>
            </w:r>
          </w:p>
        </w:tc>
        <w:tc>
          <w:tcPr>
            <w:tcW w:w="2718" w:type="dxa"/>
            <w:tcBorders>
              <w:top w:val="nil"/>
              <w:left w:val="nil"/>
              <w:bottom w:val="nil"/>
              <w:right w:val="nil"/>
            </w:tcBorders>
            <w:vAlign w:val="center"/>
          </w:tcPr>
          <w:p w:rsidR="0028164E" w:rsidRPr="00741407" w:rsidRDefault="0028164E" w:rsidP="006129CF">
            <w:pPr>
              <w:rPr>
                <w:rFonts w:ascii="Arial" w:hAnsi="Arial" w:cs="Arial"/>
                <w:sz w:val="16"/>
                <w:szCs w:val="16"/>
              </w:rPr>
            </w:pPr>
          </w:p>
        </w:tc>
      </w:tr>
      <w:tr w:rsidR="0028164E" w:rsidTr="009E0228">
        <w:tc>
          <w:tcPr>
            <w:tcW w:w="2808" w:type="dxa"/>
            <w:tcBorders>
              <w:top w:val="nil"/>
              <w:left w:val="nil"/>
              <w:bottom w:val="nil"/>
              <w:right w:val="nil"/>
            </w:tcBorders>
            <w:vAlign w:val="center"/>
          </w:tcPr>
          <w:p w:rsidR="0028164E" w:rsidRPr="00741407" w:rsidRDefault="0028164E" w:rsidP="006129CF">
            <w:pPr>
              <w:rPr>
                <w:rFonts w:ascii="Arial" w:hAnsi="Arial" w:cs="Arial"/>
                <w:b/>
                <w:sz w:val="20"/>
                <w:szCs w:val="20"/>
              </w:rPr>
            </w:pPr>
          </w:p>
        </w:tc>
        <w:tc>
          <w:tcPr>
            <w:tcW w:w="1800" w:type="dxa"/>
            <w:tcBorders>
              <w:top w:val="nil"/>
              <w:left w:val="nil"/>
              <w:bottom w:val="nil"/>
              <w:right w:val="nil"/>
            </w:tcBorders>
            <w:vAlign w:val="center"/>
          </w:tcPr>
          <w:p w:rsidR="0028164E" w:rsidRPr="00BB3696" w:rsidRDefault="0028164E" w:rsidP="006129CF">
            <w:pPr>
              <w:rPr>
                <w:rFonts w:ascii="Arial" w:hAnsi="Arial" w:cs="Arial"/>
                <w:sz w:val="16"/>
                <w:szCs w:val="16"/>
              </w:rPr>
            </w:pPr>
            <w:r>
              <w:rPr>
                <w:rFonts w:ascii="Arial" w:hAnsi="Arial" w:cs="Arial"/>
                <w:b/>
                <w:sz w:val="16"/>
                <w:szCs w:val="16"/>
              </w:rPr>
              <w:t>Dermal</w:t>
            </w:r>
          </w:p>
        </w:tc>
        <w:tc>
          <w:tcPr>
            <w:tcW w:w="2034" w:type="dxa"/>
            <w:tcBorders>
              <w:top w:val="nil"/>
              <w:left w:val="nil"/>
              <w:bottom w:val="nil"/>
              <w:right w:val="nil"/>
            </w:tcBorders>
            <w:vAlign w:val="center"/>
          </w:tcPr>
          <w:p w:rsidR="0028164E" w:rsidRPr="006F0E10" w:rsidRDefault="0028164E" w:rsidP="006129CF">
            <w:pPr>
              <w:rPr>
                <w:rFonts w:ascii="Arial" w:hAnsi="Arial" w:cs="Arial"/>
                <w:b/>
                <w:sz w:val="16"/>
                <w:szCs w:val="16"/>
              </w:rPr>
            </w:pPr>
            <w:r>
              <w:rPr>
                <w:rFonts w:ascii="Arial" w:hAnsi="Arial" w:cs="Arial"/>
                <w:sz w:val="16"/>
                <w:szCs w:val="16"/>
              </w:rPr>
              <w:t>No data available</w:t>
            </w:r>
          </w:p>
        </w:tc>
        <w:tc>
          <w:tcPr>
            <w:tcW w:w="2718" w:type="dxa"/>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9E0228">
        <w:tc>
          <w:tcPr>
            <w:tcW w:w="2808" w:type="dxa"/>
            <w:tcBorders>
              <w:top w:val="nil"/>
              <w:left w:val="nil"/>
              <w:bottom w:val="nil"/>
              <w:right w:val="nil"/>
            </w:tcBorders>
            <w:vAlign w:val="center"/>
          </w:tcPr>
          <w:p w:rsidR="0028164E" w:rsidRPr="00741407" w:rsidRDefault="0028164E" w:rsidP="006129CF">
            <w:pPr>
              <w:rPr>
                <w:rFonts w:ascii="Arial" w:hAnsi="Arial" w:cs="Arial"/>
                <w:b/>
                <w:sz w:val="20"/>
                <w:szCs w:val="20"/>
              </w:rPr>
            </w:pPr>
          </w:p>
        </w:tc>
        <w:tc>
          <w:tcPr>
            <w:tcW w:w="1800" w:type="dxa"/>
            <w:tcBorders>
              <w:top w:val="nil"/>
              <w:left w:val="nil"/>
              <w:bottom w:val="nil"/>
              <w:right w:val="nil"/>
            </w:tcBorders>
            <w:vAlign w:val="center"/>
          </w:tcPr>
          <w:p w:rsidR="0028164E" w:rsidRDefault="0028164E" w:rsidP="006129CF">
            <w:pPr>
              <w:rPr>
                <w:rFonts w:ascii="Arial" w:hAnsi="Arial" w:cs="Arial"/>
                <w:b/>
                <w:sz w:val="16"/>
                <w:szCs w:val="16"/>
              </w:rPr>
            </w:pPr>
            <w:r>
              <w:rPr>
                <w:rFonts w:ascii="Arial" w:hAnsi="Arial" w:cs="Arial"/>
                <w:b/>
                <w:sz w:val="16"/>
                <w:szCs w:val="16"/>
              </w:rPr>
              <w:t>Inhalation</w:t>
            </w:r>
          </w:p>
        </w:tc>
        <w:tc>
          <w:tcPr>
            <w:tcW w:w="2034" w:type="dxa"/>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No data available</w:t>
            </w:r>
          </w:p>
        </w:tc>
        <w:tc>
          <w:tcPr>
            <w:tcW w:w="2718" w:type="dxa"/>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9E0228">
        <w:tc>
          <w:tcPr>
            <w:tcW w:w="2808" w:type="dxa"/>
            <w:tcBorders>
              <w:top w:val="nil"/>
              <w:left w:val="nil"/>
              <w:bottom w:val="nil"/>
              <w:right w:val="nil"/>
            </w:tcBorders>
            <w:vAlign w:val="center"/>
          </w:tcPr>
          <w:p w:rsidR="0028164E" w:rsidRPr="00741407" w:rsidRDefault="0028164E" w:rsidP="006129CF">
            <w:pPr>
              <w:rPr>
                <w:rFonts w:ascii="Arial" w:hAnsi="Arial" w:cs="Arial"/>
                <w:b/>
                <w:sz w:val="20"/>
                <w:szCs w:val="20"/>
              </w:rPr>
            </w:pPr>
          </w:p>
        </w:tc>
        <w:tc>
          <w:tcPr>
            <w:tcW w:w="1800" w:type="dxa"/>
            <w:tcBorders>
              <w:top w:val="nil"/>
              <w:left w:val="nil"/>
              <w:bottom w:val="nil"/>
              <w:right w:val="nil"/>
            </w:tcBorders>
            <w:vAlign w:val="center"/>
          </w:tcPr>
          <w:p w:rsidR="0028164E" w:rsidRPr="00BB3696" w:rsidRDefault="0028164E" w:rsidP="006129CF">
            <w:pPr>
              <w:rPr>
                <w:rFonts w:ascii="Arial" w:hAnsi="Arial" w:cs="Arial"/>
                <w:b/>
                <w:sz w:val="16"/>
                <w:szCs w:val="16"/>
              </w:rPr>
            </w:pPr>
          </w:p>
        </w:tc>
        <w:tc>
          <w:tcPr>
            <w:tcW w:w="2034" w:type="dxa"/>
            <w:tcBorders>
              <w:top w:val="nil"/>
              <w:left w:val="nil"/>
              <w:bottom w:val="nil"/>
              <w:right w:val="nil"/>
            </w:tcBorders>
            <w:vAlign w:val="center"/>
          </w:tcPr>
          <w:p w:rsidR="0028164E" w:rsidRDefault="0028164E" w:rsidP="006129CF">
            <w:pPr>
              <w:rPr>
                <w:rFonts w:ascii="Arial" w:hAnsi="Arial" w:cs="Arial"/>
                <w:sz w:val="16"/>
                <w:szCs w:val="16"/>
              </w:rPr>
            </w:pPr>
          </w:p>
        </w:tc>
        <w:tc>
          <w:tcPr>
            <w:tcW w:w="2718" w:type="dxa"/>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9E0228">
        <w:tc>
          <w:tcPr>
            <w:tcW w:w="2808" w:type="dxa"/>
            <w:tcBorders>
              <w:top w:val="nil"/>
              <w:left w:val="nil"/>
              <w:bottom w:val="nil"/>
              <w:right w:val="nil"/>
            </w:tcBorders>
          </w:tcPr>
          <w:p w:rsidR="0028164E" w:rsidRPr="005C3F2E" w:rsidRDefault="0028164E" w:rsidP="006129CF">
            <w:pPr>
              <w:rPr>
                <w:rFonts w:ascii="Arial" w:hAnsi="Arial" w:cs="Arial"/>
                <w:b/>
                <w:color w:val="0000FF"/>
                <w:sz w:val="20"/>
                <w:szCs w:val="20"/>
              </w:rPr>
            </w:pPr>
            <w:r w:rsidRPr="005C3F2E">
              <w:rPr>
                <w:rFonts w:ascii="Arial" w:hAnsi="Arial" w:cs="Arial"/>
                <w:b/>
                <w:color w:val="0000FF"/>
                <w:sz w:val="20"/>
                <w:szCs w:val="20"/>
              </w:rPr>
              <w:t>Skin Corrosion/Irritation</w:t>
            </w:r>
          </w:p>
        </w:tc>
        <w:tc>
          <w:tcPr>
            <w:tcW w:w="6552" w:type="dxa"/>
            <w:gridSpan w:val="3"/>
            <w:tcBorders>
              <w:top w:val="nil"/>
              <w:left w:val="nil"/>
              <w:bottom w:val="nil"/>
              <w:right w:val="nil"/>
            </w:tcBorders>
          </w:tcPr>
          <w:p w:rsidR="0028164E" w:rsidRDefault="0028164E" w:rsidP="006129CF">
            <w:pPr>
              <w:rPr>
                <w:rFonts w:ascii="Arial" w:hAnsi="Arial" w:cs="Arial"/>
                <w:sz w:val="16"/>
                <w:szCs w:val="16"/>
              </w:rPr>
            </w:pPr>
            <w:r>
              <w:rPr>
                <w:rFonts w:ascii="Arial" w:hAnsi="Arial" w:cs="Arial"/>
                <w:sz w:val="16"/>
                <w:szCs w:val="16"/>
              </w:rPr>
              <w:t>No data available</w:t>
            </w:r>
          </w:p>
        </w:tc>
      </w:tr>
      <w:tr w:rsidR="0028164E" w:rsidTr="009E0228">
        <w:tc>
          <w:tcPr>
            <w:tcW w:w="2808" w:type="dxa"/>
            <w:tcBorders>
              <w:top w:val="nil"/>
              <w:left w:val="nil"/>
              <w:bottom w:val="nil"/>
              <w:right w:val="nil"/>
            </w:tcBorders>
          </w:tcPr>
          <w:p w:rsidR="0028164E" w:rsidRPr="005C3F2E" w:rsidRDefault="0028164E" w:rsidP="006129CF">
            <w:pPr>
              <w:rPr>
                <w:rFonts w:ascii="Arial" w:hAnsi="Arial" w:cs="Arial"/>
                <w:color w:val="0000FF"/>
                <w:sz w:val="20"/>
                <w:szCs w:val="20"/>
              </w:rPr>
            </w:pPr>
          </w:p>
        </w:tc>
        <w:tc>
          <w:tcPr>
            <w:tcW w:w="6552" w:type="dxa"/>
            <w:gridSpan w:val="3"/>
            <w:tcBorders>
              <w:top w:val="nil"/>
              <w:left w:val="nil"/>
              <w:bottom w:val="nil"/>
              <w:right w:val="nil"/>
            </w:tcBorders>
          </w:tcPr>
          <w:p w:rsidR="0028164E" w:rsidRDefault="0028164E" w:rsidP="006129CF">
            <w:pPr>
              <w:rPr>
                <w:rFonts w:ascii="Arial" w:hAnsi="Arial" w:cs="Arial"/>
                <w:sz w:val="16"/>
                <w:szCs w:val="16"/>
              </w:rPr>
            </w:pPr>
          </w:p>
        </w:tc>
      </w:tr>
      <w:tr w:rsidR="0028164E" w:rsidTr="009E0228">
        <w:tc>
          <w:tcPr>
            <w:tcW w:w="2808" w:type="dxa"/>
            <w:tcBorders>
              <w:top w:val="nil"/>
              <w:left w:val="nil"/>
              <w:bottom w:val="nil"/>
              <w:right w:val="nil"/>
            </w:tcBorders>
          </w:tcPr>
          <w:p w:rsidR="0028164E" w:rsidRPr="005C3F2E" w:rsidRDefault="0028164E" w:rsidP="006129CF">
            <w:pPr>
              <w:rPr>
                <w:rFonts w:ascii="Arial" w:hAnsi="Arial" w:cs="Arial"/>
                <w:b/>
                <w:color w:val="0000FF"/>
                <w:sz w:val="20"/>
                <w:szCs w:val="20"/>
              </w:rPr>
            </w:pPr>
            <w:r w:rsidRPr="005C3F2E">
              <w:rPr>
                <w:rFonts w:ascii="Arial" w:hAnsi="Arial" w:cs="Arial"/>
                <w:b/>
                <w:color w:val="0000FF"/>
                <w:sz w:val="20"/>
                <w:szCs w:val="20"/>
              </w:rPr>
              <w:t>Serious Eye Damage/Eye Irritation</w:t>
            </w:r>
          </w:p>
        </w:tc>
        <w:tc>
          <w:tcPr>
            <w:tcW w:w="6552" w:type="dxa"/>
            <w:gridSpan w:val="3"/>
            <w:tcBorders>
              <w:top w:val="nil"/>
              <w:left w:val="nil"/>
              <w:bottom w:val="nil"/>
              <w:right w:val="nil"/>
            </w:tcBorders>
          </w:tcPr>
          <w:p w:rsidR="0028164E" w:rsidRDefault="00FB5F9A" w:rsidP="006129CF">
            <w:pPr>
              <w:rPr>
                <w:rFonts w:ascii="Arial" w:hAnsi="Arial" w:cs="Arial"/>
                <w:sz w:val="16"/>
                <w:szCs w:val="16"/>
              </w:rPr>
            </w:pPr>
            <w:r>
              <w:rPr>
                <w:rFonts w:ascii="Arial" w:hAnsi="Arial" w:cs="Arial"/>
                <w:sz w:val="16"/>
                <w:szCs w:val="16"/>
              </w:rPr>
              <w:t>Rabbit - corrosive</w:t>
            </w:r>
          </w:p>
        </w:tc>
      </w:tr>
      <w:tr w:rsidR="0028164E" w:rsidTr="009E0228">
        <w:tc>
          <w:tcPr>
            <w:tcW w:w="2808" w:type="dxa"/>
            <w:tcBorders>
              <w:top w:val="nil"/>
              <w:left w:val="nil"/>
              <w:bottom w:val="nil"/>
              <w:right w:val="nil"/>
            </w:tcBorders>
          </w:tcPr>
          <w:p w:rsidR="0028164E" w:rsidRPr="005C3F2E" w:rsidRDefault="0028164E" w:rsidP="006129CF">
            <w:pPr>
              <w:rPr>
                <w:rFonts w:ascii="Arial" w:hAnsi="Arial" w:cs="Arial"/>
                <w:color w:val="0000FF"/>
                <w:sz w:val="20"/>
                <w:szCs w:val="20"/>
              </w:rPr>
            </w:pPr>
          </w:p>
        </w:tc>
        <w:tc>
          <w:tcPr>
            <w:tcW w:w="6552" w:type="dxa"/>
            <w:gridSpan w:val="3"/>
            <w:tcBorders>
              <w:top w:val="nil"/>
              <w:left w:val="nil"/>
              <w:bottom w:val="nil"/>
              <w:right w:val="nil"/>
            </w:tcBorders>
          </w:tcPr>
          <w:p w:rsidR="0028164E" w:rsidRDefault="0028164E" w:rsidP="006129CF">
            <w:pPr>
              <w:rPr>
                <w:rFonts w:ascii="Arial" w:hAnsi="Arial" w:cs="Arial"/>
                <w:sz w:val="16"/>
                <w:szCs w:val="16"/>
              </w:rPr>
            </w:pPr>
          </w:p>
        </w:tc>
      </w:tr>
      <w:tr w:rsidR="0028164E" w:rsidTr="009E0228">
        <w:tc>
          <w:tcPr>
            <w:tcW w:w="2808" w:type="dxa"/>
            <w:tcBorders>
              <w:top w:val="nil"/>
              <w:left w:val="nil"/>
              <w:bottom w:val="nil"/>
              <w:right w:val="nil"/>
            </w:tcBorders>
          </w:tcPr>
          <w:p w:rsidR="0028164E" w:rsidRPr="005C3F2E" w:rsidRDefault="0028164E" w:rsidP="006129CF">
            <w:pPr>
              <w:rPr>
                <w:rFonts w:ascii="Arial" w:hAnsi="Arial" w:cs="Arial"/>
                <w:b/>
                <w:color w:val="0000FF"/>
                <w:sz w:val="20"/>
                <w:szCs w:val="20"/>
              </w:rPr>
            </w:pPr>
            <w:r w:rsidRPr="005C3F2E">
              <w:rPr>
                <w:rFonts w:ascii="Arial" w:hAnsi="Arial" w:cs="Arial"/>
                <w:b/>
                <w:color w:val="0000FF"/>
                <w:sz w:val="20"/>
                <w:szCs w:val="20"/>
              </w:rPr>
              <w:t>Respiratory or Skin Sensitization</w:t>
            </w:r>
          </w:p>
        </w:tc>
        <w:tc>
          <w:tcPr>
            <w:tcW w:w="6552" w:type="dxa"/>
            <w:gridSpan w:val="3"/>
            <w:tcBorders>
              <w:top w:val="nil"/>
              <w:left w:val="nil"/>
              <w:bottom w:val="nil"/>
              <w:right w:val="nil"/>
            </w:tcBorders>
          </w:tcPr>
          <w:p w:rsidR="0028164E" w:rsidRDefault="0028164E" w:rsidP="006129CF">
            <w:pPr>
              <w:rPr>
                <w:rFonts w:ascii="Arial" w:hAnsi="Arial" w:cs="Arial"/>
                <w:sz w:val="16"/>
                <w:szCs w:val="16"/>
              </w:rPr>
            </w:pPr>
            <w:r>
              <w:rPr>
                <w:rFonts w:ascii="Arial" w:hAnsi="Arial" w:cs="Arial"/>
                <w:sz w:val="16"/>
                <w:szCs w:val="16"/>
              </w:rPr>
              <w:t>No data available</w:t>
            </w:r>
          </w:p>
        </w:tc>
      </w:tr>
      <w:tr w:rsidR="0028164E" w:rsidTr="009E0228">
        <w:tc>
          <w:tcPr>
            <w:tcW w:w="2808" w:type="dxa"/>
            <w:tcBorders>
              <w:top w:val="nil"/>
              <w:left w:val="nil"/>
              <w:bottom w:val="nil"/>
              <w:right w:val="nil"/>
            </w:tcBorders>
            <w:vAlign w:val="center"/>
          </w:tcPr>
          <w:p w:rsidR="0028164E" w:rsidRPr="00741407" w:rsidRDefault="0028164E" w:rsidP="006129CF">
            <w:pPr>
              <w:rPr>
                <w:rFonts w:ascii="Arial" w:hAnsi="Arial" w:cs="Arial"/>
                <w:b/>
                <w:sz w:val="20"/>
                <w:szCs w:val="20"/>
              </w:rPr>
            </w:pPr>
          </w:p>
        </w:tc>
        <w:tc>
          <w:tcPr>
            <w:tcW w:w="6552" w:type="dxa"/>
            <w:gridSpan w:val="3"/>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RPr="00367DF6" w:rsidTr="009E0228">
        <w:tc>
          <w:tcPr>
            <w:tcW w:w="2808" w:type="dxa"/>
            <w:tcBorders>
              <w:top w:val="nil"/>
              <w:left w:val="nil"/>
              <w:bottom w:val="nil"/>
              <w:right w:val="nil"/>
            </w:tcBorders>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Carcinogenicity Data</w:t>
            </w:r>
          </w:p>
        </w:tc>
        <w:tc>
          <w:tcPr>
            <w:tcW w:w="6552" w:type="dxa"/>
            <w:gridSpan w:val="3"/>
            <w:tcBorders>
              <w:top w:val="nil"/>
              <w:left w:val="nil"/>
              <w:bottom w:val="nil"/>
              <w:right w:val="nil"/>
            </w:tcBorders>
            <w:vAlign w:val="center"/>
          </w:tcPr>
          <w:p w:rsidR="0028164E" w:rsidRPr="00367DF6" w:rsidRDefault="0028164E" w:rsidP="006129CF">
            <w:pPr>
              <w:pStyle w:val="Default"/>
              <w:rPr>
                <w:sz w:val="16"/>
                <w:szCs w:val="16"/>
              </w:rPr>
            </w:pPr>
            <w:r>
              <w:rPr>
                <w:sz w:val="16"/>
                <w:szCs w:val="16"/>
              </w:rPr>
              <w:t>No components have been listed as carcinogenic</w:t>
            </w:r>
            <w:r w:rsidRPr="00EA3E3B">
              <w:rPr>
                <w:sz w:val="16"/>
                <w:szCs w:val="16"/>
              </w:rPr>
              <w:t>.</w:t>
            </w:r>
          </w:p>
        </w:tc>
      </w:tr>
      <w:tr w:rsidR="0028164E" w:rsidTr="009E0228">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2" w:type="dxa"/>
            <w:gridSpan w:val="3"/>
            <w:tcBorders>
              <w:top w:val="nil"/>
              <w:left w:val="nil"/>
              <w:bottom w:val="nil"/>
              <w:right w:val="nil"/>
            </w:tcBorders>
            <w:vAlign w:val="center"/>
          </w:tcPr>
          <w:p w:rsidR="0028164E" w:rsidRDefault="0028164E" w:rsidP="006129CF">
            <w:pPr>
              <w:pStyle w:val="Default"/>
              <w:rPr>
                <w:sz w:val="16"/>
                <w:szCs w:val="16"/>
              </w:rPr>
            </w:pPr>
          </w:p>
        </w:tc>
      </w:tr>
      <w:tr w:rsidR="0028164E" w:rsidRPr="00741407" w:rsidTr="009E0228">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Reproductive Effects</w:t>
            </w:r>
          </w:p>
        </w:tc>
        <w:tc>
          <w:tcPr>
            <w:tcW w:w="6552" w:type="dxa"/>
            <w:gridSpan w:val="3"/>
            <w:tcBorders>
              <w:top w:val="nil"/>
              <w:left w:val="nil"/>
              <w:bottom w:val="nil"/>
              <w:right w:val="nil"/>
            </w:tcBorders>
            <w:vAlign w:val="center"/>
          </w:tcPr>
          <w:p w:rsidR="0028164E" w:rsidRPr="00741407" w:rsidRDefault="0028164E" w:rsidP="006129CF">
            <w:pPr>
              <w:autoSpaceDE w:val="0"/>
              <w:autoSpaceDN w:val="0"/>
              <w:adjustRightInd w:val="0"/>
              <w:rPr>
                <w:rFonts w:ascii="Arial" w:hAnsi="Arial" w:cs="Arial"/>
                <w:sz w:val="16"/>
                <w:szCs w:val="16"/>
              </w:rPr>
            </w:pPr>
            <w:r>
              <w:rPr>
                <w:rFonts w:ascii="Arial" w:hAnsi="Arial" w:cs="Arial"/>
                <w:sz w:val="16"/>
                <w:szCs w:val="16"/>
              </w:rPr>
              <w:t>No data available</w:t>
            </w:r>
          </w:p>
        </w:tc>
      </w:tr>
      <w:tr w:rsidR="0028164E" w:rsidTr="009E0228">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2" w:type="dxa"/>
            <w:gridSpan w:val="3"/>
            <w:tcBorders>
              <w:top w:val="nil"/>
              <w:left w:val="nil"/>
              <w:bottom w:val="nil"/>
              <w:right w:val="nil"/>
            </w:tcBorders>
            <w:vAlign w:val="center"/>
          </w:tcPr>
          <w:p w:rsidR="0028164E" w:rsidRDefault="0028164E" w:rsidP="006129CF">
            <w:pPr>
              <w:autoSpaceDE w:val="0"/>
              <w:autoSpaceDN w:val="0"/>
              <w:adjustRightInd w:val="0"/>
              <w:rPr>
                <w:rFonts w:ascii="Arial" w:hAnsi="Arial" w:cs="Arial"/>
                <w:sz w:val="16"/>
                <w:szCs w:val="16"/>
              </w:rPr>
            </w:pPr>
          </w:p>
        </w:tc>
      </w:tr>
      <w:tr w:rsidR="0028164E" w:rsidRPr="003318E6" w:rsidTr="009E0228">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Mutagenicity Data</w:t>
            </w:r>
          </w:p>
        </w:tc>
        <w:tc>
          <w:tcPr>
            <w:tcW w:w="6552" w:type="dxa"/>
            <w:gridSpan w:val="3"/>
            <w:tcBorders>
              <w:top w:val="nil"/>
              <w:left w:val="nil"/>
              <w:bottom w:val="nil"/>
              <w:right w:val="nil"/>
            </w:tcBorders>
            <w:vAlign w:val="center"/>
          </w:tcPr>
          <w:p w:rsidR="0028164E" w:rsidRPr="003318E6" w:rsidRDefault="0028164E" w:rsidP="006129CF">
            <w:pPr>
              <w:autoSpaceDE w:val="0"/>
              <w:autoSpaceDN w:val="0"/>
              <w:adjustRightInd w:val="0"/>
              <w:rPr>
                <w:rFonts w:ascii="Arial" w:hAnsi="Arial" w:cs="Arial"/>
                <w:sz w:val="16"/>
                <w:szCs w:val="16"/>
              </w:rPr>
            </w:pPr>
            <w:r>
              <w:rPr>
                <w:rFonts w:ascii="Arial" w:hAnsi="Arial" w:cs="Arial"/>
                <w:sz w:val="16"/>
                <w:szCs w:val="16"/>
              </w:rPr>
              <w:t>No data available</w:t>
            </w:r>
          </w:p>
        </w:tc>
      </w:tr>
      <w:tr w:rsidR="0028164E" w:rsidTr="009E0228">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2" w:type="dxa"/>
            <w:gridSpan w:val="3"/>
            <w:tcBorders>
              <w:top w:val="nil"/>
              <w:left w:val="nil"/>
              <w:bottom w:val="nil"/>
              <w:right w:val="nil"/>
            </w:tcBorders>
            <w:vAlign w:val="center"/>
          </w:tcPr>
          <w:p w:rsidR="0028164E" w:rsidRDefault="0028164E" w:rsidP="006129CF">
            <w:pPr>
              <w:autoSpaceDE w:val="0"/>
              <w:autoSpaceDN w:val="0"/>
              <w:adjustRightInd w:val="0"/>
              <w:rPr>
                <w:rFonts w:ascii="Arial" w:hAnsi="Arial" w:cs="Arial"/>
                <w:sz w:val="16"/>
                <w:szCs w:val="16"/>
              </w:rPr>
            </w:pPr>
          </w:p>
        </w:tc>
      </w:tr>
      <w:tr w:rsidR="0028164E" w:rsidRPr="003318E6" w:rsidTr="009E0228">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Teratogenicity Data</w:t>
            </w:r>
          </w:p>
        </w:tc>
        <w:tc>
          <w:tcPr>
            <w:tcW w:w="6552" w:type="dxa"/>
            <w:gridSpan w:val="3"/>
            <w:tcBorders>
              <w:top w:val="nil"/>
              <w:left w:val="nil"/>
              <w:bottom w:val="nil"/>
              <w:right w:val="nil"/>
            </w:tcBorders>
            <w:vAlign w:val="center"/>
          </w:tcPr>
          <w:p w:rsidR="0028164E" w:rsidRPr="003318E6" w:rsidRDefault="0028164E" w:rsidP="006129CF">
            <w:pPr>
              <w:autoSpaceDE w:val="0"/>
              <w:autoSpaceDN w:val="0"/>
              <w:adjustRightInd w:val="0"/>
              <w:rPr>
                <w:rFonts w:ascii="Arial" w:hAnsi="Arial" w:cs="Arial"/>
                <w:sz w:val="16"/>
                <w:szCs w:val="16"/>
              </w:rPr>
            </w:pPr>
            <w:r>
              <w:rPr>
                <w:rFonts w:ascii="Arial" w:hAnsi="Arial" w:cs="Arial"/>
                <w:sz w:val="16"/>
                <w:szCs w:val="16"/>
              </w:rPr>
              <w:t>No data available</w:t>
            </w:r>
          </w:p>
        </w:tc>
      </w:tr>
      <w:tr w:rsidR="0028164E" w:rsidTr="009E0228">
        <w:tc>
          <w:tcPr>
            <w:tcW w:w="280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6552" w:type="dxa"/>
            <w:gridSpan w:val="3"/>
            <w:tcBorders>
              <w:top w:val="nil"/>
              <w:left w:val="nil"/>
              <w:bottom w:val="nil"/>
              <w:right w:val="nil"/>
            </w:tcBorders>
            <w:vAlign w:val="center"/>
          </w:tcPr>
          <w:p w:rsidR="0028164E" w:rsidRDefault="0028164E" w:rsidP="006129CF">
            <w:pPr>
              <w:autoSpaceDE w:val="0"/>
              <w:autoSpaceDN w:val="0"/>
              <w:adjustRightInd w:val="0"/>
              <w:rPr>
                <w:rFonts w:ascii="Arial" w:hAnsi="Arial" w:cs="Arial"/>
                <w:sz w:val="16"/>
                <w:szCs w:val="16"/>
              </w:rPr>
            </w:pPr>
          </w:p>
        </w:tc>
      </w:tr>
      <w:tr w:rsidR="0028164E" w:rsidRPr="00595504" w:rsidTr="009E0228">
        <w:tc>
          <w:tcPr>
            <w:tcW w:w="2808" w:type="dxa"/>
            <w:tcBorders>
              <w:top w:val="nil"/>
              <w:left w:val="nil"/>
              <w:bottom w:val="nil"/>
              <w:right w:val="nil"/>
            </w:tcBorders>
            <w:vAlign w:val="center"/>
          </w:tcPr>
          <w:p w:rsidR="0028164E" w:rsidRPr="006A2A6E" w:rsidRDefault="0028164E" w:rsidP="006129CF">
            <w:pPr>
              <w:rPr>
                <w:rFonts w:ascii="Arial" w:hAnsi="Arial" w:cs="Arial"/>
                <w:b/>
                <w:color w:val="0000FF"/>
                <w:sz w:val="20"/>
                <w:szCs w:val="20"/>
              </w:rPr>
            </w:pPr>
            <w:r w:rsidRPr="006A2A6E">
              <w:rPr>
                <w:rFonts w:ascii="Arial" w:hAnsi="Arial" w:cs="Arial"/>
                <w:b/>
                <w:color w:val="0000FF"/>
                <w:sz w:val="20"/>
                <w:szCs w:val="20"/>
              </w:rPr>
              <w:t>Potential Health Effects</w:t>
            </w:r>
          </w:p>
        </w:tc>
        <w:tc>
          <w:tcPr>
            <w:tcW w:w="6552" w:type="dxa"/>
            <w:gridSpan w:val="3"/>
            <w:tcBorders>
              <w:top w:val="nil"/>
              <w:left w:val="nil"/>
              <w:bottom w:val="nil"/>
              <w:right w:val="nil"/>
            </w:tcBorders>
            <w:vAlign w:val="center"/>
          </w:tcPr>
          <w:p w:rsidR="0028164E" w:rsidRPr="00595504" w:rsidRDefault="0028164E" w:rsidP="006129CF">
            <w:pPr>
              <w:rPr>
                <w:rFonts w:ascii="Arial" w:hAnsi="Arial" w:cs="Arial"/>
                <w:sz w:val="20"/>
                <w:szCs w:val="20"/>
              </w:rPr>
            </w:pPr>
          </w:p>
        </w:tc>
      </w:tr>
      <w:tr w:rsidR="00D17E37" w:rsidRPr="003E215D" w:rsidTr="009E0228">
        <w:tc>
          <w:tcPr>
            <w:tcW w:w="2808" w:type="dxa"/>
            <w:tcBorders>
              <w:top w:val="nil"/>
              <w:left w:val="nil"/>
              <w:bottom w:val="nil"/>
              <w:right w:val="nil"/>
            </w:tcBorders>
            <w:vAlign w:val="center"/>
          </w:tcPr>
          <w:p w:rsidR="00D17E37" w:rsidRPr="006A2A6E" w:rsidRDefault="00D17E37" w:rsidP="00D17E37">
            <w:pPr>
              <w:rPr>
                <w:rFonts w:ascii="Arial" w:hAnsi="Arial" w:cs="Arial"/>
                <w:b/>
                <w:sz w:val="16"/>
                <w:szCs w:val="16"/>
              </w:rPr>
            </w:pPr>
            <w:r w:rsidRPr="006A2A6E">
              <w:rPr>
                <w:rFonts w:ascii="Arial" w:hAnsi="Arial" w:cs="Arial"/>
                <w:b/>
                <w:sz w:val="16"/>
                <w:szCs w:val="16"/>
              </w:rPr>
              <w:t>Eyes</w:t>
            </w:r>
          </w:p>
        </w:tc>
        <w:tc>
          <w:tcPr>
            <w:tcW w:w="6552" w:type="dxa"/>
            <w:gridSpan w:val="3"/>
            <w:tcBorders>
              <w:top w:val="nil"/>
              <w:left w:val="nil"/>
              <w:bottom w:val="nil"/>
              <w:right w:val="nil"/>
            </w:tcBorders>
            <w:vAlign w:val="center"/>
          </w:tcPr>
          <w:p w:rsidR="00D17E37" w:rsidRPr="003E215D" w:rsidRDefault="00D17E37" w:rsidP="00D17E37">
            <w:pPr>
              <w:rPr>
                <w:rFonts w:ascii="Arial" w:hAnsi="Arial" w:cs="Arial"/>
                <w:sz w:val="16"/>
                <w:szCs w:val="16"/>
              </w:rPr>
            </w:pPr>
            <w:r w:rsidRPr="00C56672">
              <w:rPr>
                <w:rFonts w:ascii="Arial" w:hAnsi="Arial" w:cs="Arial"/>
                <w:sz w:val="16"/>
                <w:szCs w:val="16"/>
              </w:rPr>
              <w:t xml:space="preserve">Eye contact may cause irritation with discomfort, tearing or blurry vision, eye corrosion with corneal or </w:t>
            </w:r>
            <w:proofErr w:type="spellStart"/>
            <w:r w:rsidRPr="00C56672">
              <w:rPr>
                <w:rFonts w:ascii="Arial" w:hAnsi="Arial" w:cs="Arial"/>
                <w:sz w:val="16"/>
                <w:szCs w:val="16"/>
              </w:rPr>
              <w:t>conjuctival</w:t>
            </w:r>
            <w:proofErr w:type="spellEnd"/>
            <w:r w:rsidRPr="00C56672">
              <w:rPr>
                <w:rFonts w:ascii="Arial" w:hAnsi="Arial" w:cs="Arial"/>
                <w:sz w:val="16"/>
                <w:szCs w:val="16"/>
              </w:rPr>
              <w:t xml:space="preserve"> ulceration.</w:t>
            </w:r>
          </w:p>
        </w:tc>
      </w:tr>
      <w:tr w:rsidR="00D17E37" w:rsidRPr="003E215D" w:rsidTr="009E0228">
        <w:tc>
          <w:tcPr>
            <w:tcW w:w="2808" w:type="dxa"/>
            <w:tcBorders>
              <w:top w:val="nil"/>
              <w:left w:val="nil"/>
              <w:bottom w:val="nil"/>
              <w:right w:val="nil"/>
            </w:tcBorders>
            <w:vAlign w:val="center"/>
          </w:tcPr>
          <w:p w:rsidR="00D17E37" w:rsidRPr="006A2A6E" w:rsidRDefault="00D17E37" w:rsidP="00D17E37">
            <w:pPr>
              <w:rPr>
                <w:rFonts w:ascii="Arial" w:hAnsi="Arial" w:cs="Arial"/>
                <w:b/>
                <w:sz w:val="16"/>
                <w:szCs w:val="16"/>
              </w:rPr>
            </w:pPr>
          </w:p>
        </w:tc>
        <w:tc>
          <w:tcPr>
            <w:tcW w:w="6552" w:type="dxa"/>
            <w:gridSpan w:val="3"/>
            <w:tcBorders>
              <w:top w:val="nil"/>
              <w:left w:val="nil"/>
              <w:bottom w:val="nil"/>
              <w:right w:val="nil"/>
            </w:tcBorders>
            <w:vAlign w:val="center"/>
          </w:tcPr>
          <w:p w:rsidR="00D17E37" w:rsidRPr="003E215D" w:rsidRDefault="00D17E37" w:rsidP="00D17E37">
            <w:pPr>
              <w:rPr>
                <w:rFonts w:ascii="Arial" w:hAnsi="Arial" w:cs="Arial"/>
                <w:sz w:val="16"/>
                <w:szCs w:val="16"/>
              </w:rPr>
            </w:pPr>
          </w:p>
        </w:tc>
      </w:tr>
      <w:tr w:rsidR="00D17E37" w:rsidRPr="003E215D" w:rsidTr="009E0228">
        <w:tc>
          <w:tcPr>
            <w:tcW w:w="2808" w:type="dxa"/>
            <w:tcBorders>
              <w:top w:val="nil"/>
              <w:left w:val="nil"/>
              <w:bottom w:val="nil"/>
              <w:right w:val="nil"/>
            </w:tcBorders>
            <w:vAlign w:val="center"/>
          </w:tcPr>
          <w:p w:rsidR="00D17E37" w:rsidRPr="006A2A6E" w:rsidRDefault="00D17E37" w:rsidP="00D17E37">
            <w:pPr>
              <w:rPr>
                <w:rFonts w:ascii="Arial" w:hAnsi="Arial" w:cs="Arial"/>
                <w:b/>
                <w:sz w:val="16"/>
                <w:szCs w:val="16"/>
              </w:rPr>
            </w:pPr>
            <w:r w:rsidRPr="006A2A6E">
              <w:rPr>
                <w:rFonts w:ascii="Arial" w:hAnsi="Arial" w:cs="Arial"/>
                <w:b/>
                <w:sz w:val="16"/>
                <w:szCs w:val="16"/>
              </w:rPr>
              <w:t>Skin</w:t>
            </w:r>
          </w:p>
        </w:tc>
        <w:tc>
          <w:tcPr>
            <w:tcW w:w="6552" w:type="dxa"/>
            <w:gridSpan w:val="3"/>
            <w:tcBorders>
              <w:top w:val="nil"/>
              <w:left w:val="nil"/>
              <w:bottom w:val="nil"/>
              <w:right w:val="nil"/>
            </w:tcBorders>
            <w:vAlign w:val="center"/>
          </w:tcPr>
          <w:p w:rsidR="00D17E37" w:rsidRPr="003E215D" w:rsidRDefault="00FB5F9A" w:rsidP="00D17E37">
            <w:pPr>
              <w:rPr>
                <w:rFonts w:ascii="Arial" w:hAnsi="Arial" w:cs="Arial"/>
                <w:sz w:val="16"/>
                <w:szCs w:val="16"/>
              </w:rPr>
            </w:pPr>
            <w:r>
              <w:rPr>
                <w:rFonts w:ascii="Arial" w:hAnsi="Arial" w:cs="Arial"/>
                <w:sz w:val="16"/>
                <w:szCs w:val="16"/>
              </w:rPr>
              <w:t>May cause irritation to the skin.</w:t>
            </w:r>
          </w:p>
        </w:tc>
      </w:tr>
      <w:tr w:rsidR="00D17E37" w:rsidTr="009E0228">
        <w:tc>
          <w:tcPr>
            <w:tcW w:w="2808" w:type="dxa"/>
            <w:tcBorders>
              <w:top w:val="nil"/>
              <w:left w:val="nil"/>
              <w:bottom w:val="nil"/>
              <w:right w:val="nil"/>
            </w:tcBorders>
            <w:vAlign w:val="center"/>
          </w:tcPr>
          <w:p w:rsidR="00D17E37" w:rsidRPr="006A2A6E" w:rsidRDefault="00D17E37" w:rsidP="00D17E37">
            <w:pPr>
              <w:rPr>
                <w:rFonts w:ascii="Arial" w:hAnsi="Arial" w:cs="Arial"/>
                <w:b/>
                <w:sz w:val="16"/>
                <w:szCs w:val="16"/>
              </w:rPr>
            </w:pPr>
          </w:p>
        </w:tc>
        <w:tc>
          <w:tcPr>
            <w:tcW w:w="6552" w:type="dxa"/>
            <w:gridSpan w:val="3"/>
            <w:tcBorders>
              <w:top w:val="nil"/>
              <w:left w:val="nil"/>
              <w:bottom w:val="nil"/>
              <w:right w:val="nil"/>
            </w:tcBorders>
            <w:vAlign w:val="center"/>
          </w:tcPr>
          <w:p w:rsidR="00D17E37" w:rsidRDefault="00D17E37" w:rsidP="00D17E37">
            <w:pPr>
              <w:rPr>
                <w:rFonts w:ascii="Arial" w:hAnsi="Arial" w:cs="Arial"/>
                <w:sz w:val="16"/>
                <w:szCs w:val="16"/>
              </w:rPr>
            </w:pPr>
          </w:p>
        </w:tc>
      </w:tr>
      <w:tr w:rsidR="00D17E37" w:rsidRPr="003E215D" w:rsidTr="009E0228">
        <w:tc>
          <w:tcPr>
            <w:tcW w:w="2808" w:type="dxa"/>
            <w:tcBorders>
              <w:top w:val="nil"/>
              <w:left w:val="nil"/>
              <w:bottom w:val="nil"/>
              <w:right w:val="nil"/>
            </w:tcBorders>
            <w:vAlign w:val="center"/>
          </w:tcPr>
          <w:p w:rsidR="00D17E37" w:rsidRPr="006A2A6E" w:rsidRDefault="00D17E37" w:rsidP="00D17E37">
            <w:pPr>
              <w:rPr>
                <w:rFonts w:ascii="Arial" w:hAnsi="Arial" w:cs="Arial"/>
                <w:b/>
                <w:sz w:val="16"/>
                <w:szCs w:val="16"/>
              </w:rPr>
            </w:pPr>
            <w:r w:rsidRPr="006A2A6E">
              <w:rPr>
                <w:rFonts w:ascii="Arial" w:hAnsi="Arial" w:cs="Arial"/>
                <w:b/>
                <w:sz w:val="16"/>
                <w:szCs w:val="16"/>
              </w:rPr>
              <w:t>Inhalation</w:t>
            </w:r>
          </w:p>
        </w:tc>
        <w:tc>
          <w:tcPr>
            <w:tcW w:w="6552" w:type="dxa"/>
            <w:gridSpan w:val="3"/>
            <w:tcBorders>
              <w:top w:val="nil"/>
              <w:left w:val="nil"/>
              <w:bottom w:val="nil"/>
              <w:right w:val="nil"/>
            </w:tcBorders>
            <w:vAlign w:val="center"/>
          </w:tcPr>
          <w:p w:rsidR="00D17E37" w:rsidRPr="003E215D" w:rsidRDefault="00FB5F9A" w:rsidP="00D17E37">
            <w:pPr>
              <w:rPr>
                <w:rFonts w:ascii="Arial" w:hAnsi="Arial" w:cs="Arial"/>
                <w:sz w:val="16"/>
                <w:szCs w:val="16"/>
              </w:rPr>
            </w:pPr>
            <w:r>
              <w:rPr>
                <w:rFonts w:ascii="Arial" w:hAnsi="Arial" w:cs="Arial"/>
                <w:sz w:val="16"/>
                <w:szCs w:val="16"/>
              </w:rPr>
              <w:t>Inhalation of dust may be irritating to the respiratory tract.</w:t>
            </w:r>
          </w:p>
        </w:tc>
      </w:tr>
      <w:tr w:rsidR="00D17E37" w:rsidRPr="003E215D" w:rsidTr="009E0228">
        <w:tc>
          <w:tcPr>
            <w:tcW w:w="2808" w:type="dxa"/>
            <w:tcBorders>
              <w:top w:val="nil"/>
              <w:left w:val="nil"/>
              <w:bottom w:val="nil"/>
              <w:right w:val="nil"/>
            </w:tcBorders>
            <w:vAlign w:val="center"/>
          </w:tcPr>
          <w:p w:rsidR="00D17E37" w:rsidRPr="006A2A6E" w:rsidRDefault="00D17E37" w:rsidP="00D17E37">
            <w:pPr>
              <w:rPr>
                <w:rFonts w:ascii="Arial" w:hAnsi="Arial" w:cs="Arial"/>
                <w:b/>
                <w:sz w:val="16"/>
                <w:szCs w:val="16"/>
              </w:rPr>
            </w:pPr>
          </w:p>
        </w:tc>
        <w:tc>
          <w:tcPr>
            <w:tcW w:w="6552" w:type="dxa"/>
            <w:gridSpan w:val="3"/>
            <w:tcBorders>
              <w:top w:val="nil"/>
              <w:left w:val="nil"/>
              <w:bottom w:val="nil"/>
              <w:right w:val="nil"/>
            </w:tcBorders>
            <w:vAlign w:val="center"/>
          </w:tcPr>
          <w:p w:rsidR="00D17E37" w:rsidRPr="003E215D" w:rsidRDefault="00D17E37" w:rsidP="00D17E37">
            <w:pPr>
              <w:rPr>
                <w:rFonts w:ascii="Arial" w:hAnsi="Arial" w:cs="Arial"/>
                <w:sz w:val="16"/>
                <w:szCs w:val="16"/>
              </w:rPr>
            </w:pPr>
          </w:p>
        </w:tc>
      </w:tr>
      <w:tr w:rsidR="00D17E37" w:rsidRPr="003E215D" w:rsidTr="009E0228">
        <w:tc>
          <w:tcPr>
            <w:tcW w:w="2808" w:type="dxa"/>
            <w:tcBorders>
              <w:top w:val="nil"/>
              <w:left w:val="nil"/>
              <w:bottom w:val="nil"/>
              <w:right w:val="nil"/>
            </w:tcBorders>
            <w:vAlign w:val="center"/>
          </w:tcPr>
          <w:p w:rsidR="00D17E37" w:rsidRPr="006A2A6E" w:rsidRDefault="00D17E37" w:rsidP="00D17E37">
            <w:pPr>
              <w:rPr>
                <w:rFonts w:ascii="Arial" w:hAnsi="Arial" w:cs="Arial"/>
                <w:b/>
                <w:sz w:val="16"/>
                <w:szCs w:val="16"/>
              </w:rPr>
            </w:pPr>
            <w:r w:rsidRPr="006A2A6E">
              <w:rPr>
                <w:rFonts w:ascii="Arial" w:hAnsi="Arial" w:cs="Arial"/>
                <w:b/>
                <w:sz w:val="16"/>
                <w:szCs w:val="16"/>
              </w:rPr>
              <w:t>Ingestion</w:t>
            </w:r>
          </w:p>
        </w:tc>
        <w:tc>
          <w:tcPr>
            <w:tcW w:w="6552" w:type="dxa"/>
            <w:gridSpan w:val="3"/>
            <w:tcBorders>
              <w:top w:val="nil"/>
              <w:left w:val="nil"/>
              <w:bottom w:val="nil"/>
              <w:right w:val="nil"/>
            </w:tcBorders>
            <w:vAlign w:val="center"/>
          </w:tcPr>
          <w:p w:rsidR="00D17E37" w:rsidRPr="003E215D" w:rsidRDefault="00FB5F9A" w:rsidP="00D17E37">
            <w:pPr>
              <w:rPr>
                <w:rFonts w:ascii="Arial" w:hAnsi="Arial" w:cs="Arial"/>
                <w:sz w:val="16"/>
                <w:szCs w:val="16"/>
              </w:rPr>
            </w:pPr>
            <w:r>
              <w:rPr>
                <w:rFonts w:ascii="Arial" w:hAnsi="Arial" w:cs="Arial"/>
                <w:sz w:val="16"/>
                <w:szCs w:val="16"/>
              </w:rPr>
              <w:t>May cause irritation to the digestive tract.</w:t>
            </w:r>
            <w:r w:rsidR="00D17E37" w:rsidRPr="00C56672">
              <w:rPr>
                <w:rFonts w:ascii="Arial" w:hAnsi="Arial" w:cs="Arial"/>
                <w:sz w:val="16"/>
                <w:szCs w:val="16"/>
              </w:rPr>
              <w:t xml:space="preserve">  </w:t>
            </w:r>
          </w:p>
        </w:tc>
      </w:tr>
    </w:tbl>
    <w:p w:rsidR="0028164E" w:rsidRDefault="0028164E"/>
    <w:tbl>
      <w:tblPr>
        <w:tblStyle w:val="TableGrid"/>
        <w:tblW w:w="9355" w:type="dxa"/>
        <w:tblLook w:val="01E0" w:firstRow="1" w:lastRow="1" w:firstColumn="1" w:lastColumn="1" w:noHBand="0" w:noVBand="0"/>
      </w:tblPr>
      <w:tblGrid>
        <w:gridCol w:w="9355"/>
      </w:tblGrid>
      <w:tr w:rsidR="0028164E" w:rsidTr="0028164E">
        <w:tc>
          <w:tcPr>
            <w:tcW w:w="9355" w:type="dxa"/>
            <w:tcBorders>
              <w:bottom w:val="single" w:sz="4" w:space="0" w:color="auto"/>
            </w:tcBorders>
            <w:shd w:val="clear" w:color="auto" w:fill="FFFF99"/>
          </w:tcPr>
          <w:p w:rsidR="0028164E" w:rsidRDefault="0028164E" w:rsidP="006129CF">
            <w:pPr>
              <w:jc w:val="center"/>
            </w:pPr>
            <w:r>
              <w:rPr>
                <w:rFonts w:ascii="Arial" w:hAnsi="Arial" w:cs="Arial"/>
                <w:b/>
              </w:rPr>
              <w:t>Section 12</w:t>
            </w:r>
            <w:r w:rsidRPr="009B0BD0">
              <w:rPr>
                <w:rFonts w:ascii="Arial" w:hAnsi="Arial" w:cs="Arial"/>
                <w:b/>
              </w:rPr>
              <w:t xml:space="preserve">.  </w:t>
            </w:r>
            <w:r>
              <w:rPr>
                <w:rFonts w:ascii="Arial" w:hAnsi="Arial" w:cs="Arial"/>
                <w:b/>
              </w:rPr>
              <w:t>Ecological Information</w:t>
            </w:r>
          </w:p>
        </w:tc>
      </w:tr>
    </w:tbl>
    <w:tbl>
      <w:tblPr>
        <w:tblStyle w:val="TableGrid2"/>
        <w:tblW w:w="9355" w:type="dxa"/>
        <w:tblInd w:w="5" w:type="dxa"/>
        <w:tblLook w:val="01E0" w:firstRow="1" w:lastRow="1" w:firstColumn="1" w:lastColumn="1" w:noHBand="0" w:noVBand="0"/>
      </w:tblPr>
      <w:tblGrid>
        <w:gridCol w:w="2628"/>
        <w:gridCol w:w="2520"/>
        <w:gridCol w:w="1800"/>
        <w:gridCol w:w="2407"/>
      </w:tblGrid>
      <w:tr w:rsidR="00FB5F9A" w:rsidRPr="00EB7518" w:rsidTr="00FB5F9A">
        <w:tc>
          <w:tcPr>
            <w:tcW w:w="2628" w:type="dxa"/>
            <w:tcBorders>
              <w:top w:val="nil"/>
              <w:left w:val="nil"/>
              <w:bottom w:val="nil"/>
              <w:right w:val="nil"/>
            </w:tcBorders>
            <w:vAlign w:val="center"/>
          </w:tcPr>
          <w:p w:rsidR="00FB5F9A" w:rsidRPr="001F7A65" w:rsidRDefault="00FB5F9A" w:rsidP="00EA4951">
            <w:pPr>
              <w:rPr>
                <w:rFonts w:ascii="Arial" w:hAnsi="Arial" w:cs="Arial"/>
                <w:b/>
                <w:color w:val="0000FF"/>
                <w:sz w:val="20"/>
                <w:szCs w:val="20"/>
              </w:rPr>
            </w:pPr>
            <w:r>
              <w:rPr>
                <w:rFonts w:ascii="Arial" w:hAnsi="Arial" w:cs="Arial"/>
                <w:b/>
                <w:color w:val="0000FF"/>
                <w:sz w:val="20"/>
                <w:szCs w:val="20"/>
              </w:rPr>
              <w:t>Environmental Toxicity:</w:t>
            </w:r>
          </w:p>
        </w:tc>
        <w:tc>
          <w:tcPr>
            <w:tcW w:w="6727" w:type="dxa"/>
            <w:gridSpan w:val="3"/>
            <w:tcBorders>
              <w:top w:val="nil"/>
              <w:left w:val="nil"/>
              <w:bottom w:val="nil"/>
              <w:right w:val="nil"/>
            </w:tcBorders>
          </w:tcPr>
          <w:p w:rsidR="00FB5F9A" w:rsidRPr="00EB7518" w:rsidRDefault="00FB5F9A" w:rsidP="00EA4951">
            <w:pPr>
              <w:rPr>
                <w:rFonts w:ascii="Arial" w:hAnsi="Arial" w:cs="Arial"/>
                <w:sz w:val="16"/>
                <w:szCs w:val="16"/>
              </w:rPr>
            </w:pPr>
          </w:p>
        </w:tc>
      </w:tr>
      <w:tr w:rsidR="00FB5F9A" w:rsidRPr="00F82FD0" w:rsidTr="00FB5F9A">
        <w:tc>
          <w:tcPr>
            <w:tcW w:w="2628" w:type="dxa"/>
            <w:tcBorders>
              <w:top w:val="nil"/>
              <w:left w:val="nil"/>
              <w:bottom w:val="nil"/>
              <w:right w:val="nil"/>
            </w:tcBorders>
            <w:vAlign w:val="center"/>
          </w:tcPr>
          <w:p w:rsidR="00FB5F9A" w:rsidRPr="00F82FD0" w:rsidRDefault="00FB5F9A" w:rsidP="00EA4951">
            <w:pPr>
              <w:rPr>
                <w:rFonts w:ascii="Arial" w:hAnsi="Arial" w:cs="Arial"/>
                <w:b/>
                <w:sz w:val="16"/>
                <w:szCs w:val="16"/>
              </w:rPr>
            </w:pPr>
          </w:p>
        </w:tc>
        <w:tc>
          <w:tcPr>
            <w:tcW w:w="2520" w:type="dxa"/>
            <w:tcBorders>
              <w:top w:val="nil"/>
              <w:left w:val="nil"/>
              <w:bottom w:val="nil"/>
              <w:right w:val="nil"/>
            </w:tcBorders>
            <w:vAlign w:val="center"/>
          </w:tcPr>
          <w:p w:rsidR="00FB5F9A" w:rsidRPr="00F82FD0" w:rsidRDefault="00FB5F9A" w:rsidP="00EA4951">
            <w:pPr>
              <w:rPr>
                <w:rFonts w:ascii="Arial" w:hAnsi="Arial" w:cs="Arial"/>
                <w:b/>
                <w:sz w:val="16"/>
                <w:szCs w:val="16"/>
              </w:rPr>
            </w:pPr>
            <w:r w:rsidRPr="00F82FD0">
              <w:rPr>
                <w:rFonts w:ascii="Arial" w:hAnsi="Arial" w:cs="Arial"/>
                <w:b/>
                <w:sz w:val="16"/>
                <w:szCs w:val="16"/>
              </w:rPr>
              <w:t>Species:</w:t>
            </w:r>
          </w:p>
        </w:tc>
        <w:tc>
          <w:tcPr>
            <w:tcW w:w="1800" w:type="dxa"/>
            <w:tcBorders>
              <w:top w:val="nil"/>
              <w:left w:val="nil"/>
              <w:bottom w:val="nil"/>
              <w:right w:val="nil"/>
            </w:tcBorders>
            <w:vAlign w:val="center"/>
          </w:tcPr>
          <w:p w:rsidR="00FB5F9A" w:rsidRPr="00F82FD0" w:rsidRDefault="00FB5F9A" w:rsidP="00EA4951">
            <w:pPr>
              <w:rPr>
                <w:rFonts w:ascii="Arial" w:hAnsi="Arial" w:cs="Arial"/>
                <w:b/>
                <w:sz w:val="16"/>
                <w:szCs w:val="16"/>
              </w:rPr>
            </w:pPr>
            <w:r w:rsidRPr="00F82FD0">
              <w:rPr>
                <w:rFonts w:ascii="Arial" w:hAnsi="Arial" w:cs="Arial"/>
                <w:b/>
                <w:sz w:val="16"/>
                <w:szCs w:val="16"/>
              </w:rPr>
              <w:t>Period:</w:t>
            </w:r>
          </w:p>
        </w:tc>
        <w:tc>
          <w:tcPr>
            <w:tcW w:w="2407" w:type="dxa"/>
            <w:tcBorders>
              <w:top w:val="nil"/>
              <w:left w:val="nil"/>
              <w:bottom w:val="nil"/>
              <w:right w:val="nil"/>
            </w:tcBorders>
            <w:vAlign w:val="center"/>
          </w:tcPr>
          <w:p w:rsidR="00FB5F9A" w:rsidRPr="00F82FD0" w:rsidRDefault="00FB5F9A" w:rsidP="00EA4951">
            <w:pPr>
              <w:rPr>
                <w:rFonts w:ascii="Arial" w:hAnsi="Arial" w:cs="Arial"/>
                <w:b/>
                <w:sz w:val="16"/>
                <w:szCs w:val="16"/>
              </w:rPr>
            </w:pPr>
            <w:r w:rsidRPr="00F82FD0">
              <w:rPr>
                <w:rFonts w:ascii="Arial" w:hAnsi="Arial" w:cs="Arial"/>
                <w:b/>
                <w:sz w:val="16"/>
                <w:szCs w:val="16"/>
              </w:rPr>
              <w:t>Results:</w:t>
            </w:r>
          </w:p>
        </w:tc>
      </w:tr>
      <w:tr w:rsidR="00FB5F9A" w:rsidTr="00FB5F9A">
        <w:tc>
          <w:tcPr>
            <w:tcW w:w="2628" w:type="dxa"/>
            <w:tcBorders>
              <w:top w:val="nil"/>
              <w:left w:val="nil"/>
              <w:bottom w:val="nil"/>
              <w:right w:val="nil"/>
            </w:tcBorders>
            <w:vAlign w:val="center"/>
          </w:tcPr>
          <w:p w:rsidR="00FB5F9A" w:rsidRPr="00EB7518" w:rsidRDefault="00FB5F9A" w:rsidP="00EA4951">
            <w:pPr>
              <w:rPr>
                <w:rFonts w:ascii="Arial" w:hAnsi="Arial" w:cs="Arial"/>
                <w:sz w:val="16"/>
                <w:szCs w:val="16"/>
              </w:rPr>
            </w:pPr>
          </w:p>
        </w:tc>
        <w:tc>
          <w:tcPr>
            <w:tcW w:w="2520" w:type="dxa"/>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Daphnia Magna (EC50)</w:t>
            </w:r>
          </w:p>
        </w:tc>
        <w:tc>
          <w:tcPr>
            <w:tcW w:w="1800" w:type="dxa"/>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 xml:space="preserve">48 </w:t>
            </w:r>
            <w:proofErr w:type="spellStart"/>
            <w:r>
              <w:rPr>
                <w:rFonts w:ascii="Arial" w:hAnsi="Arial" w:cs="Arial"/>
                <w:sz w:val="16"/>
                <w:szCs w:val="16"/>
              </w:rPr>
              <w:t>hr</w:t>
            </w:r>
            <w:proofErr w:type="spellEnd"/>
            <w:r>
              <w:rPr>
                <w:rFonts w:ascii="Arial" w:hAnsi="Arial" w:cs="Arial"/>
                <w:sz w:val="16"/>
                <w:szCs w:val="16"/>
              </w:rPr>
              <w:t>(s)</w:t>
            </w:r>
          </w:p>
        </w:tc>
        <w:tc>
          <w:tcPr>
            <w:tcW w:w="2407" w:type="dxa"/>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0.15</w:t>
            </w:r>
            <w:r>
              <w:rPr>
                <w:rFonts w:ascii="Arial" w:hAnsi="Arial" w:cs="Arial"/>
                <w:sz w:val="16"/>
                <w:szCs w:val="16"/>
              </w:rPr>
              <w:t xml:space="preserve"> mg/l</w:t>
            </w:r>
          </w:p>
        </w:tc>
      </w:tr>
      <w:tr w:rsidR="00FB5F9A" w:rsidTr="00FB5F9A">
        <w:tc>
          <w:tcPr>
            <w:tcW w:w="2628" w:type="dxa"/>
            <w:tcBorders>
              <w:top w:val="nil"/>
              <w:left w:val="nil"/>
              <w:bottom w:val="nil"/>
              <w:right w:val="nil"/>
            </w:tcBorders>
            <w:vAlign w:val="center"/>
          </w:tcPr>
          <w:p w:rsidR="00FB5F9A" w:rsidRPr="00EB7518" w:rsidRDefault="00FB5F9A" w:rsidP="00EA4951">
            <w:pPr>
              <w:rPr>
                <w:rFonts w:ascii="Arial" w:hAnsi="Arial" w:cs="Arial"/>
                <w:sz w:val="16"/>
                <w:szCs w:val="16"/>
              </w:rPr>
            </w:pPr>
          </w:p>
        </w:tc>
        <w:tc>
          <w:tcPr>
            <w:tcW w:w="2520" w:type="dxa"/>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Bluegill</w:t>
            </w:r>
            <w:r>
              <w:rPr>
                <w:rFonts w:ascii="Arial" w:hAnsi="Arial" w:cs="Arial"/>
                <w:sz w:val="16"/>
                <w:szCs w:val="16"/>
              </w:rPr>
              <w:t xml:space="preserve"> (LC50)</w:t>
            </w:r>
          </w:p>
        </w:tc>
        <w:tc>
          <w:tcPr>
            <w:tcW w:w="1800" w:type="dxa"/>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 xml:space="preserve">96 </w:t>
            </w:r>
            <w:proofErr w:type="spellStart"/>
            <w:r>
              <w:rPr>
                <w:rFonts w:ascii="Arial" w:hAnsi="Arial" w:cs="Arial"/>
                <w:sz w:val="16"/>
                <w:szCs w:val="16"/>
              </w:rPr>
              <w:t>hr</w:t>
            </w:r>
            <w:proofErr w:type="spellEnd"/>
            <w:r>
              <w:rPr>
                <w:rFonts w:ascii="Arial" w:hAnsi="Arial" w:cs="Arial"/>
                <w:sz w:val="16"/>
                <w:szCs w:val="16"/>
              </w:rPr>
              <w:t>(s)</w:t>
            </w:r>
          </w:p>
        </w:tc>
        <w:tc>
          <w:tcPr>
            <w:tcW w:w="2407" w:type="dxa"/>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0.283</w:t>
            </w:r>
            <w:r>
              <w:rPr>
                <w:rFonts w:ascii="Arial" w:hAnsi="Arial" w:cs="Arial"/>
                <w:sz w:val="16"/>
                <w:szCs w:val="16"/>
              </w:rPr>
              <w:t xml:space="preserve"> mg/l</w:t>
            </w:r>
          </w:p>
        </w:tc>
      </w:tr>
      <w:tr w:rsidR="00FB5F9A" w:rsidTr="00FB5F9A">
        <w:tc>
          <w:tcPr>
            <w:tcW w:w="2628" w:type="dxa"/>
            <w:tcBorders>
              <w:top w:val="nil"/>
              <w:left w:val="nil"/>
              <w:bottom w:val="nil"/>
              <w:right w:val="nil"/>
            </w:tcBorders>
            <w:vAlign w:val="center"/>
          </w:tcPr>
          <w:p w:rsidR="00FB5F9A" w:rsidRDefault="00FB5F9A" w:rsidP="00EA4951">
            <w:pPr>
              <w:rPr>
                <w:rFonts w:ascii="Arial" w:hAnsi="Arial" w:cs="Arial"/>
                <w:b/>
                <w:color w:val="0000FF"/>
                <w:sz w:val="20"/>
                <w:szCs w:val="20"/>
              </w:rPr>
            </w:pPr>
            <w:r>
              <w:rPr>
                <w:rFonts w:ascii="Arial" w:hAnsi="Arial" w:cs="Arial"/>
                <w:b/>
                <w:color w:val="0000FF"/>
                <w:sz w:val="20"/>
                <w:szCs w:val="20"/>
              </w:rPr>
              <w:t>Persistence and degradability</w:t>
            </w:r>
          </w:p>
        </w:tc>
        <w:tc>
          <w:tcPr>
            <w:tcW w:w="6727" w:type="dxa"/>
            <w:gridSpan w:val="3"/>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 xml:space="preserve">Readily biodegradable </w:t>
            </w:r>
          </w:p>
        </w:tc>
      </w:tr>
      <w:tr w:rsidR="00FB5F9A" w:rsidTr="00FB5F9A">
        <w:tc>
          <w:tcPr>
            <w:tcW w:w="2628" w:type="dxa"/>
            <w:tcBorders>
              <w:top w:val="nil"/>
              <w:left w:val="nil"/>
              <w:bottom w:val="nil"/>
              <w:right w:val="nil"/>
            </w:tcBorders>
            <w:vAlign w:val="center"/>
          </w:tcPr>
          <w:p w:rsidR="00FB5F9A" w:rsidRDefault="00FB5F9A" w:rsidP="00EA4951">
            <w:pPr>
              <w:rPr>
                <w:rFonts w:ascii="Arial" w:hAnsi="Arial" w:cs="Arial"/>
                <w:b/>
                <w:color w:val="0000FF"/>
                <w:sz w:val="20"/>
                <w:szCs w:val="20"/>
              </w:rPr>
            </w:pPr>
          </w:p>
        </w:tc>
        <w:tc>
          <w:tcPr>
            <w:tcW w:w="6727" w:type="dxa"/>
            <w:gridSpan w:val="3"/>
            <w:tcBorders>
              <w:top w:val="nil"/>
              <w:left w:val="nil"/>
              <w:bottom w:val="nil"/>
              <w:right w:val="nil"/>
            </w:tcBorders>
            <w:vAlign w:val="center"/>
          </w:tcPr>
          <w:p w:rsidR="00FB5F9A" w:rsidRDefault="00FB5F9A" w:rsidP="00EA4951">
            <w:pPr>
              <w:rPr>
                <w:rFonts w:ascii="Arial" w:hAnsi="Arial" w:cs="Arial"/>
                <w:sz w:val="16"/>
                <w:szCs w:val="16"/>
              </w:rPr>
            </w:pPr>
          </w:p>
        </w:tc>
      </w:tr>
      <w:tr w:rsidR="00FB5F9A" w:rsidTr="00FB5F9A">
        <w:tc>
          <w:tcPr>
            <w:tcW w:w="2628" w:type="dxa"/>
            <w:tcBorders>
              <w:top w:val="nil"/>
              <w:left w:val="nil"/>
              <w:bottom w:val="nil"/>
              <w:right w:val="nil"/>
            </w:tcBorders>
            <w:vAlign w:val="center"/>
          </w:tcPr>
          <w:p w:rsidR="00FB5F9A" w:rsidRDefault="00FB5F9A" w:rsidP="00EA4951">
            <w:pPr>
              <w:rPr>
                <w:rFonts w:ascii="Arial" w:hAnsi="Arial" w:cs="Arial"/>
                <w:b/>
                <w:color w:val="0000FF"/>
                <w:sz w:val="20"/>
                <w:szCs w:val="20"/>
              </w:rPr>
            </w:pPr>
            <w:proofErr w:type="spellStart"/>
            <w:r>
              <w:rPr>
                <w:rFonts w:ascii="Arial" w:hAnsi="Arial" w:cs="Arial"/>
                <w:b/>
                <w:color w:val="0000FF"/>
                <w:sz w:val="20"/>
                <w:szCs w:val="20"/>
              </w:rPr>
              <w:t>Bioaccumulative</w:t>
            </w:r>
            <w:proofErr w:type="spellEnd"/>
            <w:r>
              <w:rPr>
                <w:rFonts w:ascii="Arial" w:hAnsi="Arial" w:cs="Arial"/>
                <w:b/>
                <w:color w:val="0000FF"/>
                <w:sz w:val="20"/>
                <w:szCs w:val="20"/>
              </w:rPr>
              <w:t xml:space="preserve"> potential</w:t>
            </w:r>
          </w:p>
        </w:tc>
        <w:tc>
          <w:tcPr>
            <w:tcW w:w="6727" w:type="dxa"/>
            <w:gridSpan w:val="3"/>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 xml:space="preserve">No expected to be </w:t>
            </w:r>
            <w:proofErr w:type="spellStart"/>
            <w:r>
              <w:rPr>
                <w:rFonts w:ascii="Arial" w:hAnsi="Arial" w:cs="Arial"/>
                <w:sz w:val="16"/>
                <w:szCs w:val="16"/>
              </w:rPr>
              <w:t>bioaccumulative</w:t>
            </w:r>
            <w:proofErr w:type="spellEnd"/>
            <w:r>
              <w:rPr>
                <w:rFonts w:ascii="Arial" w:hAnsi="Arial" w:cs="Arial"/>
                <w:sz w:val="16"/>
                <w:szCs w:val="16"/>
              </w:rPr>
              <w:t>.</w:t>
            </w:r>
          </w:p>
        </w:tc>
      </w:tr>
      <w:tr w:rsidR="00FB5F9A" w:rsidTr="00FB5F9A">
        <w:tc>
          <w:tcPr>
            <w:tcW w:w="2628" w:type="dxa"/>
            <w:tcBorders>
              <w:top w:val="nil"/>
              <w:left w:val="nil"/>
              <w:bottom w:val="nil"/>
              <w:right w:val="nil"/>
            </w:tcBorders>
            <w:vAlign w:val="center"/>
          </w:tcPr>
          <w:p w:rsidR="00FB5F9A" w:rsidRDefault="00FB5F9A" w:rsidP="00EA4951">
            <w:pPr>
              <w:rPr>
                <w:rFonts w:ascii="Arial" w:hAnsi="Arial" w:cs="Arial"/>
                <w:b/>
                <w:color w:val="0000FF"/>
                <w:sz w:val="20"/>
                <w:szCs w:val="20"/>
              </w:rPr>
            </w:pPr>
          </w:p>
        </w:tc>
        <w:tc>
          <w:tcPr>
            <w:tcW w:w="6727" w:type="dxa"/>
            <w:gridSpan w:val="3"/>
            <w:tcBorders>
              <w:top w:val="nil"/>
              <w:left w:val="nil"/>
              <w:bottom w:val="nil"/>
              <w:right w:val="nil"/>
            </w:tcBorders>
            <w:vAlign w:val="center"/>
          </w:tcPr>
          <w:p w:rsidR="00FB5F9A" w:rsidRDefault="00FB5F9A" w:rsidP="00EA4951">
            <w:pPr>
              <w:rPr>
                <w:rFonts w:ascii="Arial" w:hAnsi="Arial" w:cs="Arial"/>
                <w:sz w:val="16"/>
                <w:szCs w:val="16"/>
              </w:rPr>
            </w:pPr>
          </w:p>
        </w:tc>
      </w:tr>
      <w:tr w:rsidR="00FB5F9A" w:rsidTr="00FB5F9A">
        <w:tc>
          <w:tcPr>
            <w:tcW w:w="2628" w:type="dxa"/>
            <w:tcBorders>
              <w:top w:val="nil"/>
              <w:left w:val="nil"/>
              <w:bottom w:val="nil"/>
              <w:right w:val="nil"/>
            </w:tcBorders>
            <w:vAlign w:val="center"/>
          </w:tcPr>
          <w:p w:rsidR="00FB5F9A" w:rsidRDefault="00FB5F9A" w:rsidP="00EA4951">
            <w:pPr>
              <w:rPr>
                <w:rFonts w:ascii="Arial" w:hAnsi="Arial" w:cs="Arial"/>
                <w:b/>
                <w:color w:val="0000FF"/>
                <w:sz w:val="20"/>
                <w:szCs w:val="20"/>
              </w:rPr>
            </w:pPr>
            <w:r>
              <w:rPr>
                <w:rFonts w:ascii="Arial" w:hAnsi="Arial" w:cs="Arial"/>
                <w:b/>
                <w:color w:val="0000FF"/>
                <w:sz w:val="20"/>
                <w:szCs w:val="20"/>
              </w:rPr>
              <w:t>Mobility in soil</w:t>
            </w:r>
          </w:p>
        </w:tc>
        <w:tc>
          <w:tcPr>
            <w:tcW w:w="6727" w:type="dxa"/>
            <w:gridSpan w:val="3"/>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No data available</w:t>
            </w:r>
          </w:p>
        </w:tc>
      </w:tr>
      <w:tr w:rsidR="00FB5F9A" w:rsidTr="00FB5F9A">
        <w:tc>
          <w:tcPr>
            <w:tcW w:w="2628" w:type="dxa"/>
            <w:tcBorders>
              <w:top w:val="nil"/>
              <w:left w:val="nil"/>
              <w:bottom w:val="nil"/>
              <w:right w:val="nil"/>
            </w:tcBorders>
            <w:vAlign w:val="center"/>
          </w:tcPr>
          <w:p w:rsidR="00FB5F9A" w:rsidRDefault="00FB5F9A" w:rsidP="00EA4951">
            <w:pPr>
              <w:rPr>
                <w:rFonts w:ascii="Arial" w:hAnsi="Arial" w:cs="Arial"/>
                <w:b/>
                <w:color w:val="0000FF"/>
                <w:sz w:val="20"/>
                <w:szCs w:val="20"/>
              </w:rPr>
            </w:pPr>
          </w:p>
        </w:tc>
        <w:tc>
          <w:tcPr>
            <w:tcW w:w="6727" w:type="dxa"/>
            <w:gridSpan w:val="3"/>
            <w:tcBorders>
              <w:top w:val="nil"/>
              <w:left w:val="nil"/>
              <w:bottom w:val="nil"/>
              <w:right w:val="nil"/>
            </w:tcBorders>
            <w:vAlign w:val="center"/>
          </w:tcPr>
          <w:p w:rsidR="00FB5F9A" w:rsidRDefault="00FB5F9A" w:rsidP="00EA4951">
            <w:pPr>
              <w:rPr>
                <w:rFonts w:ascii="Arial" w:hAnsi="Arial" w:cs="Arial"/>
                <w:sz w:val="16"/>
                <w:szCs w:val="16"/>
              </w:rPr>
            </w:pPr>
          </w:p>
        </w:tc>
      </w:tr>
      <w:tr w:rsidR="00FB5F9A" w:rsidTr="00FB5F9A">
        <w:tc>
          <w:tcPr>
            <w:tcW w:w="2628" w:type="dxa"/>
            <w:tcBorders>
              <w:top w:val="nil"/>
              <w:left w:val="nil"/>
              <w:bottom w:val="nil"/>
              <w:right w:val="nil"/>
            </w:tcBorders>
            <w:vAlign w:val="center"/>
          </w:tcPr>
          <w:p w:rsidR="00FB5F9A" w:rsidRDefault="00FB5F9A" w:rsidP="00EA4951">
            <w:pPr>
              <w:rPr>
                <w:rFonts w:ascii="Arial" w:hAnsi="Arial" w:cs="Arial"/>
                <w:b/>
                <w:color w:val="0000FF"/>
                <w:sz w:val="20"/>
                <w:szCs w:val="20"/>
              </w:rPr>
            </w:pPr>
            <w:r>
              <w:rPr>
                <w:rFonts w:ascii="Arial" w:hAnsi="Arial" w:cs="Arial"/>
                <w:b/>
                <w:color w:val="0000FF"/>
                <w:sz w:val="20"/>
                <w:szCs w:val="20"/>
              </w:rPr>
              <w:t xml:space="preserve">Other </w:t>
            </w:r>
            <w:proofErr w:type="spellStart"/>
            <w:r>
              <w:rPr>
                <w:rFonts w:ascii="Arial" w:hAnsi="Arial" w:cs="Arial"/>
                <w:b/>
                <w:color w:val="0000FF"/>
                <w:sz w:val="20"/>
                <w:szCs w:val="20"/>
              </w:rPr>
              <w:t>adverse affects</w:t>
            </w:r>
            <w:proofErr w:type="spellEnd"/>
          </w:p>
        </w:tc>
        <w:tc>
          <w:tcPr>
            <w:tcW w:w="6727" w:type="dxa"/>
            <w:gridSpan w:val="3"/>
            <w:tcBorders>
              <w:top w:val="nil"/>
              <w:left w:val="nil"/>
              <w:bottom w:val="nil"/>
              <w:right w:val="nil"/>
            </w:tcBorders>
            <w:vAlign w:val="center"/>
          </w:tcPr>
          <w:p w:rsidR="00FB5F9A" w:rsidRDefault="00FB5F9A" w:rsidP="00EA4951">
            <w:pPr>
              <w:rPr>
                <w:rFonts w:ascii="Arial" w:hAnsi="Arial" w:cs="Arial"/>
                <w:sz w:val="16"/>
                <w:szCs w:val="16"/>
              </w:rPr>
            </w:pPr>
            <w:r>
              <w:rPr>
                <w:rFonts w:ascii="Arial" w:hAnsi="Arial" w:cs="Arial"/>
                <w:sz w:val="16"/>
                <w:szCs w:val="16"/>
              </w:rPr>
              <w:t>Very toxic to aquatic life</w:t>
            </w:r>
          </w:p>
        </w:tc>
      </w:tr>
    </w:tbl>
    <w:p w:rsidR="0028164E" w:rsidRDefault="0028164E"/>
    <w:tbl>
      <w:tblPr>
        <w:tblStyle w:val="TableGrid"/>
        <w:tblW w:w="9360" w:type="dxa"/>
        <w:tblInd w:w="-5" w:type="dxa"/>
        <w:tblLook w:val="01E0" w:firstRow="1" w:lastRow="1" w:firstColumn="1" w:lastColumn="1" w:noHBand="0" w:noVBand="0"/>
      </w:tblPr>
      <w:tblGrid>
        <w:gridCol w:w="2088"/>
        <w:gridCol w:w="7272"/>
      </w:tblGrid>
      <w:tr w:rsidR="0028164E" w:rsidTr="0028164E">
        <w:tc>
          <w:tcPr>
            <w:tcW w:w="9360" w:type="dxa"/>
            <w:gridSpan w:val="2"/>
            <w:tcBorders>
              <w:bottom w:val="single" w:sz="4" w:space="0" w:color="auto"/>
            </w:tcBorders>
            <w:shd w:val="clear" w:color="auto" w:fill="FFFF99"/>
          </w:tcPr>
          <w:p w:rsidR="0028164E" w:rsidRDefault="0028164E" w:rsidP="006129CF">
            <w:pPr>
              <w:jc w:val="center"/>
            </w:pPr>
            <w:r>
              <w:rPr>
                <w:rFonts w:ascii="Arial" w:hAnsi="Arial" w:cs="Arial"/>
                <w:b/>
              </w:rPr>
              <w:t>Section 13</w:t>
            </w:r>
            <w:r w:rsidRPr="009B0BD0">
              <w:rPr>
                <w:rFonts w:ascii="Arial" w:hAnsi="Arial" w:cs="Arial"/>
                <w:b/>
              </w:rPr>
              <w:t xml:space="preserve">.  </w:t>
            </w:r>
            <w:r>
              <w:rPr>
                <w:rFonts w:ascii="Arial" w:hAnsi="Arial" w:cs="Arial"/>
                <w:b/>
              </w:rPr>
              <w:t>Disposal Considerations</w:t>
            </w:r>
          </w:p>
        </w:tc>
      </w:tr>
      <w:tr w:rsidR="0028164E" w:rsidRPr="00EB7518" w:rsidTr="0028164E">
        <w:tc>
          <w:tcPr>
            <w:tcW w:w="2088" w:type="dxa"/>
            <w:tcBorders>
              <w:top w:val="nil"/>
              <w:left w:val="nil"/>
              <w:bottom w:val="nil"/>
              <w:right w:val="nil"/>
            </w:tcBorders>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lastRenderedPageBreak/>
              <w:t>Waste Information:</w:t>
            </w:r>
          </w:p>
        </w:tc>
        <w:tc>
          <w:tcPr>
            <w:tcW w:w="7272" w:type="dxa"/>
            <w:tcBorders>
              <w:top w:val="nil"/>
              <w:left w:val="nil"/>
              <w:bottom w:val="nil"/>
              <w:right w:val="nil"/>
            </w:tcBorders>
            <w:vAlign w:val="center"/>
          </w:tcPr>
          <w:p w:rsidR="0028164E" w:rsidRPr="00EB7518" w:rsidRDefault="0028164E" w:rsidP="006129CF">
            <w:pPr>
              <w:rPr>
                <w:rFonts w:ascii="Arial" w:hAnsi="Arial" w:cs="Arial"/>
                <w:sz w:val="16"/>
                <w:szCs w:val="16"/>
              </w:rPr>
            </w:pPr>
            <w:r w:rsidRPr="00333051">
              <w:rPr>
                <w:rFonts w:ascii="Arial" w:hAnsi="Arial" w:cs="Arial"/>
                <w:sz w:val="16"/>
                <w:szCs w:val="16"/>
              </w:rPr>
              <w:t>Whatever cannot be saved for recovery or recycling should be managed in an appropriate and approved waste disposal facility.  Processing, use, or contamination of this product may change the waste management options.  State and local disposal regulations may differ from federal disposal regulations.  Dispose of container and unused contents in accordance with federal, state,</w:t>
            </w:r>
            <w:r>
              <w:rPr>
                <w:rFonts w:ascii="Arial" w:hAnsi="Arial" w:cs="Arial"/>
                <w:sz w:val="16"/>
                <w:szCs w:val="16"/>
              </w:rPr>
              <w:t xml:space="preserve"> </w:t>
            </w:r>
            <w:r w:rsidRPr="00333051">
              <w:rPr>
                <w:rFonts w:ascii="Arial" w:hAnsi="Arial" w:cs="Arial"/>
                <w:sz w:val="16"/>
                <w:szCs w:val="16"/>
              </w:rPr>
              <w:t>and local requirements.</w:t>
            </w:r>
          </w:p>
        </w:tc>
      </w:tr>
      <w:tr w:rsidR="0028164E" w:rsidRPr="00333051"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7272" w:type="dxa"/>
            <w:tcBorders>
              <w:top w:val="nil"/>
              <w:left w:val="nil"/>
              <w:bottom w:val="nil"/>
              <w:right w:val="nil"/>
            </w:tcBorders>
            <w:vAlign w:val="center"/>
          </w:tcPr>
          <w:p w:rsidR="0028164E" w:rsidRPr="00333051" w:rsidRDefault="0028164E" w:rsidP="006129CF">
            <w:pPr>
              <w:rPr>
                <w:rFonts w:ascii="Arial" w:hAnsi="Arial" w:cs="Arial"/>
                <w:sz w:val="16"/>
                <w:szCs w:val="16"/>
              </w:rPr>
            </w:pPr>
          </w:p>
        </w:tc>
      </w:tr>
      <w:tr w:rsidR="0028164E" w:rsidRPr="00333051"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Waste Stream:</w:t>
            </w:r>
          </w:p>
        </w:tc>
        <w:tc>
          <w:tcPr>
            <w:tcW w:w="7272" w:type="dxa"/>
            <w:tcBorders>
              <w:top w:val="nil"/>
              <w:left w:val="nil"/>
              <w:bottom w:val="nil"/>
              <w:right w:val="nil"/>
            </w:tcBorders>
            <w:vAlign w:val="center"/>
          </w:tcPr>
          <w:p w:rsidR="0028164E" w:rsidRPr="00333051" w:rsidRDefault="009E0228" w:rsidP="00C44086">
            <w:pPr>
              <w:rPr>
                <w:rFonts w:ascii="Arial" w:hAnsi="Arial" w:cs="Arial"/>
                <w:sz w:val="16"/>
                <w:szCs w:val="16"/>
              </w:rPr>
            </w:pPr>
            <w:r>
              <w:rPr>
                <w:rFonts w:ascii="Arial" w:hAnsi="Arial" w:cs="Arial"/>
                <w:sz w:val="16"/>
                <w:szCs w:val="16"/>
              </w:rPr>
              <w:t>R</w:t>
            </w:r>
            <w:r w:rsidR="0028164E">
              <w:rPr>
                <w:rFonts w:ascii="Arial" w:hAnsi="Arial" w:cs="Arial"/>
                <w:sz w:val="16"/>
                <w:szCs w:val="16"/>
              </w:rPr>
              <w:t xml:space="preserve">egulated as a hazardous waste. </w:t>
            </w:r>
          </w:p>
        </w:tc>
      </w:tr>
    </w:tbl>
    <w:p w:rsidR="0028164E" w:rsidRDefault="0028164E"/>
    <w:tbl>
      <w:tblPr>
        <w:tblStyle w:val="TableGrid"/>
        <w:tblW w:w="9360" w:type="dxa"/>
        <w:tblInd w:w="-25" w:type="dxa"/>
        <w:tblLayout w:type="fixed"/>
        <w:tblLook w:val="01E0" w:firstRow="1" w:lastRow="1" w:firstColumn="1" w:lastColumn="1" w:noHBand="0" w:noVBand="0"/>
      </w:tblPr>
      <w:tblGrid>
        <w:gridCol w:w="2088"/>
        <w:gridCol w:w="900"/>
        <w:gridCol w:w="180"/>
        <w:gridCol w:w="2520"/>
        <w:gridCol w:w="900"/>
        <w:gridCol w:w="1080"/>
        <w:gridCol w:w="1692"/>
      </w:tblGrid>
      <w:tr w:rsidR="0028164E" w:rsidTr="009E0228">
        <w:tc>
          <w:tcPr>
            <w:tcW w:w="9360" w:type="dxa"/>
            <w:gridSpan w:val="7"/>
            <w:tcBorders>
              <w:bottom w:val="single" w:sz="4" w:space="0" w:color="auto"/>
            </w:tcBorders>
            <w:shd w:val="clear" w:color="auto" w:fill="FFFF99"/>
          </w:tcPr>
          <w:p w:rsidR="0028164E" w:rsidRDefault="0028164E" w:rsidP="006129CF">
            <w:pPr>
              <w:jc w:val="center"/>
            </w:pPr>
            <w:r>
              <w:rPr>
                <w:rFonts w:ascii="Arial" w:hAnsi="Arial" w:cs="Arial"/>
                <w:b/>
              </w:rPr>
              <w:t>Section 14</w:t>
            </w:r>
            <w:r w:rsidRPr="009B0BD0">
              <w:rPr>
                <w:rFonts w:ascii="Arial" w:hAnsi="Arial" w:cs="Arial"/>
                <w:b/>
              </w:rPr>
              <w:t xml:space="preserve">.  </w:t>
            </w:r>
            <w:r>
              <w:rPr>
                <w:rFonts w:ascii="Arial" w:hAnsi="Arial" w:cs="Arial"/>
                <w:b/>
              </w:rPr>
              <w:t>Transportation Information</w:t>
            </w:r>
          </w:p>
        </w:tc>
      </w:tr>
      <w:tr w:rsidR="0028164E" w:rsidRPr="00333051" w:rsidTr="009E0228">
        <w:tc>
          <w:tcPr>
            <w:tcW w:w="2088" w:type="dxa"/>
            <w:tcBorders>
              <w:top w:val="single" w:sz="4" w:space="0" w:color="auto"/>
              <w:left w:val="nil"/>
              <w:bottom w:val="single" w:sz="4" w:space="0" w:color="auto"/>
              <w:right w:val="nil"/>
            </w:tcBorders>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Regulatory Information:</w:t>
            </w:r>
          </w:p>
        </w:tc>
        <w:tc>
          <w:tcPr>
            <w:tcW w:w="1080" w:type="dxa"/>
            <w:gridSpan w:val="2"/>
            <w:tcBorders>
              <w:top w:val="single" w:sz="4" w:space="0" w:color="auto"/>
              <w:left w:val="nil"/>
              <w:bottom w:val="single" w:sz="4" w:space="0" w:color="auto"/>
              <w:right w:val="nil"/>
            </w:tcBorders>
          </w:tcPr>
          <w:p w:rsidR="0028164E" w:rsidRPr="00333051" w:rsidRDefault="0028164E" w:rsidP="006129CF">
            <w:pPr>
              <w:jc w:val="center"/>
              <w:rPr>
                <w:rFonts w:ascii="Arial" w:hAnsi="Arial" w:cs="Arial"/>
                <w:b/>
                <w:color w:val="0000FF"/>
                <w:sz w:val="20"/>
                <w:szCs w:val="20"/>
              </w:rPr>
            </w:pPr>
            <w:r>
              <w:rPr>
                <w:rFonts w:ascii="Arial" w:hAnsi="Arial" w:cs="Arial"/>
                <w:b/>
                <w:color w:val="0000FF"/>
                <w:sz w:val="20"/>
                <w:szCs w:val="20"/>
              </w:rPr>
              <w:t>ID</w:t>
            </w:r>
            <w:r w:rsidRPr="00333051">
              <w:rPr>
                <w:rFonts w:ascii="Arial" w:hAnsi="Arial" w:cs="Arial"/>
                <w:b/>
                <w:color w:val="0000FF"/>
                <w:sz w:val="20"/>
                <w:szCs w:val="20"/>
              </w:rPr>
              <w:t xml:space="preserve"> Number</w:t>
            </w:r>
          </w:p>
        </w:tc>
        <w:tc>
          <w:tcPr>
            <w:tcW w:w="2520" w:type="dxa"/>
            <w:tcBorders>
              <w:top w:val="single" w:sz="4" w:space="0" w:color="auto"/>
              <w:left w:val="nil"/>
              <w:bottom w:val="single" w:sz="4" w:space="0" w:color="auto"/>
              <w:right w:val="nil"/>
            </w:tcBorders>
          </w:tcPr>
          <w:p w:rsidR="0028164E" w:rsidRPr="00333051" w:rsidRDefault="0028164E" w:rsidP="006129CF">
            <w:pPr>
              <w:jc w:val="center"/>
              <w:rPr>
                <w:rFonts w:ascii="Arial" w:hAnsi="Arial" w:cs="Arial"/>
                <w:b/>
                <w:color w:val="0000FF"/>
                <w:sz w:val="20"/>
                <w:szCs w:val="20"/>
              </w:rPr>
            </w:pPr>
            <w:r w:rsidRPr="00333051">
              <w:rPr>
                <w:rFonts w:ascii="Arial" w:hAnsi="Arial" w:cs="Arial"/>
                <w:b/>
                <w:color w:val="0000FF"/>
                <w:sz w:val="20"/>
                <w:szCs w:val="20"/>
              </w:rPr>
              <w:t>Proper Shipping Name</w:t>
            </w:r>
          </w:p>
        </w:tc>
        <w:tc>
          <w:tcPr>
            <w:tcW w:w="900" w:type="dxa"/>
            <w:tcBorders>
              <w:top w:val="single" w:sz="4" w:space="0" w:color="auto"/>
              <w:left w:val="nil"/>
              <w:bottom w:val="single" w:sz="4" w:space="0" w:color="auto"/>
              <w:right w:val="nil"/>
            </w:tcBorders>
          </w:tcPr>
          <w:p w:rsidR="0028164E" w:rsidRPr="00333051" w:rsidRDefault="0028164E" w:rsidP="006129CF">
            <w:pPr>
              <w:jc w:val="center"/>
              <w:rPr>
                <w:rFonts w:ascii="Arial" w:hAnsi="Arial" w:cs="Arial"/>
                <w:b/>
                <w:color w:val="0000FF"/>
                <w:sz w:val="20"/>
                <w:szCs w:val="20"/>
              </w:rPr>
            </w:pPr>
            <w:r w:rsidRPr="00333051">
              <w:rPr>
                <w:rFonts w:ascii="Arial" w:hAnsi="Arial" w:cs="Arial"/>
                <w:b/>
                <w:color w:val="0000FF"/>
                <w:sz w:val="20"/>
                <w:szCs w:val="20"/>
              </w:rPr>
              <w:t>Hazard Class</w:t>
            </w:r>
          </w:p>
        </w:tc>
        <w:tc>
          <w:tcPr>
            <w:tcW w:w="1080" w:type="dxa"/>
            <w:tcBorders>
              <w:top w:val="single" w:sz="4" w:space="0" w:color="auto"/>
              <w:left w:val="nil"/>
              <w:bottom w:val="single" w:sz="4" w:space="0" w:color="auto"/>
              <w:right w:val="nil"/>
            </w:tcBorders>
          </w:tcPr>
          <w:p w:rsidR="0028164E" w:rsidRPr="00333051" w:rsidRDefault="0028164E" w:rsidP="006129CF">
            <w:pPr>
              <w:jc w:val="center"/>
              <w:rPr>
                <w:rFonts w:ascii="Arial" w:hAnsi="Arial" w:cs="Arial"/>
                <w:b/>
                <w:color w:val="0000FF"/>
                <w:sz w:val="20"/>
                <w:szCs w:val="20"/>
              </w:rPr>
            </w:pPr>
            <w:r w:rsidRPr="00333051">
              <w:rPr>
                <w:rFonts w:ascii="Arial" w:hAnsi="Arial" w:cs="Arial"/>
                <w:b/>
                <w:color w:val="0000FF"/>
                <w:sz w:val="20"/>
                <w:szCs w:val="20"/>
              </w:rPr>
              <w:t>Packing Group</w:t>
            </w:r>
          </w:p>
        </w:tc>
        <w:tc>
          <w:tcPr>
            <w:tcW w:w="1692" w:type="dxa"/>
            <w:tcBorders>
              <w:top w:val="single" w:sz="4" w:space="0" w:color="auto"/>
              <w:left w:val="nil"/>
              <w:bottom w:val="single" w:sz="4" w:space="0" w:color="auto"/>
              <w:right w:val="nil"/>
            </w:tcBorders>
          </w:tcPr>
          <w:p w:rsidR="0028164E" w:rsidRPr="00333051" w:rsidRDefault="0028164E" w:rsidP="006129CF">
            <w:pPr>
              <w:jc w:val="center"/>
              <w:rPr>
                <w:rFonts w:ascii="Arial" w:hAnsi="Arial" w:cs="Arial"/>
                <w:b/>
                <w:color w:val="0000FF"/>
                <w:sz w:val="20"/>
                <w:szCs w:val="20"/>
              </w:rPr>
            </w:pPr>
            <w:r w:rsidRPr="00333051">
              <w:rPr>
                <w:rFonts w:ascii="Arial" w:hAnsi="Arial" w:cs="Arial"/>
                <w:b/>
                <w:color w:val="0000FF"/>
                <w:sz w:val="20"/>
                <w:szCs w:val="20"/>
              </w:rPr>
              <w:t>Label(s)</w:t>
            </w:r>
          </w:p>
        </w:tc>
      </w:tr>
      <w:tr w:rsidR="00D17E37" w:rsidRPr="0020340A" w:rsidTr="009E0228">
        <w:trPr>
          <w:trHeight w:val="288"/>
        </w:trPr>
        <w:tc>
          <w:tcPr>
            <w:tcW w:w="2088" w:type="dxa"/>
            <w:tcBorders>
              <w:top w:val="single" w:sz="4" w:space="0" w:color="auto"/>
              <w:left w:val="single" w:sz="4" w:space="0" w:color="auto"/>
              <w:bottom w:val="single" w:sz="4" w:space="0" w:color="auto"/>
              <w:right w:val="single" w:sz="4" w:space="0" w:color="auto"/>
            </w:tcBorders>
          </w:tcPr>
          <w:p w:rsidR="00D17E37" w:rsidRPr="0020340A" w:rsidRDefault="00D17E37" w:rsidP="00D17E37">
            <w:pPr>
              <w:jc w:val="center"/>
              <w:rPr>
                <w:rFonts w:ascii="Arial" w:hAnsi="Arial" w:cs="Arial"/>
                <w:b/>
                <w:color w:val="0000FF"/>
                <w:sz w:val="20"/>
                <w:szCs w:val="20"/>
              </w:rPr>
            </w:pPr>
            <w:r w:rsidRPr="0020340A">
              <w:rPr>
                <w:rFonts w:ascii="Arial" w:hAnsi="Arial" w:cs="Arial"/>
                <w:b/>
                <w:color w:val="0000FF"/>
                <w:sz w:val="20"/>
                <w:szCs w:val="20"/>
              </w:rPr>
              <w:t>DOT</w:t>
            </w:r>
          </w:p>
        </w:tc>
        <w:tc>
          <w:tcPr>
            <w:tcW w:w="1080" w:type="dxa"/>
            <w:gridSpan w:val="2"/>
            <w:tcBorders>
              <w:top w:val="single" w:sz="4" w:space="0" w:color="auto"/>
              <w:left w:val="single" w:sz="4" w:space="0" w:color="auto"/>
              <w:bottom w:val="single" w:sz="4" w:space="0" w:color="auto"/>
              <w:right w:val="single" w:sz="4" w:space="0" w:color="auto"/>
            </w:tcBorders>
          </w:tcPr>
          <w:p w:rsidR="00D17E37" w:rsidRPr="0020340A" w:rsidRDefault="00D17E37" w:rsidP="00D17E37">
            <w:pPr>
              <w:jc w:val="center"/>
              <w:rPr>
                <w:rFonts w:ascii="Arial" w:hAnsi="Arial"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D17E37" w:rsidRPr="0020340A" w:rsidRDefault="00FB5F9A" w:rsidP="00D17E37">
            <w:pPr>
              <w:jc w:val="center"/>
              <w:rPr>
                <w:rFonts w:ascii="Arial" w:hAnsi="Arial" w:cs="Arial"/>
                <w:sz w:val="16"/>
                <w:szCs w:val="16"/>
              </w:rPr>
            </w:pPr>
            <w:r>
              <w:rPr>
                <w:rFonts w:ascii="Arial" w:hAnsi="Arial" w:cs="Arial"/>
                <w:sz w:val="16"/>
                <w:szCs w:val="16"/>
              </w:rPr>
              <w:t>Not regulated for transport</w:t>
            </w:r>
          </w:p>
        </w:tc>
        <w:tc>
          <w:tcPr>
            <w:tcW w:w="900" w:type="dxa"/>
            <w:tcBorders>
              <w:top w:val="single" w:sz="4" w:space="0" w:color="auto"/>
              <w:left w:val="single" w:sz="4" w:space="0" w:color="auto"/>
              <w:bottom w:val="single" w:sz="4" w:space="0" w:color="auto"/>
              <w:right w:val="single" w:sz="4" w:space="0" w:color="auto"/>
            </w:tcBorders>
          </w:tcPr>
          <w:p w:rsidR="00D17E37" w:rsidRPr="0020340A" w:rsidRDefault="00D17E37" w:rsidP="00D17E37">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D17E37" w:rsidRPr="0020340A" w:rsidRDefault="00D17E37" w:rsidP="00D17E37">
            <w:pPr>
              <w:jc w:val="center"/>
              <w:rPr>
                <w:rFonts w:ascii="Arial" w:hAnsi="Arial" w:cs="Arial"/>
                <w:sz w:val="16"/>
                <w:szCs w:val="16"/>
              </w:rPr>
            </w:pPr>
          </w:p>
        </w:tc>
        <w:tc>
          <w:tcPr>
            <w:tcW w:w="1692" w:type="dxa"/>
            <w:tcBorders>
              <w:top w:val="single" w:sz="4" w:space="0" w:color="auto"/>
              <w:left w:val="single" w:sz="4" w:space="0" w:color="auto"/>
              <w:bottom w:val="single" w:sz="4" w:space="0" w:color="auto"/>
              <w:right w:val="single" w:sz="4" w:space="0" w:color="auto"/>
            </w:tcBorders>
          </w:tcPr>
          <w:p w:rsidR="00D17E37" w:rsidRPr="0020340A" w:rsidRDefault="00D17E37" w:rsidP="00D17E37">
            <w:pPr>
              <w:jc w:val="center"/>
              <w:rPr>
                <w:rFonts w:ascii="Arial" w:hAnsi="Arial" w:cs="Arial"/>
                <w:b/>
                <w:color w:val="0000FF"/>
                <w:sz w:val="16"/>
                <w:szCs w:val="16"/>
              </w:rPr>
            </w:pPr>
          </w:p>
        </w:tc>
      </w:tr>
      <w:tr w:rsidR="00FB5F9A" w:rsidRPr="0020340A" w:rsidTr="009E0228">
        <w:trPr>
          <w:trHeight w:val="288"/>
        </w:trPr>
        <w:tc>
          <w:tcPr>
            <w:tcW w:w="2088" w:type="dxa"/>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b/>
                <w:color w:val="0000FF"/>
                <w:sz w:val="20"/>
                <w:szCs w:val="20"/>
              </w:rPr>
            </w:pPr>
            <w:r w:rsidRPr="0020340A">
              <w:rPr>
                <w:rFonts w:ascii="Arial" w:hAnsi="Arial" w:cs="Arial"/>
                <w:b/>
                <w:color w:val="0000FF"/>
                <w:sz w:val="20"/>
                <w:szCs w:val="20"/>
              </w:rPr>
              <w:t>IMDG</w:t>
            </w:r>
          </w:p>
        </w:tc>
        <w:tc>
          <w:tcPr>
            <w:tcW w:w="1080" w:type="dxa"/>
            <w:gridSpan w:val="2"/>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FB5F9A" w:rsidRDefault="00FB5F9A" w:rsidP="00FB5F9A">
            <w:pPr>
              <w:jc w:val="center"/>
            </w:pPr>
            <w:r w:rsidRPr="00B123A4">
              <w:rPr>
                <w:rFonts w:ascii="Arial" w:hAnsi="Arial" w:cs="Arial"/>
                <w:sz w:val="16"/>
                <w:szCs w:val="16"/>
              </w:rPr>
              <w:t>Not regulated for transport</w:t>
            </w:r>
          </w:p>
        </w:tc>
        <w:tc>
          <w:tcPr>
            <w:tcW w:w="900" w:type="dxa"/>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sz w:val="16"/>
                <w:szCs w:val="16"/>
              </w:rPr>
            </w:pPr>
          </w:p>
        </w:tc>
        <w:tc>
          <w:tcPr>
            <w:tcW w:w="1692" w:type="dxa"/>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b/>
                <w:color w:val="0000FF"/>
                <w:sz w:val="16"/>
                <w:szCs w:val="16"/>
              </w:rPr>
            </w:pPr>
          </w:p>
        </w:tc>
      </w:tr>
      <w:tr w:rsidR="00FB5F9A" w:rsidRPr="0020340A" w:rsidTr="009E0228">
        <w:trPr>
          <w:trHeight w:val="288"/>
        </w:trPr>
        <w:tc>
          <w:tcPr>
            <w:tcW w:w="2088" w:type="dxa"/>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b/>
                <w:color w:val="0000FF"/>
                <w:sz w:val="20"/>
                <w:szCs w:val="20"/>
              </w:rPr>
            </w:pPr>
            <w:r w:rsidRPr="0020340A">
              <w:rPr>
                <w:rFonts w:ascii="Arial" w:hAnsi="Arial" w:cs="Arial"/>
                <w:b/>
                <w:color w:val="0000FF"/>
                <w:sz w:val="20"/>
                <w:szCs w:val="20"/>
              </w:rPr>
              <w:t>IATA</w:t>
            </w:r>
          </w:p>
        </w:tc>
        <w:tc>
          <w:tcPr>
            <w:tcW w:w="1080" w:type="dxa"/>
            <w:gridSpan w:val="2"/>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FB5F9A" w:rsidRDefault="00FB5F9A" w:rsidP="00FB5F9A">
            <w:pPr>
              <w:jc w:val="center"/>
            </w:pPr>
            <w:r w:rsidRPr="00B123A4">
              <w:rPr>
                <w:rFonts w:ascii="Arial" w:hAnsi="Arial" w:cs="Arial"/>
                <w:sz w:val="16"/>
                <w:szCs w:val="16"/>
              </w:rPr>
              <w:t>Not regulated for transport</w:t>
            </w:r>
          </w:p>
        </w:tc>
        <w:tc>
          <w:tcPr>
            <w:tcW w:w="900" w:type="dxa"/>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sz w:val="16"/>
                <w:szCs w:val="16"/>
              </w:rPr>
            </w:pPr>
          </w:p>
        </w:tc>
        <w:tc>
          <w:tcPr>
            <w:tcW w:w="1692" w:type="dxa"/>
            <w:tcBorders>
              <w:top w:val="single" w:sz="4" w:space="0" w:color="auto"/>
              <w:left w:val="single" w:sz="4" w:space="0" w:color="auto"/>
              <w:bottom w:val="single" w:sz="4" w:space="0" w:color="auto"/>
              <w:right w:val="single" w:sz="4" w:space="0" w:color="auto"/>
            </w:tcBorders>
          </w:tcPr>
          <w:p w:rsidR="00FB5F9A" w:rsidRPr="0020340A" w:rsidRDefault="00FB5F9A" w:rsidP="00FB5F9A">
            <w:pPr>
              <w:jc w:val="center"/>
              <w:rPr>
                <w:rFonts w:ascii="Arial" w:hAnsi="Arial" w:cs="Arial"/>
                <w:b/>
                <w:color w:val="0000FF"/>
                <w:sz w:val="16"/>
                <w:szCs w:val="16"/>
              </w:rPr>
            </w:pPr>
          </w:p>
        </w:tc>
      </w:tr>
      <w:tr w:rsidR="0028164E" w:rsidRPr="009C5F79" w:rsidTr="009E0228">
        <w:trPr>
          <w:trHeight w:val="216"/>
        </w:trPr>
        <w:tc>
          <w:tcPr>
            <w:tcW w:w="2988" w:type="dxa"/>
            <w:gridSpan w:val="2"/>
            <w:tcBorders>
              <w:top w:val="single" w:sz="4" w:space="0" w:color="auto"/>
              <w:left w:val="nil"/>
              <w:bottom w:val="nil"/>
              <w:right w:val="nil"/>
            </w:tcBorders>
          </w:tcPr>
          <w:p w:rsidR="0028164E" w:rsidRDefault="0028164E" w:rsidP="006129CF">
            <w:pPr>
              <w:rPr>
                <w:rFonts w:ascii="Arial" w:hAnsi="Arial" w:cs="Arial"/>
                <w:b/>
                <w:color w:val="0000FF"/>
                <w:sz w:val="20"/>
                <w:szCs w:val="20"/>
              </w:rPr>
            </w:pPr>
          </w:p>
        </w:tc>
        <w:tc>
          <w:tcPr>
            <w:tcW w:w="6372" w:type="dxa"/>
            <w:gridSpan w:val="5"/>
            <w:tcBorders>
              <w:top w:val="single" w:sz="4" w:space="0" w:color="auto"/>
              <w:left w:val="nil"/>
              <w:bottom w:val="nil"/>
              <w:right w:val="nil"/>
            </w:tcBorders>
          </w:tcPr>
          <w:p w:rsidR="0028164E" w:rsidRPr="009C5F79" w:rsidRDefault="0028164E" w:rsidP="006129CF">
            <w:pPr>
              <w:rPr>
                <w:rFonts w:ascii="Arial" w:hAnsi="Arial" w:cs="Arial"/>
                <w:sz w:val="16"/>
                <w:szCs w:val="16"/>
              </w:rPr>
            </w:pPr>
          </w:p>
        </w:tc>
      </w:tr>
      <w:tr w:rsidR="0028164E" w:rsidRPr="009C5F79" w:rsidTr="009E0228">
        <w:trPr>
          <w:trHeight w:val="216"/>
        </w:trPr>
        <w:tc>
          <w:tcPr>
            <w:tcW w:w="2988" w:type="dxa"/>
            <w:gridSpan w:val="2"/>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 xml:space="preserve">Marine </w:t>
            </w:r>
            <w:proofErr w:type="spellStart"/>
            <w:r>
              <w:rPr>
                <w:rFonts w:ascii="Arial" w:hAnsi="Arial" w:cs="Arial"/>
                <w:b/>
                <w:color w:val="0000FF"/>
                <w:sz w:val="20"/>
                <w:szCs w:val="20"/>
              </w:rPr>
              <w:t>Polluntant</w:t>
            </w:r>
            <w:proofErr w:type="spellEnd"/>
            <w:r>
              <w:rPr>
                <w:rFonts w:ascii="Arial" w:hAnsi="Arial" w:cs="Arial"/>
                <w:b/>
                <w:color w:val="0000FF"/>
                <w:sz w:val="20"/>
                <w:szCs w:val="20"/>
              </w:rPr>
              <w:t xml:space="preserve"> (Yes/No)</w:t>
            </w:r>
          </w:p>
        </w:tc>
        <w:tc>
          <w:tcPr>
            <w:tcW w:w="6372" w:type="dxa"/>
            <w:gridSpan w:val="5"/>
            <w:tcBorders>
              <w:top w:val="nil"/>
              <w:left w:val="nil"/>
              <w:bottom w:val="nil"/>
              <w:right w:val="nil"/>
            </w:tcBorders>
          </w:tcPr>
          <w:p w:rsidR="0028164E" w:rsidRPr="009C5F79" w:rsidRDefault="0028164E" w:rsidP="006129CF">
            <w:pPr>
              <w:rPr>
                <w:rFonts w:ascii="Arial" w:hAnsi="Arial" w:cs="Arial"/>
                <w:sz w:val="16"/>
                <w:szCs w:val="16"/>
              </w:rPr>
            </w:pPr>
            <w:r w:rsidRPr="009C5F79">
              <w:rPr>
                <w:rFonts w:ascii="Arial" w:hAnsi="Arial" w:cs="Arial"/>
                <w:sz w:val="16"/>
                <w:szCs w:val="16"/>
              </w:rPr>
              <w:t>No</w:t>
            </w:r>
          </w:p>
        </w:tc>
      </w:tr>
      <w:tr w:rsidR="0028164E" w:rsidRPr="009C5F79" w:rsidTr="009E0228">
        <w:trPr>
          <w:trHeight w:val="216"/>
        </w:trPr>
        <w:tc>
          <w:tcPr>
            <w:tcW w:w="2988" w:type="dxa"/>
            <w:gridSpan w:val="2"/>
            <w:tcBorders>
              <w:top w:val="nil"/>
              <w:left w:val="nil"/>
              <w:bottom w:val="nil"/>
              <w:right w:val="nil"/>
            </w:tcBorders>
          </w:tcPr>
          <w:p w:rsidR="0028164E" w:rsidRDefault="0028164E" w:rsidP="006129CF">
            <w:pPr>
              <w:rPr>
                <w:rFonts w:ascii="Arial" w:hAnsi="Arial" w:cs="Arial"/>
                <w:b/>
                <w:color w:val="0000FF"/>
                <w:sz w:val="20"/>
                <w:szCs w:val="20"/>
              </w:rPr>
            </w:pPr>
          </w:p>
        </w:tc>
        <w:tc>
          <w:tcPr>
            <w:tcW w:w="6372" w:type="dxa"/>
            <w:gridSpan w:val="5"/>
            <w:tcBorders>
              <w:top w:val="nil"/>
              <w:left w:val="nil"/>
              <w:bottom w:val="nil"/>
              <w:right w:val="nil"/>
            </w:tcBorders>
          </w:tcPr>
          <w:p w:rsidR="0028164E" w:rsidRPr="009C5F79" w:rsidRDefault="0028164E" w:rsidP="006129CF">
            <w:pPr>
              <w:rPr>
                <w:rFonts w:ascii="Arial" w:hAnsi="Arial" w:cs="Arial"/>
                <w:sz w:val="16"/>
                <w:szCs w:val="16"/>
              </w:rPr>
            </w:pPr>
          </w:p>
        </w:tc>
      </w:tr>
      <w:tr w:rsidR="0028164E" w:rsidRPr="009C5F79" w:rsidTr="009E0228">
        <w:trPr>
          <w:trHeight w:val="216"/>
        </w:trPr>
        <w:tc>
          <w:tcPr>
            <w:tcW w:w="2988" w:type="dxa"/>
            <w:gridSpan w:val="2"/>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Special precautions</w:t>
            </w:r>
          </w:p>
        </w:tc>
        <w:tc>
          <w:tcPr>
            <w:tcW w:w="6372" w:type="dxa"/>
            <w:gridSpan w:val="5"/>
            <w:tcBorders>
              <w:top w:val="nil"/>
              <w:left w:val="nil"/>
              <w:bottom w:val="nil"/>
              <w:right w:val="nil"/>
            </w:tcBorders>
          </w:tcPr>
          <w:p w:rsidR="0028164E" w:rsidRPr="009C5F79" w:rsidRDefault="0028164E" w:rsidP="006129CF">
            <w:pPr>
              <w:rPr>
                <w:rFonts w:ascii="Arial" w:hAnsi="Arial" w:cs="Arial"/>
                <w:sz w:val="16"/>
                <w:szCs w:val="16"/>
              </w:rPr>
            </w:pPr>
            <w:r>
              <w:rPr>
                <w:rFonts w:ascii="Arial" w:hAnsi="Arial" w:cs="Arial"/>
                <w:sz w:val="16"/>
                <w:szCs w:val="16"/>
              </w:rPr>
              <w:t>None</w:t>
            </w:r>
          </w:p>
        </w:tc>
      </w:tr>
    </w:tbl>
    <w:p w:rsidR="0028164E" w:rsidRDefault="0028164E"/>
    <w:tbl>
      <w:tblPr>
        <w:tblStyle w:val="TableGrid"/>
        <w:tblW w:w="9360" w:type="dxa"/>
        <w:tblInd w:w="-5" w:type="dxa"/>
        <w:tblLook w:val="01E0" w:firstRow="1" w:lastRow="1" w:firstColumn="1" w:lastColumn="1" w:noHBand="0" w:noVBand="0"/>
      </w:tblPr>
      <w:tblGrid>
        <w:gridCol w:w="2088"/>
        <w:gridCol w:w="1353"/>
        <w:gridCol w:w="1354"/>
        <w:gridCol w:w="1353"/>
        <w:gridCol w:w="1354"/>
        <w:gridCol w:w="1858"/>
      </w:tblGrid>
      <w:tr w:rsidR="0028164E" w:rsidTr="0028164E">
        <w:tc>
          <w:tcPr>
            <w:tcW w:w="9360" w:type="dxa"/>
            <w:gridSpan w:val="6"/>
            <w:tcBorders>
              <w:bottom w:val="single" w:sz="4" w:space="0" w:color="auto"/>
            </w:tcBorders>
            <w:shd w:val="clear" w:color="auto" w:fill="FFFF99"/>
          </w:tcPr>
          <w:p w:rsidR="0028164E" w:rsidRDefault="0028164E" w:rsidP="006129CF">
            <w:pPr>
              <w:jc w:val="center"/>
            </w:pPr>
            <w:r>
              <w:rPr>
                <w:rFonts w:ascii="Arial" w:hAnsi="Arial" w:cs="Arial"/>
                <w:b/>
              </w:rPr>
              <w:t>Section 15</w:t>
            </w:r>
            <w:r w:rsidRPr="009B0BD0">
              <w:rPr>
                <w:rFonts w:ascii="Arial" w:hAnsi="Arial" w:cs="Arial"/>
                <w:b/>
              </w:rPr>
              <w:t xml:space="preserve">.  </w:t>
            </w:r>
            <w:r>
              <w:rPr>
                <w:rFonts w:ascii="Arial" w:hAnsi="Arial" w:cs="Arial"/>
                <w:b/>
              </w:rPr>
              <w:t>Regulatory Information</w:t>
            </w:r>
          </w:p>
        </w:tc>
      </w:tr>
      <w:tr w:rsidR="0028164E" w:rsidRPr="00EB7518" w:rsidTr="0028164E">
        <w:tc>
          <w:tcPr>
            <w:tcW w:w="2088" w:type="dxa"/>
            <w:tcBorders>
              <w:top w:val="nil"/>
              <w:left w:val="nil"/>
              <w:bottom w:val="nil"/>
              <w:right w:val="nil"/>
            </w:tcBorders>
          </w:tcPr>
          <w:p w:rsidR="0028164E" w:rsidRPr="001F7A65" w:rsidRDefault="0028164E" w:rsidP="006129CF">
            <w:pPr>
              <w:rPr>
                <w:rFonts w:ascii="Arial" w:hAnsi="Arial" w:cs="Arial"/>
                <w:b/>
                <w:color w:val="0000FF"/>
                <w:sz w:val="20"/>
                <w:szCs w:val="20"/>
              </w:rPr>
            </w:pPr>
            <w:r>
              <w:rPr>
                <w:rFonts w:ascii="Arial" w:hAnsi="Arial" w:cs="Arial"/>
                <w:b/>
                <w:color w:val="0000FF"/>
                <w:sz w:val="20"/>
                <w:szCs w:val="20"/>
              </w:rPr>
              <w:t>S.A.R.A. 311/312</w:t>
            </w:r>
          </w:p>
        </w:tc>
        <w:tc>
          <w:tcPr>
            <w:tcW w:w="1353" w:type="dxa"/>
            <w:tcBorders>
              <w:top w:val="nil"/>
              <w:left w:val="nil"/>
              <w:bottom w:val="nil"/>
              <w:right w:val="nil"/>
            </w:tcBorders>
            <w:vAlign w:val="center"/>
          </w:tcPr>
          <w:p w:rsidR="0028164E" w:rsidRPr="00EB7518" w:rsidRDefault="0028164E" w:rsidP="006129CF">
            <w:pPr>
              <w:rPr>
                <w:rFonts w:ascii="Arial" w:hAnsi="Arial" w:cs="Arial"/>
                <w:sz w:val="16"/>
                <w:szCs w:val="16"/>
              </w:rPr>
            </w:pPr>
            <w:r>
              <w:rPr>
                <w:rFonts w:ascii="Arial" w:hAnsi="Arial" w:cs="Arial"/>
                <w:sz w:val="16"/>
                <w:szCs w:val="16"/>
              </w:rPr>
              <w:t>Acute:  Yes</w:t>
            </w:r>
          </w:p>
        </w:tc>
        <w:tc>
          <w:tcPr>
            <w:tcW w:w="1354" w:type="dxa"/>
            <w:tcBorders>
              <w:top w:val="nil"/>
              <w:left w:val="nil"/>
              <w:bottom w:val="nil"/>
              <w:right w:val="nil"/>
            </w:tcBorders>
            <w:vAlign w:val="center"/>
          </w:tcPr>
          <w:p w:rsidR="0028164E" w:rsidRPr="00EB7518" w:rsidRDefault="00FB5F9A" w:rsidP="006129CF">
            <w:pPr>
              <w:rPr>
                <w:rFonts w:ascii="Arial" w:hAnsi="Arial" w:cs="Arial"/>
                <w:sz w:val="16"/>
                <w:szCs w:val="16"/>
              </w:rPr>
            </w:pPr>
            <w:r>
              <w:rPr>
                <w:rFonts w:ascii="Arial" w:hAnsi="Arial" w:cs="Arial"/>
                <w:sz w:val="16"/>
                <w:szCs w:val="16"/>
              </w:rPr>
              <w:t>Chronic:  No</w:t>
            </w:r>
            <w:bookmarkStart w:id="0" w:name="_GoBack"/>
            <w:bookmarkEnd w:id="0"/>
          </w:p>
        </w:tc>
        <w:tc>
          <w:tcPr>
            <w:tcW w:w="1353" w:type="dxa"/>
            <w:tcBorders>
              <w:top w:val="nil"/>
              <w:left w:val="nil"/>
              <w:bottom w:val="nil"/>
              <w:right w:val="nil"/>
            </w:tcBorders>
            <w:vAlign w:val="center"/>
          </w:tcPr>
          <w:p w:rsidR="0028164E" w:rsidRPr="00EB7518" w:rsidRDefault="0028164E" w:rsidP="00FB5F9A">
            <w:pPr>
              <w:rPr>
                <w:rFonts w:ascii="Arial" w:hAnsi="Arial" w:cs="Arial"/>
                <w:sz w:val="16"/>
                <w:szCs w:val="16"/>
              </w:rPr>
            </w:pPr>
            <w:r>
              <w:rPr>
                <w:rFonts w:ascii="Arial" w:hAnsi="Arial" w:cs="Arial"/>
                <w:sz w:val="16"/>
                <w:szCs w:val="16"/>
              </w:rPr>
              <w:t xml:space="preserve">Reactivity:  </w:t>
            </w:r>
            <w:r w:rsidR="00FB5F9A">
              <w:rPr>
                <w:rFonts w:ascii="Arial" w:hAnsi="Arial" w:cs="Arial"/>
                <w:sz w:val="16"/>
                <w:szCs w:val="16"/>
              </w:rPr>
              <w:t>Yes</w:t>
            </w:r>
          </w:p>
        </w:tc>
        <w:tc>
          <w:tcPr>
            <w:tcW w:w="1354" w:type="dxa"/>
            <w:tcBorders>
              <w:top w:val="nil"/>
              <w:left w:val="nil"/>
              <w:bottom w:val="nil"/>
              <w:right w:val="nil"/>
            </w:tcBorders>
            <w:vAlign w:val="center"/>
          </w:tcPr>
          <w:p w:rsidR="0028164E" w:rsidRPr="00EB7518" w:rsidRDefault="0028164E" w:rsidP="006129CF">
            <w:pPr>
              <w:rPr>
                <w:rFonts w:ascii="Arial" w:hAnsi="Arial" w:cs="Arial"/>
                <w:sz w:val="16"/>
                <w:szCs w:val="16"/>
              </w:rPr>
            </w:pPr>
            <w:r>
              <w:rPr>
                <w:rFonts w:ascii="Arial" w:hAnsi="Arial" w:cs="Arial"/>
                <w:sz w:val="16"/>
                <w:szCs w:val="16"/>
              </w:rPr>
              <w:t>Pressure:  No</w:t>
            </w:r>
          </w:p>
        </w:tc>
        <w:tc>
          <w:tcPr>
            <w:tcW w:w="1858" w:type="dxa"/>
            <w:tcBorders>
              <w:top w:val="nil"/>
              <w:left w:val="nil"/>
              <w:bottom w:val="nil"/>
              <w:right w:val="nil"/>
            </w:tcBorders>
            <w:vAlign w:val="center"/>
          </w:tcPr>
          <w:p w:rsidR="0028164E" w:rsidRPr="00EB7518" w:rsidRDefault="0028164E" w:rsidP="006129CF">
            <w:pPr>
              <w:rPr>
                <w:rFonts w:ascii="Arial" w:hAnsi="Arial" w:cs="Arial"/>
                <w:sz w:val="16"/>
                <w:szCs w:val="16"/>
              </w:rPr>
            </w:pPr>
            <w:r>
              <w:rPr>
                <w:rFonts w:ascii="Arial" w:hAnsi="Arial" w:cs="Arial"/>
                <w:sz w:val="16"/>
                <w:szCs w:val="16"/>
              </w:rPr>
              <w:t>Fire:  No</w:t>
            </w: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1353" w:type="dxa"/>
            <w:tcBorders>
              <w:top w:val="nil"/>
              <w:left w:val="nil"/>
              <w:bottom w:val="nil"/>
              <w:right w:val="nil"/>
            </w:tcBorders>
            <w:vAlign w:val="center"/>
          </w:tcPr>
          <w:p w:rsidR="0028164E" w:rsidRDefault="0028164E" w:rsidP="006129CF">
            <w:pPr>
              <w:rPr>
                <w:rFonts w:ascii="Arial" w:hAnsi="Arial" w:cs="Arial"/>
                <w:sz w:val="16"/>
                <w:szCs w:val="16"/>
              </w:rPr>
            </w:pPr>
          </w:p>
        </w:tc>
        <w:tc>
          <w:tcPr>
            <w:tcW w:w="1354" w:type="dxa"/>
            <w:tcBorders>
              <w:top w:val="nil"/>
              <w:left w:val="nil"/>
              <w:bottom w:val="nil"/>
              <w:right w:val="nil"/>
            </w:tcBorders>
            <w:vAlign w:val="center"/>
          </w:tcPr>
          <w:p w:rsidR="0028164E" w:rsidRDefault="0028164E" w:rsidP="006129CF">
            <w:pPr>
              <w:rPr>
                <w:rFonts w:ascii="Arial" w:hAnsi="Arial" w:cs="Arial"/>
                <w:sz w:val="16"/>
                <w:szCs w:val="16"/>
              </w:rPr>
            </w:pPr>
          </w:p>
        </w:tc>
        <w:tc>
          <w:tcPr>
            <w:tcW w:w="1353" w:type="dxa"/>
            <w:tcBorders>
              <w:top w:val="nil"/>
              <w:left w:val="nil"/>
              <w:bottom w:val="nil"/>
              <w:right w:val="nil"/>
            </w:tcBorders>
            <w:vAlign w:val="center"/>
          </w:tcPr>
          <w:p w:rsidR="0028164E" w:rsidRDefault="0028164E" w:rsidP="006129CF">
            <w:pPr>
              <w:rPr>
                <w:rFonts w:ascii="Arial" w:hAnsi="Arial" w:cs="Arial"/>
                <w:sz w:val="16"/>
                <w:szCs w:val="16"/>
              </w:rPr>
            </w:pPr>
          </w:p>
        </w:tc>
        <w:tc>
          <w:tcPr>
            <w:tcW w:w="1354" w:type="dxa"/>
            <w:tcBorders>
              <w:top w:val="nil"/>
              <w:left w:val="nil"/>
              <w:bottom w:val="nil"/>
              <w:right w:val="nil"/>
            </w:tcBorders>
            <w:vAlign w:val="center"/>
          </w:tcPr>
          <w:p w:rsidR="0028164E" w:rsidRDefault="0028164E" w:rsidP="006129CF">
            <w:pPr>
              <w:rPr>
                <w:rFonts w:ascii="Arial" w:hAnsi="Arial" w:cs="Arial"/>
                <w:sz w:val="16"/>
                <w:szCs w:val="16"/>
              </w:rPr>
            </w:pPr>
          </w:p>
        </w:tc>
        <w:tc>
          <w:tcPr>
            <w:tcW w:w="1858" w:type="dxa"/>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S.A.R.A. 313</w:t>
            </w:r>
          </w:p>
        </w:tc>
        <w:tc>
          <w:tcPr>
            <w:tcW w:w="7272" w:type="dxa"/>
            <w:gridSpan w:val="5"/>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 xml:space="preserve">No component listed under Section 313 above the </w:t>
            </w:r>
            <w:proofErr w:type="spellStart"/>
            <w:r>
              <w:rPr>
                <w:rFonts w:ascii="Arial" w:hAnsi="Arial" w:cs="Arial"/>
                <w:sz w:val="16"/>
                <w:szCs w:val="16"/>
              </w:rPr>
              <w:t>deminimis</w:t>
            </w:r>
            <w:proofErr w:type="spellEnd"/>
            <w:r>
              <w:rPr>
                <w:rFonts w:ascii="Arial" w:hAnsi="Arial" w:cs="Arial"/>
                <w:sz w:val="16"/>
                <w:szCs w:val="16"/>
              </w:rPr>
              <w:t xml:space="preserve"> limit</w:t>
            </w: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7272" w:type="dxa"/>
            <w:gridSpan w:val="5"/>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S.A.R.A. 302 (EHS)</w:t>
            </w:r>
          </w:p>
        </w:tc>
        <w:tc>
          <w:tcPr>
            <w:tcW w:w="7272" w:type="dxa"/>
            <w:gridSpan w:val="5"/>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No components listed under Section 302</w:t>
            </w: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7272" w:type="dxa"/>
            <w:gridSpan w:val="5"/>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RPr="006161F4"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CERCLA</w:t>
            </w:r>
          </w:p>
        </w:tc>
        <w:tc>
          <w:tcPr>
            <w:tcW w:w="7272" w:type="dxa"/>
            <w:gridSpan w:val="5"/>
            <w:tcBorders>
              <w:top w:val="nil"/>
              <w:left w:val="nil"/>
              <w:bottom w:val="nil"/>
              <w:right w:val="nil"/>
            </w:tcBorders>
            <w:vAlign w:val="center"/>
          </w:tcPr>
          <w:p w:rsidR="0028164E" w:rsidRPr="006161F4" w:rsidRDefault="00D17E37" w:rsidP="006129CF">
            <w:pPr>
              <w:rPr>
                <w:rFonts w:ascii="Arial" w:hAnsi="Arial" w:cs="Arial"/>
                <w:sz w:val="16"/>
                <w:szCs w:val="16"/>
              </w:rPr>
            </w:pPr>
            <w:r>
              <w:rPr>
                <w:rFonts w:ascii="Arial" w:hAnsi="Arial" w:cs="Arial"/>
                <w:sz w:val="16"/>
                <w:szCs w:val="16"/>
              </w:rPr>
              <w:t>None listed</w:t>
            </w: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7272" w:type="dxa"/>
            <w:gridSpan w:val="5"/>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r>
              <w:rPr>
                <w:rFonts w:ascii="Arial" w:hAnsi="Arial" w:cs="Arial"/>
                <w:b/>
                <w:color w:val="0000FF"/>
                <w:sz w:val="20"/>
                <w:szCs w:val="20"/>
              </w:rPr>
              <w:t>T.S.C.A.</w:t>
            </w:r>
          </w:p>
        </w:tc>
        <w:tc>
          <w:tcPr>
            <w:tcW w:w="7272" w:type="dxa"/>
            <w:gridSpan w:val="5"/>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All components are listed in the T.S.C.A. Inventory</w:t>
            </w: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7272" w:type="dxa"/>
            <w:gridSpan w:val="5"/>
            <w:tcBorders>
              <w:top w:val="nil"/>
              <w:left w:val="nil"/>
              <w:bottom w:val="nil"/>
              <w:right w:val="nil"/>
            </w:tcBorders>
            <w:vAlign w:val="center"/>
          </w:tcPr>
          <w:p w:rsidR="0028164E" w:rsidRDefault="0028164E" w:rsidP="006129CF">
            <w:pPr>
              <w:rPr>
                <w:rFonts w:ascii="Arial" w:hAnsi="Arial" w:cs="Arial"/>
                <w:sz w:val="16"/>
                <w:szCs w:val="16"/>
              </w:rPr>
            </w:pP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smartTag w:uri="urn:schemas-microsoft-com:office:smarttags" w:element="State">
              <w:smartTag w:uri="urn:schemas-microsoft-com:office:smarttags" w:element="place">
                <w:r>
                  <w:rPr>
                    <w:rFonts w:ascii="Arial" w:hAnsi="Arial" w:cs="Arial"/>
                    <w:b/>
                    <w:color w:val="0000FF"/>
                    <w:sz w:val="20"/>
                    <w:szCs w:val="20"/>
                  </w:rPr>
                  <w:t>California</w:t>
                </w:r>
              </w:smartTag>
            </w:smartTag>
            <w:r>
              <w:rPr>
                <w:rFonts w:ascii="Arial" w:hAnsi="Arial" w:cs="Arial"/>
                <w:b/>
                <w:color w:val="0000FF"/>
                <w:sz w:val="20"/>
                <w:szCs w:val="20"/>
              </w:rPr>
              <w:t xml:space="preserve"> Prop 65</w:t>
            </w:r>
          </w:p>
        </w:tc>
        <w:tc>
          <w:tcPr>
            <w:tcW w:w="7272" w:type="dxa"/>
            <w:gridSpan w:val="5"/>
            <w:tcBorders>
              <w:top w:val="nil"/>
              <w:left w:val="nil"/>
              <w:bottom w:val="nil"/>
              <w:right w:val="nil"/>
            </w:tcBorders>
            <w:vAlign w:val="center"/>
          </w:tcPr>
          <w:p w:rsidR="0028164E" w:rsidRDefault="0028164E" w:rsidP="006129CF">
            <w:pPr>
              <w:rPr>
                <w:rFonts w:ascii="Arial" w:hAnsi="Arial" w:cs="Arial"/>
                <w:sz w:val="16"/>
                <w:szCs w:val="16"/>
              </w:rPr>
            </w:pPr>
            <w:r>
              <w:rPr>
                <w:rFonts w:ascii="Arial" w:hAnsi="Arial" w:cs="Arial"/>
                <w:sz w:val="16"/>
                <w:szCs w:val="16"/>
              </w:rPr>
              <w:t>No component listed under California Prop 65</w:t>
            </w:r>
          </w:p>
        </w:tc>
      </w:tr>
      <w:tr w:rsidR="0028164E" w:rsidTr="0028164E">
        <w:tc>
          <w:tcPr>
            <w:tcW w:w="2088" w:type="dxa"/>
            <w:tcBorders>
              <w:top w:val="nil"/>
              <w:left w:val="nil"/>
              <w:bottom w:val="nil"/>
              <w:right w:val="nil"/>
            </w:tcBorders>
          </w:tcPr>
          <w:p w:rsidR="0028164E" w:rsidRDefault="0028164E" w:rsidP="006129CF">
            <w:pPr>
              <w:rPr>
                <w:rFonts w:ascii="Arial" w:hAnsi="Arial" w:cs="Arial"/>
                <w:b/>
                <w:color w:val="0000FF"/>
                <w:sz w:val="20"/>
                <w:szCs w:val="20"/>
              </w:rPr>
            </w:pPr>
          </w:p>
        </w:tc>
        <w:tc>
          <w:tcPr>
            <w:tcW w:w="7272" w:type="dxa"/>
            <w:gridSpan w:val="5"/>
            <w:tcBorders>
              <w:top w:val="nil"/>
              <w:left w:val="nil"/>
              <w:bottom w:val="nil"/>
              <w:right w:val="nil"/>
            </w:tcBorders>
            <w:vAlign w:val="center"/>
          </w:tcPr>
          <w:p w:rsidR="0028164E" w:rsidRDefault="0028164E" w:rsidP="006129CF">
            <w:pPr>
              <w:rPr>
                <w:rFonts w:ascii="Arial" w:hAnsi="Arial" w:cs="Arial"/>
                <w:sz w:val="16"/>
                <w:szCs w:val="16"/>
              </w:rPr>
            </w:pPr>
          </w:p>
        </w:tc>
      </w:tr>
    </w:tbl>
    <w:p w:rsidR="0028164E" w:rsidRDefault="0028164E"/>
    <w:tbl>
      <w:tblPr>
        <w:tblStyle w:val="TableGrid"/>
        <w:tblW w:w="9360" w:type="dxa"/>
        <w:tblInd w:w="-5" w:type="dxa"/>
        <w:tblLook w:val="01E0" w:firstRow="1" w:lastRow="1" w:firstColumn="1" w:lastColumn="1" w:noHBand="0" w:noVBand="0"/>
      </w:tblPr>
      <w:tblGrid>
        <w:gridCol w:w="4428"/>
        <w:gridCol w:w="4932"/>
      </w:tblGrid>
      <w:tr w:rsidR="0028164E" w:rsidTr="0028164E">
        <w:tc>
          <w:tcPr>
            <w:tcW w:w="9360" w:type="dxa"/>
            <w:gridSpan w:val="2"/>
            <w:tcBorders>
              <w:bottom w:val="single" w:sz="4" w:space="0" w:color="auto"/>
            </w:tcBorders>
            <w:shd w:val="clear" w:color="auto" w:fill="FFFF99"/>
          </w:tcPr>
          <w:p w:rsidR="0028164E" w:rsidRDefault="0028164E" w:rsidP="006129CF">
            <w:pPr>
              <w:jc w:val="center"/>
            </w:pPr>
            <w:r>
              <w:rPr>
                <w:rFonts w:ascii="Arial" w:hAnsi="Arial" w:cs="Arial"/>
                <w:b/>
              </w:rPr>
              <w:t>Section 16</w:t>
            </w:r>
            <w:r w:rsidRPr="009B0BD0">
              <w:rPr>
                <w:rFonts w:ascii="Arial" w:hAnsi="Arial" w:cs="Arial"/>
                <w:b/>
              </w:rPr>
              <w:t xml:space="preserve">.  </w:t>
            </w:r>
            <w:r>
              <w:rPr>
                <w:rFonts w:ascii="Arial" w:hAnsi="Arial" w:cs="Arial"/>
                <w:b/>
              </w:rPr>
              <w:t>Other Information</w:t>
            </w:r>
          </w:p>
        </w:tc>
      </w:tr>
      <w:tr w:rsidR="0028164E" w:rsidRPr="002500AC" w:rsidTr="0028164E">
        <w:tc>
          <w:tcPr>
            <w:tcW w:w="9360" w:type="dxa"/>
            <w:gridSpan w:val="2"/>
            <w:tcBorders>
              <w:top w:val="nil"/>
              <w:left w:val="nil"/>
              <w:bottom w:val="nil"/>
              <w:right w:val="nil"/>
            </w:tcBorders>
            <w:vAlign w:val="bottom"/>
          </w:tcPr>
          <w:p w:rsidR="0028164E" w:rsidRPr="002500AC" w:rsidRDefault="0028164E" w:rsidP="006129CF">
            <w:pPr>
              <w:pStyle w:val="BodyText2"/>
              <w:spacing w:line="240" w:lineRule="auto"/>
              <w:rPr>
                <w:rFonts w:ascii="Arial" w:hAnsi="Arial" w:cs="Arial"/>
                <w:b/>
                <w:sz w:val="16"/>
                <w:szCs w:val="16"/>
              </w:rPr>
            </w:pPr>
            <w:r w:rsidRPr="002500AC">
              <w:rPr>
                <w:rFonts w:ascii="Arial" w:hAnsi="Arial" w:cs="Arial"/>
                <w:b/>
                <w:sz w:val="16"/>
                <w:szCs w:val="16"/>
              </w:rPr>
              <w:t>PHOENIX CHEMICAL COMPANY HAS PROVIDED THE INFORMATION IN THIS MSDS IN GOOD FAITH, BUT WE MAKE NO REPRESENTATION TO ITS COMPREHENSIVENESS AND/OR ACCURACY.  IT IS THE USERS RESPONSIBILITY TO DETERMINE THE SAFETY, TOXICITY, AND SUITABILITY FOR HIS OR HER OWN USE OF THE PRODUCT DESCRIBED.  SINCE THE ACTUAL USE BY OTHERS IS BEYOND OUR CONTROL, NO GUARANTEE, EITHER EXPRESSED OR IMPLIED, IS MADE BY PHOENIX CHEMICAL COMPANY.  PHOENIX CHEMICAL COMPANY WILL NOT BE RESPONSIBLE FOR DAMAGES RESULTING FROM THE USE OR RELIANCE UPON THIS INFORMATION.  THE USER ASSUMES ALL RISK AND RESPONSIBILITIES.</w:t>
            </w:r>
          </w:p>
        </w:tc>
      </w:tr>
      <w:tr w:rsidR="0028164E" w:rsidRPr="009C5F79" w:rsidTr="0028164E">
        <w:tc>
          <w:tcPr>
            <w:tcW w:w="4428" w:type="dxa"/>
            <w:tcBorders>
              <w:top w:val="nil"/>
              <w:left w:val="nil"/>
              <w:bottom w:val="nil"/>
              <w:right w:val="nil"/>
            </w:tcBorders>
            <w:vAlign w:val="bottom"/>
          </w:tcPr>
          <w:p w:rsidR="0028164E" w:rsidRDefault="0028164E" w:rsidP="006129CF">
            <w:pPr>
              <w:pStyle w:val="BodyText2"/>
              <w:spacing w:line="240" w:lineRule="auto"/>
              <w:rPr>
                <w:rFonts w:ascii="Arial" w:hAnsi="Arial" w:cs="Arial"/>
                <w:b/>
                <w:sz w:val="16"/>
                <w:szCs w:val="16"/>
              </w:rPr>
            </w:pPr>
          </w:p>
        </w:tc>
        <w:tc>
          <w:tcPr>
            <w:tcW w:w="4932" w:type="dxa"/>
            <w:tcBorders>
              <w:top w:val="nil"/>
              <w:left w:val="nil"/>
              <w:bottom w:val="nil"/>
              <w:right w:val="nil"/>
            </w:tcBorders>
            <w:vAlign w:val="bottom"/>
          </w:tcPr>
          <w:p w:rsidR="0028164E" w:rsidRPr="009C5F79" w:rsidRDefault="0028164E" w:rsidP="006129CF">
            <w:pPr>
              <w:pStyle w:val="BodyText2"/>
              <w:spacing w:line="240" w:lineRule="auto"/>
              <w:rPr>
                <w:rFonts w:ascii="Arial" w:hAnsi="Arial" w:cs="Arial"/>
                <w:sz w:val="16"/>
                <w:szCs w:val="16"/>
              </w:rPr>
            </w:pPr>
          </w:p>
        </w:tc>
      </w:tr>
      <w:tr w:rsidR="0028164E" w:rsidRPr="009C5F79" w:rsidTr="0028164E">
        <w:tc>
          <w:tcPr>
            <w:tcW w:w="4428" w:type="dxa"/>
            <w:tcBorders>
              <w:top w:val="nil"/>
              <w:left w:val="nil"/>
              <w:bottom w:val="nil"/>
              <w:right w:val="nil"/>
            </w:tcBorders>
            <w:vAlign w:val="bottom"/>
          </w:tcPr>
          <w:p w:rsidR="0028164E" w:rsidRPr="002500AC" w:rsidRDefault="0028164E" w:rsidP="006129CF">
            <w:pPr>
              <w:pStyle w:val="BodyText2"/>
              <w:spacing w:line="240" w:lineRule="auto"/>
              <w:rPr>
                <w:rFonts w:ascii="Arial" w:hAnsi="Arial" w:cs="Arial"/>
                <w:b/>
                <w:sz w:val="16"/>
                <w:szCs w:val="16"/>
              </w:rPr>
            </w:pPr>
            <w:r>
              <w:rPr>
                <w:rFonts w:ascii="Arial" w:hAnsi="Arial" w:cs="Arial"/>
                <w:b/>
                <w:sz w:val="16"/>
                <w:szCs w:val="16"/>
              </w:rPr>
              <w:t>Date:</w:t>
            </w:r>
          </w:p>
        </w:tc>
        <w:tc>
          <w:tcPr>
            <w:tcW w:w="4932" w:type="dxa"/>
            <w:tcBorders>
              <w:top w:val="nil"/>
              <w:left w:val="nil"/>
              <w:bottom w:val="nil"/>
              <w:right w:val="nil"/>
            </w:tcBorders>
            <w:vAlign w:val="bottom"/>
          </w:tcPr>
          <w:p w:rsidR="0028164E" w:rsidRPr="009C5F79" w:rsidRDefault="0028164E" w:rsidP="006129CF">
            <w:pPr>
              <w:pStyle w:val="BodyText2"/>
              <w:spacing w:line="240" w:lineRule="auto"/>
              <w:rPr>
                <w:rFonts w:ascii="Arial" w:hAnsi="Arial" w:cs="Arial"/>
                <w:sz w:val="16"/>
                <w:szCs w:val="16"/>
              </w:rPr>
            </w:pPr>
            <w:r>
              <w:rPr>
                <w:rFonts w:ascii="Arial" w:hAnsi="Arial" w:cs="Arial"/>
                <w:sz w:val="16"/>
                <w:szCs w:val="16"/>
              </w:rPr>
              <w:t>5-18-15</w:t>
            </w:r>
          </w:p>
        </w:tc>
      </w:tr>
      <w:tr w:rsidR="0028164E" w:rsidRPr="002500AC" w:rsidTr="0028164E">
        <w:tc>
          <w:tcPr>
            <w:tcW w:w="4428" w:type="dxa"/>
            <w:tcBorders>
              <w:top w:val="nil"/>
              <w:left w:val="nil"/>
              <w:bottom w:val="nil"/>
              <w:right w:val="nil"/>
            </w:tcBorders>
            <w:vAlign w:val="bottom"/>
          </w:tcPr>
          <w:p w:rsidR="0028164E" w:rsidRPr="002500AC" w:rsidRDefault="0028164E" w:rsidP="006129CF">
            <w:pPr>
              <w:pStyle w:val="BodyText2"/>
              <w:spacing w:line="240" w:lineRule="auto"/>
              <w:rPr>
                <w:rFonts w:ascii="Arial" w:hAnsi="Arial" w:cs="Arial"/>
                <w:b/>
                <w:sz w:val="16"/>
                <w:szCs w:val="16"/>
              </w:rPr>
            </w:pPr>
            <w:r>
              <w:rPr>
                <w:rFonts w:ascii="Arial" w:hAnsi="Arial" w:cs="Arial"/>
                <w:b/>
                <w:sz w:val="16"/>
                <w:szCs w:val="16"/>
              </w:rPr>
              <w:t>Revision Date:</w:t>
            </w:r>
          </w:p>
        </w:tc>
        <w:tc>
          <w:tcPr>
            <w:tcW w:w="4932" w:type="dxa"/>
            <w:tcBorders>
              <w:top w:val="nil"/>
              <w:left w:val="nil"/>
              <w:bottom w:val="nil"/>
              <w:right w:val="nil"/>
            </w:tcBorders>
            <w:vAlign w:val="bottom"/>
          </w:tcPr>
          <w:p w:rsidR="0028164E" w:rsidRPr="002500AC" w:rsidRDefault="0028164E" w:rsidP="006129CF">
            <w:pPr>
              <w:pStyle w:val="BodyText2"/>
              <w:spacing w:line="240" w:lineRule="auto"/>
              <w:rPr>
                <w:rFonts w:ascii="Arial" w:hAnsi="Arial" w:cs="Arial"/>
                <w:b/>
                <w:sz w:val="16"/>
                <w:szCs w:val="16"/>
              </w:rPr>
            </w:pPr>
          </w:p>
        </w:tc>
      </w:tr>
    </w:tbl>
    <w:p w:rsidR="0028164E" w:rsidRDefault="0028164E"/>
    <w:sectPr w:rsidR="0028164E" w:rsidSect="0028164E">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FB" w:rsidRDefault="00C12AFB" w:rsidP="0028164E">
      <w:r>
        <w:separator/>
      </w:r>
    </w:p>
  </w:endnote>
  <w:endnote w:type="continuationSeparator" w:id="0">
    <w:p w:rsidR="00C12AFB" w:rsidRDefault="00C12AFB" w:rsidP="0028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FB" w:rsidRDefault="00C12AFB" w:rsidP="0028164E">
      <w:r>
        <w:separator/>
      </w:r>
    </w:p>
  </w:footnote>
  <w:footnote w:type="continuationSeparator" w:id="0">
    <w:p w:rsidR="00C12AFB" w:rsidRDefault="00C12AFB" w:rsidP="00281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4E" w:rsidRDefault="0028164E">
    <w:pPr>
      <w:pStyle w:val="Heade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28164E" w:rsidTr="00D9451D">
      <w:tc>
        <w:tcPr>
          <w:tcW w:w="9350" w:type="dxa"/>
          <w:shd w:val="clear" w:color="auto" w:fill="BFBFBF" w:themeFill="background1" w:themeFillShade="BF"/>
        </w:tcPr>
        <w:p w:rsidR="0028164E" w:rsidRPr="0028164E" w:rsidRDefault="0028164E" w:rsidP="0028164E">
          <w:pPr>
            <w:pStyle w:val="Header"/>
            <w:jc w:val="center"/>
            <w:rPr>
              <w:rFonts w:ascii="Arial" w:hAnsi="Arial" w:cs="Arial"/>
              <w:b/>
              <w:sz w:val="20"/>
              <w:szCs w:val="20"/>
            </w:rPr>
          </w:pPr>
          <w:r w:rsidRPr="0028164E">
            <w:rPr>
              <w:rFonts w:ascii="Arial" w:hAnsi="Arial" w:cs="Arial"/>
              <w:b/>
              <w:sz w:val="20"/>
              <w:szCs w:val="20"/>
            </w:rPr>
            <w:t>SAFETY DATA SHEET</w:t>
          </w:r>
        </w:p>
        <w:p w:rsidR="0028164E" w:rsidRDefault="00383768" w:rsidP="0028164E">
          <w:pPr>
            <w:pStyle w:val="Header"/>
            <w:jc w:val="center"/>
          </w:pPr>
          <w:r>
            <w:rPr>
              <w:rFonts w:ascii="Arial" w:hAnsi="Arial" w:cs="Arial"/>
              <w:b/>
              <w:sz w:val="20"/>
              <w:szCs w:val="20"/>
            </w:rPr>
            <w:t>BRITE-O-WHITE</w:t>
          </w:r>
        </w:p>
      </w:tc>
    </w:tr>
  </w:tbl>
  <w:p w:rsidR="0028164E" w:rsidRDefault="0028164E">
    <w:pPr>
      <w:pStyle w:val="Header"/>
    </w:pPr>
  </w:p>
  <w:p w:rsidR="0028164E" w:rsidRDefault="00281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4E"/>
    <w:rsid w:val="0013132F"/>
    <w:rsid w:val="00265683"/>
    <w:rsid w:val="0028164E"/>
    <w:rsid w:val="002F6861"/>
    <w:rsid w:val="00383768"/>
    <w:rsid w:val="00471F7C"/>
    <w:rsid w:val="004A46D2"/>
    <w:rsid w:val="004E03ED"/>
    <w:rsid w:val="00637F92"/>
    <w:rsid w:val="0081081A"/>
    <w:rsid w:val="008973F6"/>
    <w:rsid w:val="0097061B"/>
    <w:rsid w:val="0098610B"/>
    <w:rsid w:val="009E0228"/>
    <w:rsid w:val="00B868F7"/>
    <w:rsid w:val="00B8690D"/>
    <w:rsid w:val="00C12AFB"/>
    <w:rsid w:val="00C44086"/>
    <w:rsid w:val="00D0412F"/>
    <w:rsid w:val="00D17E37"/>
    <w:rsid w:val="00D27365"/>
    <w:rsid w:val="00D87135"/>
    <w:rsid w:val="00D9451D"/>
    <w:rsid w:val="00E16E87"/>
    <w:rsid w:val="00FB31CE"/>
    <w:rsid w:val="00FB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B642590B-3E45-4B3B-AEF4-1A805761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6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8164E"/>
    <w:pPr>
      <w:spacing w:before="100" w:beforeAutospacing="1" w:after="100" w:afterAutospacing="1"/>
    </w:pPr>
  </w:style>
  <w:style w:type="paragraph" w:customStyle="1" w:styleId="Default">
    <w:name w:val="Default"/>
    <w:rsid w:val="0028164E"/>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2816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8164E"/>
    <w:pPr>
      <w:spacing w:after="120" w:line="480" w:lineRule="auto"/>
    </w:pPr>
  </w:style>
  <w:style w:type="character" w:customStyle="1" w:styleId="BodyText2Char">
    <w:name w:val="Body Text 2 Char"/>
    <w:basedOn w:val="DefaultParagraphFont"/>
    <w:link w:val="BodyText2"/>
    <w:rsid w:val="002816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164E"/>
    <w:pPr>
      <w:tabs>
        <w:tab w:val="center" w:pos="4680"/>
        <w:tab w:val="right" w:pos="9360"/>
      </w:tabs>
    </w:pPr>
  </w:style>
  <w:style w:type="character" w:customStyle="1" w:styleId="HeaderChar">
    <w:name w:val="Header Char"/>
    <w:basedOn w:val="DefaultParagraphFont"/>
    <w:link w:val="Header"/>
    <w:uiPriority w:val="99"/>
    <w:rsid w:val="002816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64E"/>
    <w:pPr>
      <w:tabs>
        <w:tab w:val="center" w:pos="4680"/>
        <w:tab w:val="right" w:pos="9360"/>
      </w:tabs>
    </w:pPr>
  </w:style>
  <w:style w:type="character" w:customStyle="1" w:styleId="FooterChar">
    <w:name w:val="Footer Char"/>
    <w:basedOn w:val="DefaultParagraphFont"/>
    <w:link w:val="Footer"/>
    <w:uiPriority w:val="99"/>
    <w:rsid w:val="0028164E"/>
    <w:rPr>
      <w:rFonts w:ascii="Times New Roman" w:eastAsia="Times New Roman" w:hAnsi="Times New Roman" w:cs="Times New Roman"/>
      <w:sz w:val="24"/>
      <w:szCs w:val="24"/>
    </w:rPr>
  </w:style>
  <w:style w:type="table" w:customStyle="1" w:styleId="TableGrid2">
    <w:name w:val="Table Grid2"/>
    <w:basedOn w:val="TableNormal"/>
    <w:next w:val="TableGrid"/>
    <w:rsid w:val="00FB5F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igmaaldrich.com/content/dam/sigma-aldrich/customer-service/ghs/corrosion-jpg.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sigmaaldrich.com/content/dam/sigma-aldrich/customer-service/ghs/environment-jpg.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http://www.sigmaaldrich.com/content/dam/sigma-aldrich/customer-service/ghs/flame-over-circle.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Chemical</dc:creator>
  <cp:keywords/>
  <dc:description/>
  <cp:lastModifiedBy>Phoenix Chemical</cp:lastModifiedBy>
  <cp:revision>2</cp:revision>
  <dcterms:created xsi:type="dcterms:W3CDTF">2015-05-21T14:59:00Z</dcterms:created>
  <dcterms:modified xsi:type="dcterms:W3CDTF">2015-05-21T14:59:00Z</dcterms:modified>
</cp:coreProperties>
</file>